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AB383B" w14:textId="2CA2EA77" w:rsidR="00541E8A" w:rsidRPr="000A16A5" w:rsidRDefault="00541E8A" w:rsidP="00541E8A">
      <w:pPr>
        <w:rPr>
          <w:rFonts w:cstheme="minorHAnsi"/>
        </w:rPr>
      </w:pPr>
    </w:p>
    <w:p w14:paraId="5998EE99" w14:textId="77777777" w:rsidR="00541E8A" w:rsidRPr="000A16A5" w:rsidRDefault="00541E8A" w:rsidP="00541E8A">
      <w:pPr>
        <w:jc w:val="center"/>
        <w:rPr>
          <w:rFonts w:cstheme="minorHAnsi"/>
          <w:color w:val="FF0000"/>
          <w:sz w:val="28"/>
          <w:szCs w:val="28"/>
        </w:rPr>
      </w:pPr>
    </w:p>
    <w:tbl>
      <w:tblPr>
        <w:tblW w:w="9577" w:type="dxa"/>
        <w:tblLook w:val="04A0" w:firstRow="1" w:lastRow="0" w:firstColumn="1" w:lastColumn="0" w:noHBand="0" w:noVBand="1"/>
      </w:tblPr>
      <w:tblGrid>
        <w:gridCol w:w="9577"/>
      </w:tblGrid>
      <w:tr w:rsidR="00541E8A" w:rsidRPr="000A16A5" w14:paraId="1837E832" w14:textId="77777777" w:rsidTr="00541E8A">
        <w:trPr>
          <w:trHeight w:val="213"/>
        </w:trPr>
        <w:tc>
          <w:tcPr>
            <w:tcW w:w="9577" w:type="dxa"/>
            <w:vAlign w:val="center"/>
          </w:tcPr>
          <w:p w14:paraId="5B064224" w14:textId="77777777" w:rsidR="00541E8A" w:rsidRPr="000A16A5" w:rsidRDefault="00541E8A" w:rsidP="00541E8A">
            <w:pPr>
              <w:spacing w:after="0" w:line="240" w:lineRule="auto"/>
              <w:jc w:val="center"/>
              <w:rPr>
                <w:rFonts w:eastAsia="Times New Roman" w:cstheme="minorHAnsi"/>
                <w:b/>
                <w:i/>
                <w:sz w:val="48"/>
                <w:szCs w:val="36"/>
                <w:lang w:eastAsia="pl-PL"/>
              </w:rPr>
            </w:pPr>
            <w:r w:rsidRPr="000A16A5">
              <w:rPr>
                <w:rFonts w:eastAsia="Times New Roman" w:cstheme="minorHAnsi"/>
                <w:b/>
                <w:i/>
                <w:sz w:val="48"/>
                <w:szCs w:val="36"/>
                <w:lang w:eastAsia="pl-PL"/>
              </w:rPr>
              <w:t xml:space="preserve">SPECYFIKACJA ISTOTNYCH WARUNKÓW ZAMÓWIENIA </w:t>
            </w:r>
          </w:p>
          <w:p w14:paraId="1A2441C3" w14:textId="77777777" w:rsidR="00541E8A" w:rsidRPr="000A16A5" w:rsidRDefault="00541E8A" w:rsidP="00541E8A">
            <w:pPr>
              <w:spacing w:after="0" w:line="240" w:lineRule="auto"/>
              <w:jc w:val="center"/>
              <w:rPr>
                <w:rFonts w:eastAsia="Times New Roman" w:cstheme="minorHAnsi"/>
                <w:i/>
                <w:sz w:val="36"/>
                <w:szCs w:val="36"/>
                <w:lang w:eastAsia="pl-PL"/>
              </w:rPr>
            </w:pPr>
          </w:p>
          <w:p w14:paraId="7BFB91C7" w14:textId="1C90BCD3" w:rsidR="00541E8A" w:rsidRPr="000A16A5" w:rsidRDefault="00541E8A" w:rsidP="00541E8A">
            <w:pPr>
              <w:spacing w:after="0" w:line="240" w:lineRule="auto"/>
              <w:jc w:val="center"/>
              <w:rPr>
                <w:rFonts w:eastAsia="Times New Roman" w:cstheme="minorHAnsi"/>
                <w:b/>
                <w:i/>
                <w:sz w:val="36"/>
                <w:szCs w:val="36"/>
                <w:lang w:eastAsia="pl-PL"/>
              </w:rPr>
            </w:pPr>
            <w:r w:rsidRPr="000A16A5">
              <w:rPr>
                <w:rFonts w:eastAsia="Times New Roman" w:cstheme="minorHAnsi"/>
                <w:b/>
                <w:i/>
                <w:sz w:val="36"/>
                <w:szCs w:val="36"/>
                <w:lang w:eastAsia="pl-PL"/>
              </w:rPr>
              <w:t>ZP.271.2</w:t>
            </w:r>
            <w:r w:rsidR="00F31634" w:rsidRPr="000A16A5">
              <w:rPr>
                <w:rFonts w:eastAsia="Times New Roman" w:cstheme="minorHAnsi"/>
                <w:b/>
                <w:i/>
                <w:sz w:val="36"/>
                <w:szCs w:val="36"/>
                <w:lang w:eastAsia="pl-PL"/>
              </w:rPr>
              <w:t>5</w:t>
            </w:r>
            <w:r w:rsidRPr="000A16A5">
              <w:rPr>
                <w:rFonts w:eastAsia="Times New Roman" w:cstheme="minorHAnsi"/>
                <w:b/>
                <w:i/>
                <w:sz w:val="36"/>
                <w:szCs w:val="36"/>
                <w:lang w:eastAsia="pl-PL"/>
              </w:rPr>
              <w:t>.2020</w:t>
            </w:r>
          </w:p>
          <w:p w14:paraId="7D148B7B" w14:textId="77777777" w:rsidR="00541E8A" w:rsidRPr="000A16A5" w:rsidRDefault="00541E8A" w:rsidP="00541E8A">
            <w:pPr>
              <w:spacing w:after="40" w:line="240" w:lineRule="auto"/>
              <w:jc w:val="center"/>
              <w:rPr>
                <w:rFonts w:eastAsia="Times New Roman" w:cstheme="minorHAnsi"/>
                <w:i/>
                <w:sz w:val="28"/>
                <w:szCs w:val="28"/>
                <w:lang w:eastAsia="pl-PL"/>
              </w:rPr>
            </w:pPr>
          </w:p>
        </w:tc>
      </w:tr>
    </w:tbl>
    <w:p w14:paraId="33D3790B" w14:textId="77777777" w:rsidR="00541E8A" w:rsidRPr="000A16A5" w:rsidRDefault="00541E8A" w:rsidP="00541E8A">
      <w:pPr>
        <w:spacing w:after="0" w:line="240" w:lineRule="auto"/>
        <w:rPr>
          <w:rFonts w:eastAsia="Times New Roman" w:cstheme="minorHAnsi"/>
          <w:i/>
          <w:sz w:val="24"/>
          <w:szCs w:val="24"/>
          <w:lang w:eastAsia="pl-PL"/>
        </w:rPr>
      </w:pPr>
    </w:p>
    <w:tbl>
      <w:tblPr>
        <w:tblW w:w="9577" w:type="dxa"/>
        <w:tblLook w:val="04A0" w:firstRow="1" w:lastRow="0" w:firstColumn="1" w:lastColumn="0" w:noHBand="0" w:noVBand="1"/>
      </w:tblPr>
      <w:tblGrid>
        <w:gridCol w:w="9577"/>
      </w:tblGrid>
      <w:tr w:rsidR="00541E8A" w:rsidRPr="000A16A5" w14:paraId="1A555C7A" w14:textId="77777777" w:rsidTr="00541E8A">
        <w:trPr>
          <w:trHeight w:val="1965"/>
        </w:trPr>
        <w:tc>
          <w:tcPr>
            <w:tcW w:w="9577" w:type="dxa"/>
          </w:tcPr>
          <w:p w14:paraId="52D75B49" w14:textId="77777777" w:rsidR="00541E8A" w:rsidRPr="000A16A5" w:rsidRDefault="00541E8A" w:rsidP="00541E8A">
            <w:pPr>
              <w:spacing w:after="40" w:line="240" w:lineRule="auto"/>
              <w:jc w:val="center"/>
              <w:rPr>
                <w:rFonts w:eastAsia="Times New Roman" w:cstheme="minorHAnsi"/>
                <w:i/>
                <w:lang w:eastAsia="pl-PL"/>
              </w:rPr>
            </w:pPr>
            <w:r w:rsidRPr="000A16A5">
              <w:rPr>
                <w:rFonts w:eastAsia="Times New Roman" w:cstheme="minorHAnsi"/>
                <w:i/>
                <w:lang w:eastAsia="pl-PL"/>
              </w:rPr>
              <w:t>DLA</w:t>
            </w:r>
          </w:p>
          <w:p w14:paraId="2AD5D384" w14:textId="77777777" w:rsidR="00541E8A" w:rsidRPr="000A16A5" w:rsidRDefault="00541E8A" w:rsidP="00541E8A">
            <w:pPr>
              <w:spacing w:after="40" w:line="240" w:lineRule="auto"/>
              <w:jc w:val="center"/>
              <w:rPr>
                <w:rFonts w:eastAsia="Times New Roman" w:cstheme="minorHAnsi"/>
                <w:i/>
                <w:lang w:eastAsia="pl-PL"/>
              </w:rPr>
            </w:pPr>
            <w:r w:rsidRPr="000A16A5">
              <w:rPr>
                <w:rFonts w:eastAsia="Times New Roman" w:cstheme="minorHAnsi"/>
                <w:i/>
                <w:lang w:eastAsia="pl-PL"/>
              </w:rPr>
              <w:t xml:space="preserve">PRZETARGU NIEOGRANICZONEGO </w:t>
            </w:r>
          </w:p>
          <w:p w14:paraId="68203A2E" w14:textId="77777777" w:rsidR="00541E8A" w:rsidRPr="000A16A5" w:rsidRDefault="00541E8A" w:rsidP="00541E8A">
            <w:pPr>
              <w:spacing w:after="40" w:line="240" w:lineRule="auto"/>
              <w:jc w:val="center"/>
              <w:rPr>
                <w:rFonts w:eastAsia="Times New Roman" w:cstheme="minorHAnsi"/>
                <w:i/>
                <w:lang w:eastAsia="pl-PL"/>
              </w:rPr>
            </w:pPr>
            <w:r w:rsidRPr="000A16A5">
              <w:rPr>
                <w:rFonts w:eastAsia="Times New Roman" w:cstheme="minorHAnsi"/>
                <w:i/>
                <w:lang w:eastAsia="pl-PL"/>
              </w:rPr>
              <w:t>NA DOSTAWY O WARTOŚCI PONIŻEJ 214 000 EURO</w:t>
            </w:r>
          </w:p>
          <w:p w14:paraId="3764DEA3" w14:textId="77777777" w:rsidR="00541E8A" w:rsidRPr="000A16A5" w:rsidRDefault="00541E8A" w:rsidP="00541E8A">
            <w:pPr>
              <w:spacing w:after="40" w:line="240" w:lineRule="auto"/>
              <w:jc w:val="center"/>
              <w:rPr>
                <w:rFonts w:eastAsia="Times New Roman" w:cstheme="minorHAnsi"/>
                <w:i/>
                <w:lang w:eastAsia="pl-PL"/>
              </w:rPr>
            </w:pPr>
            <w:r w:rsidRPr="000A16A5">
              <w:rPr>
                <w:rFonts w:eastAsia="Times New Roman" w:cstheme="minorHAnsi"/>
                <w:i/>
                <w:lang w:eastAsia="pl-PL"/>
              </w:rPr>
              <w:t>przeprowadzanego zgodnie z postanowieniami ustawy z dnia 29 stycznia 2004 r. Prawo zamówień publicznych (t</w:t>
            </w:r>
            <w:r w:rsidRPr="000A16A5">
              <w:rPr>
                <w:rFonts w:eastAsia="Times New Roman" w:cstheme="minorHAnsi"/>
                <w:i/>
                <w:color w:val="000000"/>
                <w:sz w:val="24"/>
                <w:szCs w:val="24"/>
                <w:lang w:eastAsia="ar-SA"/>
              </w:rPr>
              <w:t xml:space="preserve">j. </w:t>
            </w:r>
            <w:r w:rsidRPr="000A16A5">
              <w:rPr>
                <w:rFonts w:eastAsia="Times New Roman" w:cstheme="minorHAnsi"/>
                <w:i/>
                <w:sz w:val="24"/>
                <w:szCs w:val="24"/>
                <w:lang w:eastAsia="ar-SA"/>
              </w:rPr>
              <w:t>Dz. U. z 2019 r. poz. 1843</w:t>
            </w:r>
            <w:r w:rsidR="007473F5" w:rsidRPr="000A16A5">
              <w:rPr>
                <w:rFonts w:eastAsia="Times New Roman" w:cstheme="minorHAnsi"/>
                <w:i/>
                <w:sz w:val="24"/>
                <w:szCs w:val="24"/>
                <w:lang w:eastAsia="ar-SA"/>
              </w:rPr>
              <w:t xml:space="preserve"> </w:t>
            </w:r>
            <w:r w:rsidRPr="000A16A5">
              <w:rPr>
                <w:rFonts w:eastAsia="Times New Roman" w:cstheme="minorHAnsi"/>
                <w:i/>
                <w:sz w:val="24"/>
                <w:szCs w:val="24"/>
                <w:lang w:eastAsia="ar-SA"/>
              </w:rPr>
              <w:t>z</w:t>
            </w:r>
            <w:r w:rsidR="007473F5" w:rsidRPr="000A16A5">
              <w:rPr>
                <w:rFonts w:eastAsia="Times New Roman" w:cstheme="minorHAnsi"/>
                <w:i/>
                <w:sz w:val="24"/>
                <w:szCs w:val="24"/>
                <w:lang w:eastAsia="ar-SA"/>
              </w:rPr>
              <w:t>e</w:t>
            </w:r>
            <w:r w:rsidRPr="000A16A5">
              <w:rPr>
                <w:rFonts w:eastAsia="Times New Roman" w:cstheme="minorHAnsi"/>
                <w:i/>
                <w:sz w:val="24"/>
                <w:szCs w:val="24"/>
                <w:lang w:eastAsia="ar-SA"/>
              </w:rPr>
              <w:t xml:space="preserve"> zm.</w:t>
            </w:r>
            <w:r w:rsidRPr="000A16A5">
              <w:rPr>
                <w:rFonts w:eastAsia="Times New Roman" w:cstheme="minorHAnsi"/>
                <w:i/>
                <w:lang w:eastAsia="pl-PL"/>
              </w:rPr>
              <w:t xml:space="preserve">  ).</w:t>
            </w:r>
          </w:p>
          <w:p w14:paraId="33BDEA95" w14:textId="77777777" w:rsidR="00541E8A" w:rsidRPr="000A16A5" w:rsidRDefault="00541E8A" w:rsidP="00541E8A">
            <w:pPr>
              <w:spacing w:after="40" w:line="240" w:lineRule="auto"/>
              <w:jc w:val="center"/>
              <w:rPr>
                <w:rFonts w:eastAsia="Times New Roman" w:cstheme="minorHAnsi"/>
                <w:i/>
                <w:lang w:eastAsia="pl-PL"/>
              </w:rPr>
            </w:pPr>
          </w:p>
          <w:p w14:paraId="17DD2807" w14:textId="77777777" w:rsidR="00541E8A" w:rsidRPr="000A16A5" w:rsidRDefault="00541E8A" w:rsidP="00541E8A">
            <w:pPr>
              <w:spacing w:after="40" w:line="240" w:lineRule="auto"/>
              <w:jc w:val="center"/>
              <w:rPr>
                <w:rFonts w:eastAsia="Times New Roman" w:cstheme="minorHAnsi"/>
                <w:i/>
                <w:lang w:eastAsia="pl-PL"/>
              </w:rPr>
            </w:pPr>
          </w:p>
        </w:tc>
      </w:tr>
      <w:tr w:rsidR="00541E8A" w:rsidRPr="000A16A5" w14:paraId="66C7B5F3" w14:textId="77777777" w:rsidTr="00541E8A">
        <w:tc>
          <w:tcPr>
            <w:tcW w:w="9577" w:type="dxa"/>
          </w:tcPr>
          <w:p w14:paraId="57C9762E" w14:textId="77777777" w:rsidR="00541E8A" w:rsidRPr="000A16A5" w:rsidRDefault="00541E8A" w:rsidP="00541E8A">
            <w:pPr>
              <w:spacing w:after="40" w:line="240" w:lineRule="auto"/>
              <w:rPr>
                <w:rFonts w:eastAsia="Times New Roman" w:cstheme="minorHAnsi"/>
                <w:i/>
                <w:lang w:eastAsia="pl-PL"/>
              </w:rPr>
            </w:pPr>
          </w:p>
        </w:tc>
      </w:tr>
      <w:tr w:rsidR="00541E8A" w:rsidRPr="000A16A5" w14:paraId="7C93C983" w14:textId="77777777" w:rsidTr="00541E8A">
        <w:tc>
          <w:tcPr>
            <w:tcW w:w="9577" w:type="dxa"/>
          </w:tcPr>
          <w:p w14:paraId="169C130E" w14:textId="77777777" w:rsidR="00541E8A" w:rsidRPr="000A16A5" w:rsidRDefault="00541E8A" w:rsidP="00541E8A">
            <w:pPr>
              <w:spacing w:after="40" w:line="240" w:lineRule="auto"/>
              <w:rPr>
                <w:rFonts w:eastAsia="Times New Roman" w:cstheme="minorHAnsi"/>
                <w:b/>
                <w:i/>
                <w:lang w:eastAsia="pl-PL"/>
              </w:rPr>
            </w:pPr>
          </w:p>
        </w:tc>
      </w:tr>
      <w:tr w:rsidR="00541E8A" w:rsidRPr="000A16A5" w14:paraId="30650AFA" w14:textId="77777777" w:rsidTr="00541E8A">
        <w:tc>
          <w:tcPr>
            <w:tcW w:w="9577" w:type="dxa"/>
          </w:tcPr>
          <w:p w14:paraId="4CA6A717" w14:textId="77777777" w:rsidR="00541E8A" w:rsidRPr="000A16A5" w:rsidRDefault="00541E8A" w:rsidP="00541E8A">
            <w:pPr>
              <w:jc w:val="center"/>
              <w:rPr>
                <w:rFonts w:eastAsia="Times New Roman" w:cstheme="minorHAnsi"/>
                <w:b/>
                <w:i/>
                <w:lang w:eastAsia="pl-PL"/>
              </w:rPr>
            </w:pPr>
          </w:p>
        </w:tc>
      </w:tr>
    </w:tbl>
    <w:p w14:paraId="2F62E8B2" w14:textId="77777777" w:rsidR="00541E8A" w:rsidRPr="000A16A5" w:rsidRDefault="00541E8A" w:rsidP="00541E8A">
      <w:pPr>
        <w:spacing w:after="0" w:line="240" w:lineRule="auto"/>
        <w:jc w:val="center"/>
        <w:rPr>
          <w:rFonts w:eastAsia="Times New Roman" w:cstheme="minorHAnsi"/>
          <w:b/>
          <w:i/>
          <w:iCs/>
          <w:sz w:val="28"/>
          <w:szCs w:val="28"/>
          <w:lang w:eastAsia="pl-PL"/>
        </w:rPr>
      </w:pPr>
      <w:r w:rsidRPr="000A16A5">
        <w:rPr>
          <w:rFonts w:eastAsia="Times New Roman" w:cstheme="minorHAnsi"/>
          <w:b/>
          <w:bCs/>
          <w:i/>
          <w:iCs/>
          <w:sz w:val="28"/>
          <w:szCs w:val="28"/>
          <w:lang w:eastAsia="pl-PL"/>
        </w:rPr>
        <w:t>„</w:t>
      </w:r>
      <w:r w:rsidRPr="000A16A5">
        <w:rPr>
          <w:rFonts w:eastAsia="Times New Roman" w:cstheme="minorHAnsi"/>
          <w:b/>
          <w:i/>
          <w:iCs/>
          <w:sz w:val="28"/>
          <w:szCs w:val="28"/>
          <w:lang w:eastAsia="pl-PL"/>
        </w:rPr>
        <w:t>Dostawa grysu, klińca i  tłucznia</w:t>
      </w:r>
      <w:r w:rsidRPr="000A16A5">
        <w:rPr>
          <w:rFonts w:eastAsia="Times New Roman" w:cstheme="minorHAnsi"/>
          <w:b/>
          <w:i/>
          <w:sz w:val="28"/>
          <w:szCs w:val="28"/>
          <w:lang w:eastAsia="pl-PL"/>
        </w:rPr>
        <w:t xml:space="preserve"> oraz mieszanki kruszywa łamanego</w:t>
      </w:r>
      <w:r w:rsidRPr="000A16A5">
        <w:rPr>
          <w:rFonts w:eastAsia="Times New Roman" w:cstheme="minorHAnsi"/>
          <w:b/>
          <w:i/>
          <w:iCs/>
          <w:sz w:val="28"/>
          <w:szCs w:val="28"/>
          <w:lang w:eastAsia="pl-PL"/>
        </w:rPr>
        <w:t>”</w:t>
      </w:r>
    </w:p>
    <w:p w14:paraId="0085C045" w14:textId="77777777" w:rsidR="00541E8A" w:rsidRPr="000A16A5" w:rsidRDefault="00541E8A" w:rsidP="00541E8A">
      <w:pPr>
        <w:jc w:val="center"/>
        <w:rPr>
          <w:rFonts w:eastAsia="Times New Roman" w:cstheme="minorHAnsi"/>
          <w:b/>
          <w:i/>
          <w:iCs/>
          <w:sz w:val="28"/>
          <w:szCs w:val="28"/>
          <w:lang w:eastAsia="ar-SA"/>
        </w:rPr>
      </w:pPr>
    </w:p>
    <w:p w14:paraId="262DD51C" w14:textId="77777777" w:rsidR="00541E8A" w:rsidRPr="000A16A5" w:rsidRDefault="00541E8A" w:rsidP="00541E8A">
      <w:pPr>
        <w:spacing w:after="0" w:line="240" w:lineRule="auto"/>
        <w:rPr>
          <w:rFonts w:eastAsia="Times New Roman" w:cstheme="minorHAnsi"/>
          <w:i/>
          <w:sz w:val="24"/>
          <w:szCs w:val="24"/>
          <w:lang w:eastAsia="pl-PL"/>
        </w:rPr>
      </w:pPr>
    </w:p>
    <w:p w14:paraId="475555EF" w14:textId="77777777" w:rsidR="00541E8A" w:rsidRPr="000A16A5" w:rsidRDefault="00541E8A" w:rsidP="00541E8A">
      <w:pPr>
        <w:spacing w:after="0" w:line="240" w:lineRule="auto"/>
        <w:rPr>
          <w:rFonts w:eastAsia="Times New Roman" w:cstheme="minorHAnsi"/>
          <w:i/>
          <w:sz w:val="24"/>
          <w:szCs w:val="24"/>
          <w:lang w:eastAsia="pl-PL"/>
        </w:rPr>
      </w:pPr>
    </w:p>
    <w:p w14:paraId="2FCE9119" w14:textId="77777777" w:rsidR="00541E8A" w:rsidRPr="000A16A5" w:rsidRDefault="00541E8A" w:rsidP="00541E8A">
      <w:pPr>
        <w:spacing w:after="0" w:line="240" w:lineRule="auto"/>
        <w:rPr>
          <w:rFonts w:eastAsia="Times New Roman" w:cstheme="minorHAnsi"/>
          <w:i/>
          <w:sz w:val="24"/>
          <w:szCs w:val="24"/>
          <w:lang w:eastAsia="pl-PL"/>
        </w:rPr>
      </w:pPr>
    </w:p>
    <w:p w14:paraId="22A13105" w14:textId="77777777" w:rsidR="00541E8A" w:rsidRPr="000A16A5" w:rsidRDefault="00541E8A" w:rsidP="00541E8A">
      <w:pPr>
        <w:spacing w:after="0" w:line="240" w:lineRule="auto"/>
        <w:rPr>
          <w:rFonts w:eastAsia="Times New Roman" w:cstheme="minorHAnsi"/>
          <w:i/>
          <w:sz w:val="24"/>
          <w:szCs w:val="24"/>
          <w:lang w:eastAsia="pl-PL"/>
        </w:rPr>
      </w:pPr>
    </w:p>
    <w:p w14:paraId="1CE2447E" w14:textId="77777777" w:rsidR="00541E8A" w:rsidRPr="000A16A5" w:rsidRDefault="00541E8A" w:rsidP="00541E8A">
      <w:pPr>
        <w:spacing w:after="0" w:line="240" w:lineRule="auto"/>
        <w:rPr>
          <w:rFonts w:eastAsia="Times New Roman" w:cstheme="minorHAnsi"/>
          <w:i/>
          <w:sz w:val="24"/>
          <w:szCs w:val="24"/>
          <w:lang w:eastAsia="pl-PL"/>
        </w:rPr>
      </w:pPr>
    </w:p>
    <w:p w14:paraId="2F6A47AD" w14:textId="77777777" w:rsidR="00541E8A" w:rsidRPr="000A16A5" w:rsidRDefault="00541E8A" w:rsidP="00541E8A">
      <w:pPr>
        <w:spacing w:after="0" w:line="240" w:lineRule="auto"/>
        <w:rPr>
          <w:rFonts w:eastAsia="Times New Roman" w:cstheme="minorHAnsi"/>
          <w:i/>
          <w:sz w:val="24"/>
          <w:szCs w:val="24"/>
          <w:lang w:eastAsia="pl-PL"/>
        </w:rPr>
      </w:pPr>
    </w:p>
    <w:tbl>
      <w:tblPr>
        <w:tblW w:w="9577" w:type="dxa"/>
        <w:tblLook w:val="04A0" w:firstRow="1" w:lastRow="0" w:firstColumn="1" w:lastColumn="0" w:noHBand="0" w:noVBand="1"/>
      </w:tblPr>
      <w:tblGrid>
        <w:gridCol w:w="9577"/>
      </w:tblGrid>
      <w:tr w:rsidR="00541E8A" w:rsidRPr="000A16A5" w14:paraId="6355A06B" w14:textId="77777777" w:rsidTr="00F31634">
        <w:trPr>
          <w:trHeight w:val="281"/>
        </w:trPr>
        <w:tc>
          <w:tcPr>
            <w:tcW w:w="9577" w:type="dxa"/>
            <w:vAlign w:val="center"/>
          </w:tcPr>
          <w:p w14:paraId="0D6DB3B9" w14:textId="77777777" w:rsidR="00F31634" w:rsidRPr="000A16A5" w:rsidRDefault="00F31634" w:rsidP="00541E8A">
            <w:pPr>
              <w:spacing w:after="40" w:line="240" w:lineRule="auto"/>
              <w:jc w:val="right"/>
              <w:rPr>
                <w:rFonts w:eastAsia="Times New Roman" w:cstheme="minorHAnsi"/>
                <w:i/>
                <w:sz w:val="20"/>
                <w:szCs w:val="20"/>
                <w:lang w:eastAsia="pl-PL"/>
              </w:rPr>
            </w:pPr>
          </w:p>
          <w:p w14:paraId="1B4C90A4" w14:textId="02FF0BA0" w:rsidR="00541E8A" w:rsidRPr="000A16A5" w:rsidRDefault="00541E8A" w:rsidP="00541E8A">
            <w:pPr>
              <w:spacing w:after="40" w:line="240" w:lineRule="auto"/>
              <w:jc w:val="right"/>
              <w:rPr>
                <w:rFonts w:eastAsia="Times New Roman" w:cstheme="minorHAnsi"/>
                <w:i/>
                <w:sz w:val="20"/>
                <w:szCs w:val="20"/>
                <w:lang w:eastAsia="pl-PL"/>
              </w:rPr>
            </w:pPr>
            <w:r w:rsidRPr="000A16A5">
              <w:rPr>
                <w:rFonts w:eastAsia="Times New Roman" w:cstheme="minorHAnsi"/>
                <w:i/>
                <w:sz w:val="20"/>
                <w:szCs w:val="20"/>
                <w:lang w:eastAsia="pl-PL"/>
              </w:rPr>
              <w:t>Z A T W I E R D Z A M:</w:t>
            </w:r>
          </w:p>
        </w:tc>
      </w:tr>
      <w:tr w:rsidR="00541E8A" w:rsidRPr="000A16A5" w14:paraId="56613133" w14:textId="77777777" w:rsidTr="00F31634">
        <w:tc>
          <w:tcPr>
            <w:tcW w:w="9577" w:type="dxa"/>
          </w:tcPr>
          <w:p w14:paraId="66F81597" w14:textId="77777777" w:rsidR="00541E8A" w:rsidRPr="000A16A5" w:rsidRDefault="00541E8A" w:rsidP="00541E8A">
            <w:pPr>
              <w:spacing w:after="40" w:line="240" w:lineRule="auto"/>
              <w:jc w:val="right"/>
              <w:rPr>
                <w:rFonts w:eastAsia="Times New Roman" w:cstheme="minorHAnsi"/>
                <w:b/>
                <w:i/>
                <w:sz w:val="20"/>
                <w:szCs w:val="20"/>
                <w:u w:val="single"/>
                <w:lang w:eastAsia="pl-PL"/>
              </w:rPr>
            </w:pPr>
            <w:r w:rsidRPr="000A16A5">
              <w:rPr>
                <w:rFonts w:eastAsia="Times New Roman" w:cstheme="minorHAnsi"/>
                <w:i/>
                <w:sz w:val="20"/>
                <w:szCs w:val="20"/>
                <w:lang w:eastAsia="pl-PL"/>
              </w:rPr>
              <w:t>Dyrektor ZDP</w:t>
            </w:r>
          </w:p>
        </w:tc>
      </w:tr>
      <w:tr w:rsidR="00541E8A" w:rsidRPr="000A16A5" w14:paraId="1E446C41" w14:textId="77777777" w:rsidTr="00F31634">
        <w:trPr>
          <w:trHeight w:val="273"/>
        </w:trPr>
        <w:tc>
          <w:tcPr>
            <w:tcW w:w="9577" w:type="dxa"/>
          </w:tcPr>
          <w:p w14:paraId="69A94838" w14:textId="2D80FBF3" w:rsidR="00541E8A" w:rsidRPr="000A16A5" w:rsidRDefault="00F31634" w:rsidP="00541E8A">
            <w:pPr>
              <w:spacing w:after="40" w:line="240" w:lineRule="auto"/>
              <w:jc w:val="right"/>
              <w:rPr>
                <w:rFonts w:eastAsia="Times New Roman" w:cstheme="minorHAnsi"/>
                <w:i/>
                <w:sz w:val="20"/>
                <w:szCs w:val="20"/>
                <w:lang w:eastAsia="pl-PL"/>
              </w:rPr>
            </w:pPr>
            <w:r w:rsidRPr="000A16A5">
              <w:rPr>
                <w:rFonts w:eastAsia="Times New Roman" w:cstheme="minorHAnsi"/>
                <w:i/>
                <w:sz w:val="20"/>
                <w:szCs w:val="20"/>
                <w:lang w:eastAsia="pl-PL"/>
              </w:rPr>
              <w:t>Tomasz Pyzia</w:t>
            </w:r>
          </w:p>
        </w:tc>
      </w:tr>
      <w:tr w:rsidR="00541E8A" w:rsidRPr="000A16A5" w14:paraId="398CC8F5" w14:textId="77777777" w:rsidTr="00F31634">
        <w:trPr>
          <w:trHeight w:val="273"/>
        </w:trPr>
        <w:tc>
          <w:tcPr>
            <w:tcW w:w="9577" w:type="dxa"/>
            <w:vAlign w:val="center"/>
          </w:tcPr>
          <w:p w14:paraId="553A52F1" w14:textId="3303318D" w:rsidR="00541E8A" w:rsidRPr="000A16A5" w:rsidRDefault="00F31634" w:rsidP="00F31634">
            <w:pPr>
              <w:spacing w:after="40" w:line="240" w:lineRule="auto"/>
              <w:jc w:val="right"/>
              <w:rPr>
                <w:rFonts w:eastAsia="Times New Roman" w:cstheme="minorHAnsi"/>
                <w:i/>
                <w:sz w:val="20"/>
                <w:szCs w:val="20"/>
                <w:lang w:eastAsia="pl-PL"/>
              </w:rPr>
            </w:pPr>
            <w:r w:rsidRPr="000A16A5">
              <w:rPr>
                <w:rFonts w:eastAsia="Times New Roman" w:cstheme="minorHAnsi"/>
                <w:i/>
                <w:color w:val="000000" w:themeColor="text1"/>
                <w:sz w:val="20"/>
                <w:szCs w:val="20"/>
                <w:lang w:eastAsia="pl-PL"/>
              </w:rPr>
              <w:t>Grudzień</w:t>
            </w:r>
            <w:r w:rsidR="00541E8A" w:rsidRPr="000A16A5">
              <w:rPr>
                <w:rFonts w:eastAsia="Times New Roman" w:cstheme="minorHAnsi"/>
                <w:i/>
                <w:color w:val="000000" w:themeColor="text1"/>
                <w:sz w:val="20"/>
                <w:szCs w:val="20"/>
                <w:lang w:eastAsia="pl-PL"/>
              </w:rPr>
              <w:t xml:space="preserve"> 2020r</w:t>
            </w:r>
            <w:r w:rsidR="00541E8A" w:rsidRPr="000A16A5">
              <w:rPr>
                <w:rFonts w:eastAsia="Times New Roman" w:cstheme="minorHAnsi"/>
                <w:i/>
                <w:sz w:val="20"/>
                <w:szCs w:val="20"/>
                <w:lang w:eastAsia="pl-PL"/>
              </w:rPr>
              <w:t>.</w:t>
            </w:r>
          </w:p>
        </w:tc>
      </w:tr>
    </w:tbl>
    <w:p w14:paraId="69063DF0" w14:textId="77777777" w:rsidR="00541E8A" w:rsidRPr="000A16A5" w:rsidRDefault="00541E8A" w:rsidP="00541E8A">
      <w:pPr>
        <w:spacing w:after="0" w:line="240" w:lineRule="auto"/>
        <w:rPr>
          <w:rFonts w:eastAsia="Times New Roman" w:cstheme="minorHAnsi"/>
          <w:i/>
          <w:sz w:val="24"/>
          <w:szCs w:val="24"/>
          <w:lang w:eastAsia="pl-PL"/>
        </w:rPr>
      </w:pPr>
    </w:p>
    <w:p w14:paraId="2F82FF59" w14:textId="77777777" w:rsidR="00541E8A" w:rsidRPr="000A16A5" w:rsidRDefault="00541E8A" w:rsidP="00541E8A">
      <w:pPr>
        <w:spacing w:after="0" w:line="240" w:lineRule="auto"/>
        <w:rPr>
          <w:rFonts w:eastAsia="Times New Roman" w:cstheme="minorHAnsi"/>
          <w:i/>
          <w:sz w:val="24"/>
          <w:szCs w:val="24"/>
          <w:lang w:eastAsia="pl-PL"/>
        </w:rPr>
      </w:pPr>
    </w:p>
    <w:p w14:paraId="4F8AC708" w14:textId="77777777" w:rsidR="00541E8A" w:rsidRPr="000A16A5" w:rsidRDefault="00541E8A" w:rsidP="00541E8A">
      <w:pPr>
        <w:spacing w:after="0" w:line="240" w:lineRule="auto"/>
        <w:rPr>
          <w:rFonts w:eastAsia="Times New Roman" w:cstheme="minorHAnsi"/>
          <w:i/>
          <w:sz w:val="24"/>
          <w:szCs w:val="24"/>
          <w:lang w:eastAsia="pl-PL"/>
        </w:rPr>
      </w:pPr>
    </w:p>
    <w:tbl>
      <w:tblPr>
        <w:tblW w:w="9577" w:type="dxa"/>
        <w:tblLook w:val="04A0" w:firstRow="1" w:lastRow="0" w:firstColumn="1" w:lastColumn="0" w:noHBand="0" w:noVBand="1"/>
      </w:tblPr>
      <w:tblGrid>
        <w:gridCol w:w="5778"/>
        <w:gridCol w:w="3799"/>
      </w:tblGrid>
      <w:tr w:rsidR="00541E8A" w:rsidRPr="000A16A5" w14:paraId="1EAFCE86" w14:textId="77777777" w:rsidTr="00541E8A">
        <w:trPr>
          <w:trHeight w:val="726"/>
        </w:trPr>
        <w:tc>
          <w:tcPr>
            <w:tcW w:w="9577" w:type="dxa"/>
            <w:gridSpan w:val="2"/>
            <w:vAlign w:val="center"/>
          </w:tcPr>
          <w:p w14:paraId="1A02659C" w14:textId="77777777" w:rsidR="00541E8A" w:rsidRPr="000A16A5" w:rsidRDefault="00541E8A" w:rsidP="00541E8A">
            <w:pPr>
              <w:spacing w:after="40" w:line="240" w:lineRule="auto"/>
              <w:jc w:val="both"/>
              <w:rPr>
                <w:rFonts w:eastAsia="Times New Roman" w:cstheme="minorHAnsi"/>
                <w:i/>
                <w:sz w:val="28"/>
                <w:szCs w:val="28"/>
                <w:lang w:eastAsia="pl-PL"/>
              </w:rPr>
            </w:pPr>
          </w:p>
          <w:p w14:paraId="6900D422" w14:textId="77777777" w:rsidR="00541E8A" w:rsidRPr="000A16A5" w:rsidRDefault="00541E8A" w:rsidP="00541E8A">
            <w:pPr>
              <w:spacing w:after="40" w:line="240" w:lineRule="auto"/>
              <w:jc w:val="center"/>
              <w:rPr>
                <w:rFonts w:eastAsia="Times New Roman" w:cstheme="minorHAnsi"/>
                <w:i/>
                <w:sz w:val="28"/>
                <w:szCs w:val="28"/>
                <w:lang w:eastAsia="pl-PL"/>
              </w:rPr>
            </w:pPr>
          </w:p>
          <w:p w14:paraId="5FD6FA9C" w14:textId="44947555" w:rsidR="00541E8A" w:rsidRPr="000A16A5" w:rsidRDefault="00541E8A" w:rsidP="00541E8A">
            <w:pPr>
              <w:spacing w:after="40" w:line="240" w:lineRule="auto"/>
              <w:jc w:val="center"/>
              <w:rPr>
                <w:rFonts w:eastAsia="Times New Roman" w:cstheme="minorHAnsi"/>
                <w:i/>
                <w:sz w:val="28"/>
                <w:szCs w:val="28"/>
                <w:lang w:eastAsia="pl-PL"/>
              </w:rPr>
            </w:pPr>
          </w:p>
          <w:p w14:paraId="0E662668" w14:textId="7FDC262A" w:rsidR="00F31634" w:rsidRPr="000A16A5" w:rsidRDefault="00F31634" w:rsidP="00541E8A">
            <w:pPr>
              <w:spacing w:after="40" w:line="240" w:lineRule="auto"/>
              <w:jc w:val="center"/>
              <w:rPr>
                <w:rFonts w:eastAsia="Times New Roman" w:cstheme="minorHAnsi"/>
                <w:i/>
                <w:sz w:val="28"/>
                <w:szCs w:val="28"/>
                <w:lang w:eastAsia="pl-PL"/>
              </w:rPr>
            </w:pPr>
          </w:p>
          <w:p w14:paraId="3BB116EA" w14:textId="77777777" w:rsidR="00F31634" w:rsidRPr="000A16A5" w:rsidRDefault="00F31634" w:rsidP="00541E8A">
            <w:pPr>
              <w:spacing w:after="40" w:line="240" w:lineRule="auto"/>
              <w:jc w:val="center"/>
              <w:rPr>
                <w:rFonts w:eastAsia="Times New Roman" w:cstheme="minorHAnsi"/>
                <w:i/>
                <w:sz w:val="28"/>
                <w:szCs w:val="28"/>
                <w:lang w:eastAsia="pl-PL"/>
              </w:rPr>
            </w:pPr>
          </w:p>
          <w:p w14:paraId="55591FD7" w14:textId="77777777" w:rsidR="00541E8A" w:rsidRPr="000A16A5" w:rsidRDefault="00541E8A" w:rsidP="00541E8A">
            <w:pPr>
              <w:spacing w:after="40" w:line="240" w:lineRule="auto"/>
              <w:jc w:val="center"/>
              <w:rPr>
                <w:rFonts w:eastAsia="Times New Roman" w:cstheme="minorHAnsi"/>
                <w:i/>
                <w:sz w:val="28"/>
                <w:szCs w:val="28"/>
                <w:lang w:eastAsia="pl-PL"/>
              </w:rPr>
            </w:pPr>
          </w:p>
          <w:p w14:paraId="57276DE5" w14:textId="77777777" w:rsidR="00541E8A" w:rsidRPr="000A16A5" w:rsidRDefault="00541E8A" w:rsidP="00541E8A">
            <w:pPr>
              <w:spacing w:after="40" w:line="240" w:lineRule="auto"/>
              <w:jc w:val="center"/>
              <w:rPr>
                <w:rFonts w:eastAsia="Times New Roman" w:cstheme="minorHAnsi"/>
                <w:b/>
                <w:i/>
                <w:sz w:val="28"/>
                <w:szCs w:val="28"/>
                <w:lang w:eastAsia="pl-PL"/>
              </w:rPr>
            </w:pPr>
            <w:r w:rsidRPr="000A16A5">
              <w:rPr>
                <w:rFonts w:eastAsia="Times New Roman" w:cstheme="minorHAnsi"/>
                <w:b/>
                <w:i/>
                <w:sz w:val="28"/>
                <w:szCs w:val="28"/>
                <w:lang w:eastAsia="pl-PL"/>
              </w:rPr>
              <w:t>ISTOTNE WARUNKI ZAMÓWIENIA</w:t>
            </w:r>
          </w:p>
        </w:tc>
      </w:tr>
      <w:tr w:rsidR="00541E8A" w:rsidRPr="000A16A5" w14:paraId="6A0947D8" w14:textId="77777777" w:rsidTr="00541E8A">
        <w:trPr>
          <w:trHeight w:val="1965"/>
        </w:trPr>
        <w:tc>
          <w:tcPr>
            <w:tcW w:w="9577" w:type="dxa"/>
            <w:gridSpan w:val="2"/>
          </w:tcPr>
          <w:p w14:paraId="5992A679" w14:textId="77777777" w:rsidR="00541E8A" w:rsidRPr="000A16A5" w:rsidRDefault="00541E8A" w:rsidP="00541E8A">
            <w:pPr>
              <w:spacing w:after="40" w:line="240" w:lineRule="auto"/>
              <w:jc w:val="center"/>
              <w:rPr>
                <w:rFonts w:eastAsia="Times New Roman" w:cstheme="minorHAnsi"/>
                <w:i/>
                <w:lang w:eastAsia="pl-PL"/>
              </w:rPr>
            </w:pPr>
          </w:p>
        </w:tc>
      </w:tr>
      <w:tr w:rsidR="00541E8A" w:rsidRPr="000A16A5" w14:paraId="4AA858E3" w14:textId="77777777" w:rsidTr="00541E8A">
        <w:tc>
          <w:tcPr>
            <w:tcW w:w="9577" w:type="dxa"/>
            <w:gridSpan w:val="2"/>
          </w:tcPr>
          <w:p w14:paraId="01162C26" w14:textId="77777777" w:rsidR="00541E8A" w:rsidRPr="000A16A5" w:rsidRDefault="00541E8A" w:rsidP="00541E8A">
            <w:pPr>
              <w:spacing w:after="40" w:line="240" w:lineRule="auto"/>
              <w:rPr>
                <w:rFonts w:eastAsia="Times New Roman" w:cstheme="minorHAnsi"/>
                <w:i/>
                <w:lang w:eastAsia="pl-PL"/>
              </w:rPr>
            </w:pPr>
          </w:p>
        </w:tc>
      </w:tr>
      <w:tr w:rsidR="00541E8A" w:rsidRPr="000A16A5" w14:paraId="01C4CE1E" w14:textId="77777777" w:rsidTr="00541E8A">
        <w:tc>
          <w:tcPr>
            <w:tcW w:w="9577" w:type="dxa"/>
            <w:gridSpan w:val="2"/>
          </w:tcPr>
          <w:p w14:paraId="3766E751" w14:textId="77777777" w:rsidR="00541E8A" w:rsidRPr="000A16A5" w:rsidRDefault="00541E8A" w:rsidP="00541E8A">
            <w:pPr>
              <w:spacing w:after="40" w:line="240" w:lineRule="auto"/>
              <w:rPr>
                <w:rFonts w:eastAsia="Times New Roman" w:cstheme="minorHAnsi"/>
                <w:b/>
                <w:i/>
                <w:lang w:eastAsia="pl-PL"/>
              </w:rPr>
            </w:pPr>
          </w:p>
        </w:tc>
      </w:tr>
      <w:tr w:rsidR="00541E8A" w:rsidRPr="000A16A5" w14:paraId="61A6C26C" w14:textId="77777777" w:rsidTr="00541E8A">
        <w:tc>
          <w:tcPr>
            <w:tcW w:w="9577" w:type="dxa"/>
            <w:gridSpan w:val="2"/>
          </w:tcPr>
          <w:p w14:paraId="76241782" w14:textId="77777777" w:rsidR="00541E8A" w:rsidRPr="000A16A5" w:rsidRDefault="00541E8A" w:rsidP="00541E8A">
            <w:pPr>
              <w:jc w:val="center"/>
              <w:rPr>
                <w:rFonts w:eastAsia="Times New Roman" w:cstheme="minorHAnsi"/>
                <w:b/>
                <w:i/>
                <w:lang w:eastAsia="pl-PL"/>
              </w:rPr>
            </w:pPr>
          </w:p>
        </w:tc>
      </w:tr>
      <w:tr w:rsidR="00541E8A" w:rsidRPr="000A16A5" w14:paraId="5039069A" w14:textId="77777777" w:rsidTr="00541E8A">
        <w:tc>
          <w:tcPr>
            <w:tcW w:w="9577" w:type="dxa"/>
            <w:gridSpan w:val="2"/>
          </w:tcPr>
          <w:p w14:paraId="557DA53D" w14:textId="77777777" w:rsidR="00541E8A" w:rsidRPr="000A16A5" w:rsidRDefault="00541E8A" w:rsidP="00541E8A">
            <w:pPr>
              <w:spacing w:after="40" w:line="240" w:lineRule="auto"/>
              <w:jc w:val="center"/>
              <w:rPr>
                <w:rFonts w:eastAsia="Times New Roman" w:cstheme="minorHAnsi"/>
                <w:b/>
                <w:i/>
                <w:lang w:eastAsia="pl-PL"/>
              </w:rPr>
            </w:pPr>
          </w:p>
        </w:tc>
      </w:tr>
      <w:tr w:rsidR="00541E8A" w:rsidRPr="000A16A5" w14:paraId="5C9F7F6E" w14:textId="77777777" w:rsidTr="00541E8A">
        <w:tc>
          <w:tcPr>
            <w:tcW w:w="9577" w:type="dxa"/>
            <w:gridSpan w:val="2"/>
          </w:tcPr>
          <w:p w14:paraId="36BF1BEF" w14:textId="77777777" w:rsidR="00541E8A" w:rsidRPr="000A16A5" w:rsidRDefault="00541E8A" w:rsidP="00541E8A">
            <w:pPr>
              <w:spacing w:after="40" w:line="240" w:lineRule="auto"/>
              <w:jc w:val="center"/>
              <w:rPr>
                <w:rFonts w:eastAsia="Times New Roman" w:cstheme="minorHAnsi"/>
                <w:b/>
                <w:i/>
                <w:lang w:eastAsia="pl-PL"/>
              </w:rPr>
            </w:pPr>
          </w:p>
        </w:tc>
      </w:tr>
      <w:tr w:rsidR="00541E8A" w:rsidRPr="000A16A5" w14:paraId="79698BAE" w14:textId="77777777" w:rsidTr="00541E8A">
        <w:tc>
          <w:tcPr>
            <w:tcW w:w="9577" w:type="dxa"/>
            <w:gridSpan w:val="2"/>
          </w:tcPr>
          <w:p w14:paraId="6DE89678" w14:textId="77777777" w:rsidR="00541E8A" w:rsidRPr="000A16A5" w:rsidRDefault="00541E8A" w:rsidP="00541E8A">
            <w:pPr>
              <w:spacing w:after="40" w:line="240" w:lineRule="auto"/>
              <w:jc w:val="center"/>
              <w:rPr>
                <w:rFonts w:eastAsia="Times New Roman" w:cstheme="minorHAnsi"/>
                <w:b/>
                <w:i/>
                <w:sz w:val="28"/>
                <w:szCs w:val="28"/>
                <w:u w:val="single"/>
                <w:lang w:eastAsia="pl-PL"/>
              </w:rPr>
            </w:pPr>
          </w:p>
          <w:p w14:paraId="0EE16EEF" w14:textId="77777777" w:rsidR="00541E8A" w:rsidRPr="000A16A5" w:rsidRDefault="00541E8A" w:rsidP="00541E8A">
            <w:pPr>
              <w:spacing w:after="40" w:line="240" w:lineRule="auto"/>
              <w:jc w:val="both"/>
              <w:rPr>
                <w:rFonts w:eastAsia="Times New Roman" w:cstheme="minorHAnsi"/>
                <w:b/>
                <w:i/>
                <w:sz w:val="28"/>
                <w:szCs w:val="28"/>
                <w:u w:val="single"/>
                <w:lang w:eastAsia="pl-PL"/>
              </w:rPr>
            </w:pPr>
          </w:p>
        </w:tc>
      </w:tr>
      <w:tr w:rsidR="00541E8A" w:rsidRPr="000A16A5" w14:paraId="3933631E" w14:textId="77777777" w:rsidTr="00541E8A">
        <w:tc>
          <w:tcPr>
            <w:tcW w:w="9577" w:type="dxa"/>
            <w:gridSpan w:val="2"/>
          </w:tcPr>
          <w:p w14:paraId="61208FA4" w14:textId="77777777" w:rsidR="00541E8A" w:rsidRPr="000A16A5" w:rsidRDefault="00541E8A" w:rsidP="00541E8A">
            <w:pPr>
              <w:spacing w:after="40" w:line="240" w:lineRule="auto"/>
              <w:jc w:val="center"/>
              <w:rPr>
                <w:rFonts w:eastAsia="Times New Roman" w:cstheme="minorHAnsi"/>
                <w:b/>
                <w:i/>
                <w:sz w:val="28"/>
                <w:szCs w:val="28"/>
                <w:u w:val="single"/>
                <w:lang w:eastAsia="pl-PL"/>
              </w:rPr>
            </w:pPr>
          </w:p>
        </w:tc>
      </w:tr>
      <w:tr w:rsidR="00541E8A" w:rsidRPr="000A16A5" w14:paraId="361623F3" w14:textId="77777777" w:rsidTr="00541E8A">
        <w:tc>
          <w:tcPr>
            <w:tcW w:w="9577" w:type="dxa"/>
            <w:gridSpan w:val="2"/>
          </w:tcPr>
          <w:p w14:paraId="036E35E4" w14:textId="77777777" w:rsidR="00541E8A" w:rsidRPr="000A16A5" w:rsidRDefault="00541E8A" w:rsidP="00541E8A">
            <w:pPr>
              <w:spacing w:after="40" w:line="240" w:lineRule="auto"/>
              <w:jc w:val="center"/>
              <w:rPr>
                <w:rFonts w:eastAsia="Times New Roman" w:cstheme="minorHAnsi"/>
                <w:b/>
                <w:i/>
                <w:sz w:val="20"/>
                <w:szCs w:val="20"/>
                <w:u w:val="single"/>
                <w:lang w:eastAsia="pl-PL"/>
              </w:rPr>
            </w:pPr>
          </w:p>
        </w:tc>
      </w:tr>
      <w:tr w:rsidR="00541E8A" w:rsidRPr="000A16A5" w14:paraId="388F5C57" w14:textId="77777777" w:rsidTr="00541E8A">
        <w:tc>
          <w:tcPr>
            <w:tcW w:w="9577" w:type="dxa"/>
            <w:gridSpan w:val="2"/>
          </w:tcPr>
          <w:p w14:paraId="0A6DFCFE" w14:textId="77777777" w:rsidR="00541E8A" w:rsidRPr="000A16A5" w:rsidRDefault="00541E8A" w:rsidP="00541E8A">
            <w:pPr>
              <w:spacing w:after="40" w:line="240" w:lineRule="auto"/>
              <w:jc w:val="both"/>
              <w:rPr>
                <w:rFonts w:eastAsia="Times New Roman" w:cstheme="minorHAnsi"/>
                <w:i/>
                <w:sz w:val="20"/>
                <w:szCs w:val="20"/>
                <w:u w:val="single"/>
                <w:lang w:eastAsia="pl-PL"/>
              </w:rPr>
            </w:pPr>
            <w:r w:rsidRPr="000A16A5">
              <w:rPr>
                <w:rFonts w:eastAsia="Times New Roman" w:cstheme="minorHAnsi"/>
                <w:i/>
                <w:sz w:val="20"/>
                <w:szCs w:val="20"/>
                <w:u w:val="single"/>
                <w:lang w:eastAsia="pl-PL"/>
              </w:rPr>
              <w:t>Integralną część niniejszej SIWZ stanowią:</w:t>
            </w:r>
          </w:p>
        </w:tc>
      </w:tr>
      <w:tr w:rsidR="00541E8A" w:rsidRPr="000A16A5" w14:paraId="5A483C25" w14:textId="77777777" w:rsidTr="00541E8A">
        <w:tc>
          <w:tcPr>
            <w:tcW w:w="5778" w:type="dxa"/>
          </w:tcPr>
          <w:p w14:paraId="27FAE050" w14:textId="77777777" w:rsidR="00541E8A" w:rsidRPr="000A16A5" w:rsidRDefault="00541E8A" w:rsidP="00D16334">
            <w:pPr>
              <w:numPr>
                <w:ilvl w:val="0"/>
                <w:numId w:val="7"/>
              </w:numPr>
              <w:spacing w:after="40" w:line="240" w:lineRule="auto"/>
              <w:ind w:left="284" w:hanging="284"/>
              <w:rPr>
                <w:rFonts w:eastAsia="Times New Roman" w:cstheme="minorHAnsi"/>
                <w:i/>
                <w:sz w:val="20"/>
                <w:szCs w:val="20"/>
                <w:u w:val="single"/>
                <w:lang w:eastAsia="pl-PL"/>
              </w:rPr>
            </w:pPr>
            <w:r w:rsidRPr="000A16A5">
              <w:rPr>
                <w:rFonts w:eastAsia="Times New Roman" w:cstheme="minorHAnsi"/>
                <w:i/>
                <w:sz w:val="20"/>
                <w:szCs w:val="20"/>
                <w:lang w:eastAsia="pl-PL"/>
              </w:rPr>
              <w:t>Formularz ofertowy</w:t>
            </w:r>
          </w:p>
        </w:tc>
        <w:tc>
          <w:tcPr>
            <w:tcW w:w="3799" w:type="dxa"/>
            <w:vAlign w:val="center"/>
          </w:tcPr>
          <w:p w14:paraId="5E7C1BED" w14:textId="0435590F" w:rsidR="00541E8A" w:rsidRPr="000A16A5" w:rsidRDefault="006D30EE" w:rsidP="00D16334">
            <w:pPr>
              <w:numPr>
                <w:ilvl w:val="0"/>
                <w:numId w:val="8"/>
              </w:numPr>
              <w:spacing w:after="40" w:line="240" w:lineRule="auto"/>
              <w:ind w:left="317" w:hanging="284"/>
              <w:rPr>
                <w:rFonts w:eastAsia="Times New Roman" w:cstheme="minorHAnsi"/>
                <w:i/>
                <w:sz w:val="20"/>
                <w:szCs w:val="20"/>
                <w:lang w:eastAsia="pl-PL"/>
              </w:rPr>
            </w:pPr>
            <w:r w:rsidRPr="000A16A5">
              <w:rPr>
                <w:rFonts w:eastAsia="Times New Roman" w:cstheme="minorHAnsi"/>
                <w:i/>
                <w:sz w:val="20"/>
                <w:szCs w:val="20"/>
                <w:lang w:eastAsia="pl-PL"/>
              </w:rPr>
              <w:t>Załącznik nr 1</w:t>
            </w:r>
          </w:p>
        </w:tc>
      </w:tr>
      <w:tr w:rsidR="00541E8A" w:rsidRPr="000A16A5" w14:paraId="64053573" w14:textId="77777777" w:rsidTr="00541E8A">
        <w:tc>
          <w:tcPr>
            <w:tcW w:w="5778" w:type="dxa"/>
          </w:tcPr>
          <w:p w14:paraId="20384A9C" w14:textId="77777777" w:rsidR="00541E8A" w:rsidRPr="000A16A5" w:rsidRDefault="00541E8A" w:rsidP="00D16334">
            <w:pPr>
              <w:numPr>
                <w:ilvl w:val="0"/>
                <w:numId w:val="7"/>
              </w:numPr>
              <w:spacing w:after="40" w:line="240" w:lineRule="auto"/>
              <w:ind w:left="284" w:hanging="284"/>
              <w:rPr>
                <w:rFonts w:eastAsia="Times New Roman" w:cstheme="minorHAnsi"/>
                <w:i/>
                <w:sz w:val="20"/>
                <w:szCs w:val="20"/>
                <w:lang w:eastAsia="pl-PL"/>
              </w:rPr>
            </w:pPr>
            <w:r w:rsidRPr="000A16A5">
              <w:rPr>
                <w:rFonts w:eastAsia="Times New Roman" w:cstheme="minorHAnsi"/>
                <w:i/>
                <w:sz w:val="20"/>
                <w:szCs w:val="20"/>
                <w:lang w:eastAsia="pl-PL"/>
              </w:rPr>
              <w:t xml:space="preserve">Oświadczenie </w:t>
            </w:r>
          </w:p>
        </w:tc>
        <w:tc>
          <w:tcPr>
            <w:tcW w:w="3799" w:type="dxa"/>
            <w:vAlign w:val="center"/>
          </w:tcPr>
          <w:p w14:paraId="2A92FD1E" w14:textId="1F1DC716" w:rsidR="00541E8A" w:rsidRPr="000A16A5" w:rsidRDefault="006D30EE" w:rsidP="00D16334">
            <w:pPr>
              <w:numPr>
                <w:ilvl w:val="0"/>
                <w:numId w:val="8"/>
              </w:numPr>
              <w:spacing w:after="40" w:line="240" w:lineRule="auto"/>
              <w:ind w:left="317" w:hanging="284"/>
              <w:rPr>
                <w:rFonts w:eastAsia="Times New Roman" w:cstheme="minorHAnsi"/>
                <w:i/>
                <w:sz w:val="20"/>
                <w:szCs w:val="20"/>
                <w:lang w:eastAsia="pl-PL"/>
              </w:rPr>
            </w:pPr>
            <w:r w:rsidRPr="000A16A5">
              <w:rPr>
                <w:rFonts w:eastAsia="Times New Roman" w:cstheme="minorHAnsi"/>
                <w:i/>
                <w:sz w:val="20"/>
                <w:szCs w:val="20"/>
                <w:lang w:eastAsia="pl-PL"/>
              </w:rPr>
              <w:t>Załącznik nr 2</w:t>
            </w:r>
          </w:p>
        </w:tc>
      </w:tr>
      <w:tr w:rsidR="00541E8A" w:rsidRPr="000A16A5" w14:paraId="1FA5EA86" w14:textId="77777777" w:rsidTr="00541E8A">
        <w:tc>
          <w:tcPr>
            <w:tcW w:w="5778" w:type="dxa"/>
          </w:tcPr>
          <w:p w14:paraId="36E0568B" w14:textId="77777777" w:rsidR="00541E8A" w:rsidRPr="000A16A5" w:rsidRDefault="00541E8A" w:rsidP="00D16334">
            <w:pPr>
              <w:numPr>
                <w:ilvl w:val="0"/>
                <w:numId w:val="7"/>
              </w:numPr>
              <w:spacing w:after="40" w:line="240" w:lineRule="auto"/>
              <w:ind w:left="284" w:hanging="284"/>
              <w:rPr>
                <w:rFonts w:eastAsia="Times New Roman" w:cstheme="minorHAnsi"/>
                <w:i/>
                <w:sz w:val="20"/>
                <w:szCs w:val="20"/>
                <w:lang w:eastAsia="pl-PL"/>
              </w:rPr>
            </w:pPr>
            <w:r w:rsidRPr="000A16A5">
              <w:rPr>
                <w:rFonts w:eastAsia="Times New Roman" w:cstheme="minorHAnsi"/>
                <w:i/>
                <w:sz w:val="20"/>
                <w:szCs w:val="20"/>
                <w:lang w:eastAsia="pl-PL"/>
              </w:rPr>
              <w:t>Oświadczenie o przynależności lub braku przynależności do tej samej grupy kapitałowej.</w:t>
            </w:r>
          </w:p>
          <w:p w14:paraId="5764DD33" w14:textId="77777777" w:rsidR="00D20FDF" w:rsidRPr="000A16A5" w:rsidRDefault="00D20FDF" w:rsidP="00F17120">
            <w:pPr>
              <w:spacing w:after="40" w:line="240" w:lineRule="auto"/>
              <w:ind w:left="360"/>
              <w:rPr>
                <w:rFonts w:eastAsia="Times New Roman" w:cstheme="minorHAnsi"/>
                <w:i/>
                <w:sz w:val="20"/>
                <w:szCs w:val="20"/>
                <w:lang w:eastAsia="pl-PL"/>
              </w:rPr>
            </w:pPr>
          </w:p>
        </w:tc>
        <w:tc>
          <w:tcPr>
            <w:tcW w:w="3799" w:type="dxa"/>
            <w:vAlign w:val="center"/>
          </w:tcPr>
          <w:p w14:paraId="5386CB09" w14:textId="09F768AF" w:rsidR="00541E8A" w:rsidRPr="000A16A5" w:rsidRDefault="006D30EE" w:rsidP="00D16334">
            <w:pPr>
              <w:numPr>
                <w:ilvl w:val="0"/>
                <w:numId w:val="8"/>
              </w:numPr>
              <w:spacing w:after="40" w:line="240" w:lineRule="auto"/>
              <w:ind w:left="317" w:hanging="284"/>
              <w:rPr>
                <w:rFonts w:eastAsia="Times New Roman" w:cstheme="minorHAnsi"/>
                <w:i/>
                <w:sz w:val="20"/>
                <w:szCs w:val="20"/>
                <w:lang w:eastAsia="pl-PL"/>
              </w:rPr>
            </w:pPr>
            <w:r w:rsidRPr="000A16A5">
              <w:rPr>
                <w:rFonts w:eastAsia="Times New Roman" w:cstheme="minorHAnsi"/>
                <w:i/>
                <w:sz w:val="20"/>
                <w:szCs w:val="20"/>
                <w:lang w:eastAsia="pl-PL"/>
              </w:rPr>
              <w:t>Załącznik nr 3</w:t>
            </w:r>
          </w:p>
          <w:p w14:paraId="75280C7B" w14:textId="77777777" w:rsidR="00D20FDF" w:rsidRPr="000A16A5" w:rsidRDefault="00D20FDF" w:rsidP="00F17120">
            <w:pPr>
              <w:spacing w:after="40" w:line="240" w:lineRule="auto"/>
              <w:ind w:left="360"/>
              <w:rPr>
                <w:rFonts w:eastAsia="Times New Roman" w:cstheme="minorHAnsi"/>
                <w:i/>
                <w:sz w:val="20"/>
                <w:szCs w:val="20"/>
                <w:lang w:eastAsia="pl-PL"/>
              </w:rPr>
            </w:pPr>
          </w:p>
          <w:p w14:paraId="1C73C053" w14:textId="77777777" w:rsidR="00D20FDF" w:rsidRPr="000A16A5" w:rsidRDefault="00D20FDF" w:rsidP="00F17120">
            <w:pPr>
              <w:spacing w:after="40" w:line="240" w:lineRule="auto"/>
              <w:ind w:left="360"/>
              <w:rPr>
                <w:rFonts w:eastAsia="Times New Roman" w:cstheme="minorHAnsi"/>
                <w:i/>
                <w:sz w:val="20"/>
                <w:szCs w:val="20"/>
                <w:lang w:eastAsia="pl-PL"/>
              </w:rPr>
            </w:pPr>
          </w:p>
        </w:tc>
      </w:tr>
      <w:tr w:rsidR="00541E8A" w:rsidRPr="000A16A5" w14:paraId="67604866" w14:textId="77777777" w:rsidTr="00541E8A">
        <w:tc>
          <w:tcPr>
            <w:tcW w:w="5778" w:type="dxa"/>
          </w:tcPr>
          <w:p w14:paraId="3B22DD43" w14:textId="77777777" w:rsidR="00541E8A" w:rsidRPr="000A16A5" w:rsidRDefault="00541E8A" w:rsidP="00541E8A">
            <w:pPr>
              <w:spacing w:after="40" w:line="240" w:lineRule="auto"/>
              <w:rPr>
                <w:rFonts w:eastAsia="Times New Roman" w:cstheme="minorHAnsi"/>
                <w:b/>
                <w:i/>
                <w:sz w:val="20"/>
                <w:szCs w:val="20"/>
                <w:u w:val="single"/>
                <w:lang w:eastAsia="pl-PL"/>
              </w:rPr>
            </w:pPr>
          </w:p>
        </w:tc>
        <w:tc>
          <w:tcPr>
            <w:tcW w:w="3799" w:type="dxa"/>
            <w:vAlign w:val="center"/>
          </w:tcPr>
          <w:p w14:paraId="438F313A" w14:textId="77777777" w:rsidR="00541E8A" w:rsidRPr="000A16A5" w:rsidRDefault="00541E8A" w:rsidP="00541E8A">
            <w:pPr>
              <w:spacing w:after="40" w:line="240" w:lineRule="auto"/>
              <w:ind w:left="33"/>
              <w:rPr>
                <w:rFonts w:eastAsia="Times New Roman" w:cstheme="minorHAnsi"/>
                <w:b/>
                <w:i/>
                <w:sz w:val="20"/>
                <w:szCs w:val="20"/>
                <w:lang w:eastAsia="pl-PL"/>
              </w:rPr>
            </w:pPr>
          </w:p>
        </w:tc>
      </w:tr>
      <w:tr w:rsidR="00541E8A" w:rsidRPr="000A16A5" w14:paraId="56132154" w14:textId="77777777" w:rsidTr="00541E8A">
        <w:tc>
          <w:tcPr>
            <w:tcW w:w="5778" w:type="dxa"/>
          </w:tcPr>
          <w:p w14:paraId="73C65216" w14:textId="77777777" w:rsidR="00541E8A" w:rsidRPr="000A16A5" w:rsidRDefault="00541E8A" w:rsidP="00541E8A">
            <w:pPr>
              <w:spacing w:after="40" w:line="240" w:lineRule="auto"/>
              <w:jc w:val="center"/>
              <w:rPr>
                <w:rFonts w:eastAsia="Times New Roman" w:cstheme="minorHAnsi"/>
                <w:b/>
                <w:i/>
                <w:sz w:val="20"/>
                <w:szCs w:val="20"/>
                <w:u w:val="single"/>
                <w:lang w:eastAsia="pl-PL"/>
              </w:rPr>
            </w:pPr>
          </w:p>
        </w:tc>
        <w:tc>
          <w:tcPr>
            <w:tcW w:w="3799" w:type="dxa"/>
          </w:tcPr>
          <w:p w14:paraId="1A47F873" w14:textId="77777777" w:rsidR="00541E8A" w:rsidRPr="000A16A5" w:rsidRDefault="00541E8A" w:rsidP="00541E8A">
            <w:pPr>
              <w:spacing w:after="40" w:line="240" w:lineRule="auto"/>
              <w:jc w:val="center"/>
              <w:rPr>
                <w:rFonts w:eastAsia="Times New Roman" w:cstheme="minorHAnsi"/>
                <w:b/>
                <w:i/>
                <w:sz w:val="20"/>
                <w:szCs w:val="20"/>
                <w:u w:val="single"/>
                <w:lang w:eastAsia="pl-PL"/>
              </w:rPr>
            </w:pPr>
          </w:p>
        </w:tc>
      </w:tr>
      <w:tr w:rsidR="00541E8A" w:rsidRPr="000A16A5" w14:paraId="64872E6E" w14:textId="77777777" w:rsidTr="00541E8A">
        <w:tc>
          <w:tcPr>
            <w:tcW w:w="5778" w:type="dxa"/>
          </w:tcPr>
          <w:p w14:paraId="36F26D48" w14:textId="77777777" w:rsidR="00541E8A" w:rsidRPr="000A16A5" w:rsidRDefault="00541E8A" w:rsidP="00541E8A">
            <w:pPr>
              <w:spacing w:after="40" w:line="240" w:lineRule="auto"/>
              <w:jc w:val="center"/>
              <w:rPr>
                <w:rFonts w:eastAsia="Times New Roman" w:cstheme="minorHAnsi"/>
                <w:b/>
                <w:i/>
                <w:sz w:val="28"/>
                <w:szCs w:val="28"/>
                <w:u w:val="single"/>
                <w:lang w:eastAsia="pl-PL"/>
              </w:rPr>
            </w:pPr>
          </w:p>
        </w:tc>
        <w:tc>
          <w:tcPr>
            <w:tcW w:w="3799" w:type="dxa"/>
          </w:tcPr>
          <w:p w14:paraId="0D572DDD" w14:textId="77777777" w:rsidR="00541E8A" w:rsidRPr="000A16A5" w:rsidRDefault="00541E8A" w:rsidP="00541E8A">
            <w:pPr>
              <w:spacing w:after="40" w:line="240" w:lineRule="auto"/>
              <w:jc w:val="center"/>
              <w:rPr>
                <w:rFonts w:eastAsia="Times New Roman" w:cstheme="minorHAnsi"/>
                <w:b/>
                <w:i/>
                <w:sz w:val="28"/>
                <w:szCs w:val="28"/>
                <w:u w:val="single"/>
                <w:lang w:eastAsia="pl-PL"/>
              </w:rPr>
            </w:pPr>
          </w:p>
        </w:tc>
      </w:tr>
      <w:tr w:rsidR="00541E8A" w:rsidRPr="000A16A5" w14:paraId="6A8DC358" w14:textId="77777777" w:rsidTr="00541E8A">
        <w:tc>
          <w:tcPr>
            <w:tcW w:w="5778" w:type="dxa"/>
          </w:tcPr>
          <w:p w14:paraId="310D262D" w14:textId="77777777" w:rsidR="00541E8A" w:rsidRPr="000A16A5" w:rsidRDefault="00541E8A" w:rsidP="00541E8A">
            <w:pPr>
              <w:spacing w:after="40" w:line="240" w:lineRule="auto"/>
              <w:jc w:val="center"/>
              <w:rPr>
                <w:rFonts w:eastAsia="Times New Roman" w:cstheme="minorHAnsi"/>
                <w:b/>
                <w:i/>
                <w:sz w:val="28"/>
                <w:szCs w:val="28"/>
                <w:u w:val="single"/>
                <w:lang w:eastAsia="pl-PL"/>
              </w:rPr>
            </w:pPr>
          </w:p>
        </w:tc>
        <w:tc>
          <w:tcPr>
            <w:tcW w:w="3799" w:type="dxa"/>
          </w:tcPr>
          <w:p w14:paraId="607E5B9F" w14:textId="77777777" w:rsidR="00541E8A" w:rsidRPr="000A16A5" w:rsidRDefault="00541E8A" w:rsidP="00541E8A">
            <w:pPr>
              <w:spacing w:after="40" w:line="240" w:lineRule="auto"/>
              <w:jc w:val="center"/>
              <w:rPr>
                <w:rFonts w:eastAsia="Times New Roman" w:cstheme="minorHAnsi"/>
                <w:b/>
                <w:i/>
                <w:sz w:val="28"/>
                <w:szCs w:val="28"/>
                <w:u w:val="single"/>
                <w:lang w:eastAsia="pl-PL"/>
              </w:rPr>
            </w:pPr>
          </w:p>
        </w:tc>
      </w:tr>
      <w:tr w:rsidR="00541E8A" w:rsidRPr="000A16A5" w14:paraId="7A0C6CDB" w14:textId="77777777" w:rsidTr="00541E8A">
        <w:trPr>
          <w:trHeight w:val="281"/>
        </w:trPr>
        <w:tc>
          <w:tcPr>
            <w:tcW w:w="5778" w:type="dxa"/>
          </w:tcPr>
          <w:p w14:paraId="5B8BE5FA" w14:textId="77777777" w:rsidR="00541E8A" w:rsidRPr="000A16A5" w:rsidRDefault="00541E8A" w:rsidP="00541E8A">
            <w:pPr>
              <w:spacing w:after="40" w:line="240" w:lineRule="auto"/>
              <w:jc w:val="center"/>
              <w:rPr>
                <w:rFonts w:eastAsia="Times New Roman" w:cstheme="minorHAnsi"/>
                <w:b/>
                <w:i/>
                <w:sz w:val="28"/>
                <w:szCs w:val="28"/>
                <w:u w:val="single"/>
                <w:lang w:eastAsia="pl-PL"/>
              </w:rPr>
            </w:pPr>
          </w:p>
        </w:tc>
        <w:tc>
          <w:tcPr>
            <w:tcW w:w="3799" w:type="dxa"/>
            <w:vAlign w:val="center"/>
          </w:tcPr>
          <w:p w14:paraId="21028DF3" w14:textId="77777777" w:rsidR="00541E8A" w:rsidRPr="000A16A5" w:rsidRDefault="00541E8A" w:rsidP="00541E8A">
            <w:pPr>
              <w:spacing w:after="40" w:line="240" w:lineRule="auto"/>
              <w:jc w:val="center"/>
              <w:rPr>
                <w:rFonts w:eastAsia="Times New Roman" w:cstheme="minorHAnsi"/>
                <w:i/>
                <w:sz w:val="16"/>
                <w:szCs w:val="16"/>
                <w:lang w:eastAsia="pl-PL"/>
              </w:rPr>
            </w:pPr>
          </w:p>
        </w:tc>
      </w:tr>
      <w:tr w:rsidR="00541E8A" w:rsidRPr="000A16A5" w14:paraId="3638010F" w14:textId="77777777" w:rsidTr="00541E8A">
        <w:tc>
          <w:tcPr>
            <w:tcW w:w="5778" w:type="dxa"/>
          </w:tcPr>
          <w:p w14:paraId="49B8F5A2" w14:textId="77777777" w:rsidR="00541E8A" w:rsidRPr="000A16A5" w:rsidRDefault="00541E8A" w:rsidP="00541E8A">
            <w:pPr>
              <w:spacing w:after="40" w:line="240" w:lineRule="auto"/>
              <w:jc w:val="center"/>
              <w:rPr>
                <w:rFonts w:eastAsia="Times New Roman" w:cstheme="minorHAnsi"/>
                <w:b/>
                <w:i/>
                <w:sz w:val="28"/>
                <w:szCs w:val="28"/>
                <w:u w:val="single"/>
                <w:lang w:eastAsia="pl-PL"/>
              </w:rPr>
            </w:pPr>
          </w:p>
        </w:tc>
        <w:tc>
          <w:tcPr>
            <w:tcW w:w="3799" w:type="dxa"/>
          </w:tcPr>
          <w:p w14:paraId="57B42D3A" w14:textId="77777777" w:rsidR="00541E8A" w:rsidRPr="000A16A5" w:rsidRDefault="00541E8A" w:rsidP="00541E8A">
            <w:pPr>
              <w:spacing w:after="40" w:line="240" w:lineRule="auto"/>
              <w:rPr>
                <w:rFonts w:eastAsia="Times New Roman" w:cstheme="minorHAnsi"/>
                <w:b/>
                <w:i/>
                <w:sz w:val="28"/>
                <w:szCs w:val="28"/>
                <w:u w:val="single"/>
                <w:lang w:eastAsia="pl-PL"/>
              </w:rPr>
            </w:pPr>
          </w:p>
        </w:tc>
      </w:tr>
      <w:tr w:rsidR="00541E8A" w:rsidRPr="000A16A5" w14:paraId="57539607" w14:textId="77777777" w:rsidTr="00541E8A">
        <w:trPr>
          <w:trHeight w:val="273"/>
        </w:trPr>
        <w:tc>
          <w:tcPr>
            <w:tcW w:w="5778" w:type="dxa"/>
          </w:tcPr>
          <w:p w14:paraId="1D8D6103" w14:textId="77777777" w:rsidR="00541E8A" w:rsidRPr="000A16A5" w:rsidRDefault="00541E8A" w:rsidP="00541E8A">
            <w:pPr>
              <w:spacing w:after="40" w:line="240" w:lineRule="auto"/>
              <w:jc w:val="center"/>
              <w:rPr>
                <w:rFonts w:eastAsia="Times New Roman" w:cstheme="minorHAnsi"/>
                <w:b/>
                <w:i/>
                <w:sz w:val="28"/>
                <w:szCs w:val="28"/>
                <w:u w:val="single"/>
                <w:lang w:eastAsia="pl-PL"/>
              </w:rPr>
            </w:pPr>
          </w:p>
        </w:tc>
        <w:tc>
          <w:tcPr>
            <w:tcW w:w="3799" w:type="dxa"/>
          </w:tcPr>
          <w:p w14:paraId="53CF6B48" w14:textId="77777777" w:rsidR="00541E8A" w:rsidRPr="000A16A5" w:rsidRDefault="00541E8A" w:rsidP="00541E8A">
            <w:pPr>
              <w:spacing w:after="40" w:line="240" w:lineRule="auto"/>
              <w:jc w:val="center"/>
              <w:rPr>
                <w:rFonts w:eastAsia="Times New Roman" w:cstheme="minorHAnsi"/>
                <w:b/>
                <w:i/>
                <w:sz w:val="28"/>
                <w:szCs w:val="28"/>
                <w:u w:val="single"/>
                <w:lang w:eastAsia="pl-PL"/>
              </w:rPr>
            </w:pPr>
          </w:p>
        </w:tc>
      </w:tr>
      <w:tr w:rsidR="00541E8A" w:rsidRPr="000A16A5" w14:paraId="7B0A9614" w14:textId="77777777" w:rsidTr="00541E8A">
        <w:trPr>
          <w:trHeight w:val="273"/>
        </w:trPr>
        <w:tc>
          <w:tcPr>
            <w:tcW w:w="5778" w:type="dxa"/>
          </w:tcPr>
          <w:p w14:paraId="3CAF6176" w14:textId="77777777" w:rsidR="00541E8A" w:rsidRPr="000A16A5" w:rsidRDefault="00541E8A" w:rsidP="00541E8A">
            <w:pPr>
              <w:spacing w:after="40" w:line="240" w:lineRule="auto"/>
              <w:jc w:val="center"/>
              <w:rPr>
                <w:rFonts w:eastAsia="Times New Roman" w:cstheme="minorHAnsi"/>
                <w:b/>
                <w:i/>
                <w:sz w:val="28"/>
                <w:szCs w:val="28"/>
                <w:u w:val="single"/>
                <w:lang w:eastAsia="pl-PL"/>
              </w:rPr>
            </w:pPr>
          </w:p>
        </w:tc>
        <w:tc>
          <w:tcPr>
            <w:tcW w:w="3799" w:type="dxa"/>
            <w:vAlign w:val="center"/>
          </w:tcPr>
          <w:p w14:paraId="2F3ABA52" w14:textId="77777777" w:rsidR="00541E8A" w:rsidRPr="000A16A5" w:rsidRDefault="00541E8A" w:rsidP="00541E8A">
            <w:pPr>
              <w:spacing w:after="40" w:line="240" w:lineRule="auto"/>
              <w:jc w:val="center"/>
              <w:rPr>
                <w:rFonts w:eastAsia="Times New Roman" w:cstheme="minorHAnsi"/>
                <w:i/>
                <w:sz w:val="16"/>
                <w:szCs w:val="16"/>
                <w:lang w:eastAsia="pl-PL"/>
              </w:rPr>
            </w:pPr>
          </w:p>
        </w:tc>
      </w:tr>
      <w:tr w:rsidR="00541E8A" w:rsidRPr="000A16A5" w14:paraId="6E7E8A40" w14:textId="77777777" w:rsidTr="00541E8A">
        <w:trPr>
          <w:trHeight w:val="273"/>
        </w:trPr>
        <w:tc>
          <w:tcPr>
            <w:tcW w:w="5778" w:type="dxa"/>
          </w:tcPr>
          <w:p w14:paraId="602C899B" w14:textId="77777777" w:rsidR="00541E8A" w:rsidRPr="000A16A5" w:rsidRDefault="00541E8A" w:rsidP="00541E8A">
            <w:pPr>
              <w:spacing w:after="40" w:line="240" w:lineRule="auto"/>
              <w:jc w:val="center"/>
              <w:rPr>
                <w:rFonts w:eastAsia="Times New Roman" w:cstheme="minorHAnsi"/>
                <w:b/>
                <w:i/>
                <w:sz w:val="28"/>
                <w:szCs w:val="28"/>
                <w:u w:val="single"/>
                <w:lang w:eastAsia="pl-PL"/>
              </w:rPr>
            </w:pPr>
          </w:p>
        </w:tc>
        <w:tc>
          <w:tcPr>
            <w:tcW w:w="3799" w:type="dxa"/>
            <w:vAlign w:val="center"/>
          </w:tcPr>
          <w:p w14:paraId="27A7E164" w14:textId="77777777" w:rsidR="00541E8A" w:rsidRPr="000A16A5" w:rsidRDefault="00541E8A" w:rsidP="00541E8A">
            <w:pPr>
              <w:spacing w:after="40" w:line="240" w:lineRule="auto"/>
              <w:jc w:val="center"/>
              <w:rPr>
                <w:rFonts w:eastAsia="Times New Roman" w:cstheme="minorHAnsi"/>
                <w:i/>
                <w:sz w:val="16"/>
                <w:szCs w:val="16"/>
                <w:lang w:eastAsia="pl-PL"/>
              </w:rPr>
            </w:pPr>
          </w:p>
        </w:tc>
      </w:tr>
      <w:tr w:rsidR="00541E8A" w:rsidRPr="000A16A5" w14:paraId="299A4B2F" w14:textId="77777777" w:rsidTr="00541E8A">
        <w:tc>
          <w:tcPr>
            <w:tcW w:w="5778" w:type="dxa"/>
          </w:tcPr>
          <w:p w14:paraId="078A99B0" w14:textId="77777777" w:rsidR="00541E8A" w:rsidRPr="000A16A5" w:rsidRDefault="00541E8A" w:rsidP="00541E8A">
            <w:pPr>
              <w:spacing w:after="40" w:line="240" w:lineRule="auto"/>
              <w:jc w:val="center"/>
              <w:rPr>
                <w:rFonts w:eastAsia="Times New Roman" w:cstheme="minorHAnsi"/>
                <w:b/>
                <w:i/>
                <w:sz w:val="28"/>
                <w:szCs w:val="28"/>
                <w:u w:val="single"/>
                <w:lang w:eastAsia="pl-PL"/>
              </w:rPr>
            </w:pPr>
          </w:p>
        </w:tc>
        <w:tc>
          <w:tcPr>
            <w:tcW w:w="3799" w:type="dxa"/>
          </w:tcPr>
          <w:p w14:paraId="6B369FB8" w14:textId="77777777" w:rsidR="00541E8A" w:rsidRPr="000A16A5" w:rsidRDefault="00541E8A" w:rsidP="00541E8A">
            <w:pPr>
              <w:spacing w:after="40" w:line="240" w:lineRule="auto"/>
              <w:jc w:val="center"/>
              <w:rPr>
                <w:rFonts w:eastAsia="Times New Roman" w:cstheme="minorHAnsi"/>
                <w:b/>
                <w:i/>
                <w:sz w:val="28"/>
                <w:szCs w:val="28"/>
                <w:u w:val="single"/>
                <w:lang w:eastAsia="pl-PL"/>
              </w:rPr>
            </w:pPr>
          </w:p>
        </w:tc>
      </w:tr>
      <w:tr w:rsidR="00541E8A" w:rsidRPr="000A16A5" w14:paraId="33A1B037" w14:textId="77777777" w:rsidTr="00541E8A">
        <w:tc>
          <w:tcPr>
            <w:tcW w:w="5778" w:type="dxa"/>
          </w:tcPr>
          <w:p w14:paraId="1F430EF0" w14:textId="77777777" w:rsidR="00541E8A" w:rsidRPr="000A16A5" w:rsidRDefault="00541E8A" w:rsidP="00541E8A">
            <w:pPr>
              <w:spacing w:after="40" w:line="240" w:lineRule="auto"/>
              <w:jc w:val="both"/>
              <w:rPr>
                <w:rFonts w:eastAsia="Times New Roman" w:cstheme="minorHAnsi"/>
                <w:b/>
                <w:i/>
                <w:sz w:val="28"/>
                <w:szCs w:val="28"/>
                <w:u w:val="single"/>
                <w:lang w:eastAsia="pl-PL"/>
              </w:rPr>
            </w:pPr>
          </w:p>
        </w:tc>
        <w:tc>
          <w:tcPr>
            <w:tcW w:w="3799" w:type="dxa"/>
          </w:tcPr>
          <w:p w14:paraId="6AA0BDE3" w14:textId="77777777" w:rsidR="00541E8A" w:rsidRPr="000A16A5" w:rsidRDefault="00541E8A" w:rsidP="00541E8A">
            <w:pPr>
              <w:spacing w:after="40" w:line="240" w:lineRule="auto"/>
              <w:jc w:val="center"/>
              <w:rPr>
                <w:rFonts w:eastAsia="Times New Roman" w:cstheme="minorHAnsi"/>
                <w:b/>
                <w:i/>
                <w:sz w:val="28"/>
                <w:szCs w:val="28"/>
                <w:u w:val="single"/>
                <w:lang w:eastAsia="pl-PL"/>
              </w:rPr>
            </w:pPr>
          </w:p>
        </w:tc>
      </w:tr>
      <w:tr w:rsidR="00541E8A" w:rsidRPr="000A16A5" w14:paraId="4BEC376B" w14:textId="77777777" w:rsidTr="00541E8A">
        <w:tc>
          <w:tcPr>
            <w:tcW w:w="9577" w:type="dxa"/>
            <w:gridSpan w:val="2"/>
          </w:tcPr>
          <w:p w14:paraId="5CF20665" w14:textId="77777777" w:rsidR="00541E8A" w:rsidRPr="000A16A5" w:rsidRDefault="00541E8A" w:rsidP="00541E8A">
            <w:pPr>
              <w:spacing w:after="40" w:line="240" w:lineRule="auto"/>
              <w:jc w:val="center"/>
              <w:rPr>
                <w:rFonts w:eastAsia="Times New Roman" w:cstheme="minorHAnsi"/>
                <w:i/>
                <w:sz w:val="20"/>
                <w:szCs w:val="20"/>
                <w:lang w:eastAsia="pl-PL"/>
              </w:rPr>
            </w:pPr>
            <w:r w:rsidRPr="000A16A5">
              <w:rPr>
                <w:rFonts w:eastAsia="Times New Roman" w:cstheme="minorHAnsi"/>
                <w:i/>
                <w:sz w:val="20"/>
                <w:szCs w:val="20"/>
                <w:lang w:eastAsia="pl-PL"/>
              </w:rPr>
              <w:t>Zamawiający oczekuje, że Wykonawcy zapoznają się dokładnie z treścią niniejszej SIWZ. Wykonawca ponosi ryzyko niedostarczenia wszystkich wymaganych informacji i dokumentów, oraz przedłożenia oferty nie odpowiadającej wymaganiom określonym przez Zamawiającego.</w:t>
            </w:r>
          </w:p>
        </w:tc>
      </w:tr>
    </w:tbl>
    <w:p w14:paraId="4016DED6" w14:textId="77777777" w:rsidR="00541E8A" w:rsidRPr="000A16A5" w:rsidRDefault="00541E8A" w:rsidP="00541E8A">
      <w:pPr>
        <w:spacing w:after="40" w:line="240" w:lineRule="auto"/>
        <w:jc w:val="both"/>
        <w:rPr>
          <w:rFonts w:eastAsia="Times New Roman" w:cstheme="minorHAnsi"/>
          <w:b/>
          <w:i/>
          <w:lang w:eastAsia="pl-PL"/>
        </w:rPr>
        <w:sectPr w:rsidR="00541E8A" w:rsidRPr="000A16A5" w:rsidSect="00541E8A">
          <w:headerReference w:type="even" r:id="rId8"/>
          <w:headerReference w:type="default" r:id="rId9"/>
          <w:footerReference w:type="default" r:id="rId10"/>
          <w:type w:val="continuous"/>
          <w:pgSz w:w="11906" w:h="16838"/>
          <w:pgMar w:top="1417" w:right="1417" w:bottom="1417" w:left="1417" w:header="708" w:footer="708" w:gutter="0"/>
          <w:cols w:space="708"/>
          <w:docGrid w:linePitch="360"/>
        </w:sectPr>
      </w:pPr>
    </w:p>
    <w:p w14:paraId="486F7ED9" w14:textId="77777777" w:rsidR="00541E8A" w:rsidRPr="000A16A5" w:rsidRDefault="00541E8A" w:rsidP="00541E8A">
      <w:pPr>
        <w:spacing w:after="40" w:line="240" w:lineRule="auto"/>
        <w:jc w:val="both"/>
        <w:rPr>
          <w:rFonts w:eastAsia="Times New Roman" w:cstheme="minorHAnsi"/>
          <w:i/>
          <w:sz w:val="20"/>
          <w:szCs w:val="20"/>
          <w:lang w:eastAsia="pl-PL"/>
        </w:rPr>
      </w:pPr>
      <w:r w:rsidRPr="000A16A5">
        <w:rPr>
          <w:rFonts w:eastAsia="Times New Roman" w:cstheme="minorHAnsi"/>
          <w:b/>
          <w:bCs/>
          <w:i/>
          <w:kern w:val="32"/>
          <w:sz w:val="20"/>
          <w:szCs w:val="20"/>
          <w:lang w:eastAsia="pl-PL"/>
        </w:rPr>
        <w:lastRenderedPageBreak/>
        <w:t xml:space="preserve">I. </w:t>
      </w:r>
      <w:r w:rsidRPr="000A16A5">
        <w:rPr>
          <w:rFonts w:eastAsia="Times New Roman" w:cstheme="minorHAnsi"/>
          <w:b/>
          <w:bCs/>
          <w:i/>
          <w:kern w:val="32"/>
          <w:sz w:val="20"/>
          <w:szCs w:val="20"/>
          <w:lang w:eastAsia="pl-PL"/>
        </w:rPr>
        <w:tab/>
        <w:t>Nazwa oraz adres Zamawiającego.</w:t>
      </w:r>
    </w:p>
    <w:p w14:paraId="78623321" w14:textId="77777777" w:rsidR="00541E8A" w:rsidRPr="000A16A5" w:rsidRDefault="00541E8A" w:rsidP="00541E8A">
      <w:pPr>
        <w:tabs>
          <w:tab w:val="left" w:pos="540"/>
        </w:tabs>
        <w:spacing w:after="40" w:line="240" w:lineRule="auto"/>
        <w:rPr>
          <w:rFonts w:eastAsia="Times New Roman" w:cstheme="minorHAnsi"/>
          <w:i/>
          <w:sz w:val="20"/>
          <w:szCs w:val="20"/>
          <w:lang w:eastAsia="pl-PL"/>
        </w:rPr>
      </w:pPr>
    </w:p>
    <w:p w14:paraId="6A507332" w14:textId="77777777" w:rsidR="00541E8A" w:rsidRPr="000A16A5" w:rsidRDefault="00541E8A" w:rsidP="00541E8A">
      <w:pPr>
        <w:tabs>
          <w:tab w:val="left" w:pos="540"/>
        </w:tabs>
        <w:spacing w:after="40" w:line="240" w:lineRule="auto"/>
        <w:rPr>
          <w:rFonts w:eastAsia="Times New Roman" w:cstheme="minorHAnsi"/>
          <w:b/>
          <w:i/>
          <w:sz w:val="24"/>
          <w:szCs w:val="24"/>
          <w:lang w:eastAsia="pl-PL"/>
        </w:rPr>
      </w:pPr>
      <w:r w:rsidRPr="000A16A5">
        <w:rPr>
          <w:rFonts w:eastAsia="Times New Roman" w:cstheme="minorHAnsi"/>
          <w:b/>
          <w:i/>
          <w:sz w:val="24"/>
          <w:szCs w:val="24"/>
          <w:lang w:eastAsia="pl-PL"/>
        </w:rPr>
        <w:t>Zarząd Dróg Powiatowych w Dębicy, ul. Parkowa 28, 39-200 Dębica</w:t>
      </w:r>
    </w:p>
    <w:p w14:paraId="2B6028E5" w14:textId="77777777" w:rsidR="00541E8A" w:rsidRPr="000A16A5" w:rsidRDefault="00541E8A" w:rsidP="00541E8A">
      <w:pPr>
        <w:tabs>
          <w:tab w:val="left" w:pos="540"/>
        </w:tabs>
        <w:spacing w:after="40" w:line="240" w:lineRule="auto"/>
        <w:rPr>
          <w:rFonts w:eastAsia="Times New Roman" w:cstheme="minorHAnsi"/>
          <w:b/>
          <w:i/>
          <w:sz w:val="24"/>
          <w:szCs w:val="24"/>
          <w:lang w:eastAsia="pl-PL"/>
        </w:rPr>
      </w:pPr>
      <w:r w:rsidRPr="000A16A5">
        <w:rPr>
          <w:rFonts w:eastAsia="Times New Roman" w:cstheme="minorHAnsi"/>
          <w:b/>
          <w:i/>
          <w:sz w:val="24"/>
          <w:szCs w:val="24"/>
          <w:lang w:eastAsia="pl-PL"/>
        </w:rPr>
        <w:t xml:space="preserve">tel. (14) 6803155, </w:t>
      </w:r>
    </w:p>
    <w:p w14:paraId="230DA9F7" w14:textId="77777777" w:rsidR="00541E8A" w:rsidRPr="000A16A5" w:rsidRDefault="00541E8A" w:rsidP="00541E8A">
      <w:pPr>
        <w:tabs>
          <w:tab w:val="left" w:pos="540"/>
        </w:tabs>
        <w:spacing w:after="40" w:line="240" w:lineRule="auto"/>
        <w:rPr>
          <w:rFonts w:eastAsia="Times New Roman" w:cstheme="minorHAnsi"/>
          <w:b/>
          <w:i/>
          <w:sz w:val="24"/>
          <w:szCs w:val="24"/>
          <w:lang w:eastAsia="pl-PL"/>
        </w:rPr>
      </w:pPr>
      <w:r w:rsidRPr="000A16A5">
        <w:rPr>
          <w:rFonts w:eastAsia="Times New Roman" w:cstheme="minorHAnsi"/>
          <w:b/>
          <w:i/>
          <w:sz w:val="24"/>
          <w:szCs w:val="24"/>
          <w:lang w:eastAsia="pl-PL"/>
        </w:rPr>
        <w:t>fax (14)6803155</w:t>
      </w:r>
    </w:p>
    <w:p w14:paraId="5E3E3B3A" w14:textId="77777777" w:rsidR="00541E8A" w:rsidRPr="000A16A5" w:rsidRDefault="00541E8A" w:rsidP="00541E8A">
      <w:pPr>
        <w:tabs>
          <w:tab w:val="left" w:pos="540"/>
        </w:tabs>
        <w:spacing w:after="40" w:line="240" w:lineRule="auto"/>
        <w:jc w:val="both"/>
        <w:rPr>
          <w:rFonts w:eastAsia="Times New Roman" w:cstheme="minorHAnsi"/>
          <w:b/>
          <w:i/>
          <w:sz w:val="24"/>
          <w:szCs w:val="24"/>
          <w:lang w:eastAsia="pl-PL"/>
        </w:rPr>
      </w:pPr>
      <w:r w:rsidRPr="000A16A5">
        <w:rPr>
          <w:rFonts w:eastAsia="Times New Roman" w:cstheme="minorHAnsi"/>
          <w:b/>
          <w:i/>
          <w:sz w:val="24"/>
          <w:szCs w:val="24"/>
          <w:lang w:eastAsia="pl-PL"/>
        </w:rPr>
        <w:t>Godziny pracy: 7</w:t>
      </w:r>
      <w:r w:rsidRPr="000A16A5">
        <w:rPr>
          <w:rFonts w:eastAsia="Times New Roman" w:cstheme="minorHAnsi"/>
          <w:b/>
          <w:i/>
          <w:sz w:val="24"/>
          <w:szCs w:val="24"/>
          <w:vertAlign w:val="superscript"/>
          <w:lang w:eastAsia="pl-PL"/>
        </w:rPr>
        <w:t>00</w:t>
      </w:r>
      <w:r w:rsidRPr="000A16A5">
        <w:rPr>
          <w:rFonts w:eastAsia="Times New Roman" w:cstheme="minorHAnsi"/>
          <w:b/>
          <w:i/>
          <w:sz w:val="24"/>
          <w:szCs w:val="24"/>
          <w:lang w:eastAsia="pl-PL"/>
        </w:rPr>
        <w:t>-15</w:t>
      </w:r>
      <w:r w:rsidRPr="000A16A5">
        <w:rPr>
          <w:rFonts w:eastAsia="Times New Roman" w:cstheme="minorHAnsi"/>
          <w:b/>
          <w:i/>
          <w:sz w:val="24"/>
          <w:szCs w:val="24"/>
          <w:vertAlign w:val="superscript"/>
          <w:lang w:eastAsia="pl-PL"/>
        </w:rPr>
        <w:t>00</w:t>
      </w:r>
      <w:r w:rsidRPr="000A16A5">
        <w:rPr>
          <w:rFonts w:eastAsia="Times New Roman" w:cstheme="minorHAnsi"/>
          <w:b/>
          <w:i/>
          <w:sz w:val="24"/>
          <w:szCs w:val="24"/>
          <w:lang w:eastAsia="pl-PL"/>
        </w:rPr>
        <w:t xml:space="preserve"> od poniedziałku do piątku.</w:t>
      </w:r>
    </w:p>
    <w:p w14:paraId="1472F963" w14:textId="77777777" w:rsidR="00541E8A" w:rsidRPr="000A16A5" w:rsidRDefault="00541E8A" w:rsidP="00541E8A">
      <w:pPr>
        <w:tabs>
          <w:tab w:val="left" w:pos="540"/>
        </w:tabs>
        <w:spacing w:after="40" w:line="240" w:lineRule="auto"/>
        <w:jc w:val="both"/>
        <w:rPr>
          <w:rFonts w:eastAsia="Times New Roman" w:cstheme="minorHAnsi"/>
          <w:b/>
          <w:i/>
          <w:sz w:val="20"/>
          <w:szCs w:val="20"/>
          <w:lang w:eastAsia="pl-PL"/>
        </w:rPr>
      </w:pPr>
      <w:r w:rsidRPr="000A16A5">
        <w:rPr>
          <w:rFonts w:eastAsia="Times New Roman" w:cstheme="minorHAnsi"/>
          <w:i/>
          <w:sz w:val="20"/>
          <w:szCs w:val="20"/>
          <w:lang w:eastAsia="pl-PL"/>
        </w:rPr>
        <w:t xml:space="preserve">Adres internetowy: </w:t>
      </w:r>
      <w:hyperlink r:id="rId11" w:history="1">
        <w:r w:rsidRPr="000A16A5">
          <w:rPr>
            <w:rFonts w:cstheme="minorHAnsi"/>
            <w:b/>
            <w:i/>
            <w:u w:val="single"/>
          </w:rPr>
          <w:t>www.zdp.rde.pl</w:t>
        </w:r>
      </w:hyperlink>
    </w:p>
    <w:p w14:paraId="19D61239" w14:textId="77777777" w:rsidR="00541E8A" w:rsidRPr="000A16A5" w:rsidRDefault="00541E8A" w:rsidP="00541E8A">
      <w:pPr>
        <w:spacing w:after="40" w:line="240" w:lineRule="auto"/>
        <w:jc w:val="both"/>
        <w:rPr>
          <w:rFonts w:eastAsia="Times New Roman" w:cstheme="minorHAnsi"/>
          <w:i/>
          <w:sz w:val="20"/>
          <w:szCs w:val="20"/>
          <w:lang w:val="en-US" w:eastAsia="pl-PL"/>
        </w:rPr>
      </w:pPr>
      <w:r w:rsidRPr="000A16A5">
        <w:rPr>
          <w:rFonts w:eastAsia="Times New Roman" w:cstheme="minorHAnsi"/>
          <w:i/>
          <w:sz w:val="20"/>
          <w:szCs w:val="20"/>
          <w:lang w:eastAsia="pl-PL"/>
        </w:rPr>
        <w:t xml:space="preserve"> </w:t>
      </w:r>
      <w:r w:rsidRPr="000A16A5">
        <w:rPr>
          <w:rFonts w:eastAsia="Times New Roman" w:cstheme="minorHAnsi"/>
          <w:i/>
          <w:sz w:val="20"/>
          <w:szCs w:val="20"/>
          <w:lang w:val="en-US" w:eastAsia="pl-PL"/>
        </w:rPr>
        <w:t xml:space="preserve">e-mail:                                </w:t>
      </w:r>
      <w:r w:rsidRPr="000A16A5">
        <w:rPr>
          <w:rFonts w:eastAsia="Times New Roman" w:cstheme="minorHAnsi"/>
          <w:b/>
          <w:i/>
          <w:sz w:val="20"/>
          <w:szCs w:val="20"/>
          <w:lang w:val="en-US" w:eastAsia="pl-PL"/>
        </w:rPr>
        <w:t>zdp@rde.pl</w:t>
      </w:r>
    </w:p>
    <w:p w14:paraId="5F9EF3BB" w14:textId="77777777" w:rsidR="00541E8A" w:rsidRPr="000A16A5" w:rsidRDefault="00541E8A" w:rsidP="00541E8A">
      <w:pPr>
        <w:spacing w:after="40" w:line="240" w:lineRule="auto"/>
        <w:jc w:val="both"/>
        <w:rPr>
          <w:rFonts w:eastAsia="Times New Roman" w:cstheme="minorHAnsi"/>
          <w:b/>
          <w:i/>
          <w:sz w:val="20"/>
          <w:szCs w:val="20"/>
          <w:lang w:val="en-US" w:eastAsia="pl-PL"/>
        </w:rPr>
      </w:pPr>
    </w:p>
    <w:p w14:paraId="6FF93156" w14:textId="77777777" w:rsidR="00541E8A" w:rsidRPr="000A16A5" w:rsidRDefault="00541E8A" w:rsidP="00541E8A">
      <w:pPr>
        <w:spacing w:after="40" w:line="240" w:lineRule="auto"/>
        <w:jc w:val="both"/>
        <w:rPr>
          <w:rFonts w:eastAsia="Times New Roman" w:cstheme="minorHAnsi"/>
          <w:b/>
          <w:i/>
          <w:sz w:val="20"/>
          <w:szCs w:val="20"/>
          <w:lang w:eastAsia="pl-PL"/>
        </w:rPr>
      </w:pPr>
      <w:r w:rsidRPr="000A16A5">
        <w:rPr>
          <w:rFonts w:eastAsia="Times New Roman" w:cstheme="minorHAnsi"/>
          <w:b/>
          <w:i/>
          <w:sz w:val="20"/>
          <w:szCs w:val="20"/>
          <w:lang w:val="en-US" w:eastAsia="pl-PL"/>
        </w:rPr>
        <w:t xml:space="preserve">II. </w:t>
      </w:r>
      <w:r w:rsidRPr="000A16A5">
        <w:rPr>
          <w:rFonts w:eastAsia="Times New Roman" w:cstheme="minorHAnsi"/>
          <w:b/>
          <w:i/>
          <w:sz w:val="20"/>
          <w:szCs w:val="20"/>
          <w:lang w:val="en-US" w:eastAsia="pl-PL"/>
        </w:rPr>
        <w:tab/>
      </w:r>
      <w:r w:rsidRPr="000A16A5">
        <w:rPr>
          <w:rFonts w:eastAsia="Times New Roman" w:cstheme="minorHAnsi"/>
          <w:b/>
          <w:i/>
          <w:sz w:val="20"/>
          <w:szCs w:val="20"/>
          <w:lang w:eastAsia="pl-PL"/>
        </w:rPr>
        <w:t>Tryb udzielenia zamówienia.</w:t>
      </w:r>
    </w:p>
    <w:p w14:paraId="45E6995E" w14:textId="77777777" w:rsidR="00541E8A" w:rsidRPr="000A16A5" w:rsidRDefault="00541E8A" w:rsidP="00541E8A">
      <w:pPr>
        <w:spacing w:after="40" w:line="240" w:lineRule="auto"/>
        <w:jc w:val="both"/>
        <w:rPr>
          <w:rFonts w:eastAsia="Times New Roman" w:cstheme="minorHAnsi"/>
          <w:b/>
          <w:i/>
          <w:sz w:val="20"/>
          <w:szCs w:val="20"/>
          <w:lang w:eastAsia="pl-PL"/>
        </w:rPr>
      </w:pPr>
    </w:p>
    <w:p w14:paraId="3A967EFE" w14:textId="77777777" w:rsidR="00541E8A" w:rsidRPr="000A16A5" w:rsidRDefault="00541E8A" w:rsidP="00D16334">
      <w:pPr>
        <w:numPr>
          <w:ilvl w:val="0"/>
          <w:numId w:val="6"/>
        </w:numPr>
        <w:tabs>
          <w:tab w:val="num" w:pos="426"/>
        </w:tabs>
        <w:spacing w:after="40" w:line="240" w:lineRule="auto"/>
        <w:ind w:left="426" w:hanging="426"/>
        <w:jc w:val="both"/>
        <w:rPr>
          <w:rFonts w:eastAsia="Times New Roman" w:cstheme="minorHAnsi"/>
          <w:i/>
          <w:sz w:val="20"/>
          <w:szCs w:val="20"/>
          <w:lang w:eastAsia="pl-PL"/>
        </w:rPr>
      </w:pPr>
      <w:r w:rsidRPr="000A16A5">
        <w:rPr>
          <w:rFonts w:eastAsia="Times New Roman" w:cstheme="minorHAnsi"/>
          <w:i/>
          <w:sz w:val="20"/>
          <w:szCs w:val="20"/>
          <w:lang w:eastAsia="pl-PL"/>
        </w:rPr>
        <w:t>Niniejsze postępowanie prowadzone jest w trybie przetargu nieograniczonego na podstawie art.10 ust.1 oraz art. 39 -43i nast. ustawy z dnia 29 stycznia 2004 r. Prawo Zamówień Publicznych zwanej dalej „ustawą PZP”.</w:t>
      </w:r>
      <w:r w:rsidRPr="000A16A5">
        <w:rPr>
          <w:rFonts w:eastAsia="Times New Roman" w:cstheme="minorHAnsi"/>
          <w:i/>
          <w:color w:val="000000"/>
          <w:sz w:val="24"/>
          <w:szCs w:val="24"/>
          <w:lang w:eastAsia="ar-SA"/>
        </w:rPr>
        <w:t xml:space="preserve"> (tj. </w:t>
      </w:r>
      <w:r w:rsidRPr="000A16A5">
        <w:rPr>
          <w:rFonts w:eastAsia="Times New Roman" w:cstheme="minorHAnsi"/>
          <w:i/>
          <w:sz w:val="24"/>
          <w:szCs w:val="24"/>
          <w:lang w:eastAsia="ar-SA"/>
        </w:rPr>
        <w:t>Dz. U. z 2019 r. poz. 1843ze zm.)</w:t>
      </w:r>
    </w:p>
    <w:p w14:paraId="3A92B9EE" w14:textId="77777777" w:rsidR="00541E8A" w:rsidRPr="000A16A5" w:rsidRDefault="00541E8A" w:rsidP="00D16334">
      <w:pPr>
        <w:numPr>
          <w:ilvl w:val="0"/>
          <w:numId w:val="6"/>
        </w:numPr>
        <w:tabs>
          <w:tab w:val="num" w:pos="426"/>
        </w:tabs>
        <w:spacing w:after="40" w:line="240" w:lineRule="auto"/>
        <w:ind w:left="426" w:hanging="426"/>
        <w:jc w:val="both"/>
        <w:rPr>
          <w:rFonts w:eastAsia="Times New Roman" w:cstheme="minorHAnsi"/>
          <w:i/>
          <w:sz w:val="20"/>
          <w:szCs w:val="20"/>
          <w:lang w:eastAsia="pl-PL"/>
        </w:rPr>
      </w:pPr>
      <w:r w:rsidRPr="000A16A5">
        <w:rPr>
          <w:rFonts w:eastAsia="Times New Roman" w:cstheme="minorHAnsi"/>
          <w:i/>
          <w:sz w:val="20"/>
          <w:szCs w:val="20"/>
          <w:lang w:eastAsia="pl-PL"/>
        </w:rPr>
        <w:t xml:space="preserve">W zakresie nieuregulowanym niniejszą Specyfikacją Istotnych Warunków Zamówienia, zwaną dalej „SIWZ”, zastosowanie mają przepisy ustawy PZP. </w:t>
      </w:r>
    </w:p>
    <w:p w14:paraId="29F3A944" w14:textId="77777777" w:rsidR="00541E8A" w:rsidRPr="000A16A5" w:rsidRDefault="00541E8A" w:rsidP="00D16334">
      <w:pPr>
        <w:numPr>
          <w:ilvl w:val="0"/>
          <w:numId w:val="6"/>
        </w:numPr>
        <w:tabs>
          <w:tab w:val="num" w:pos="426"/>
        </w:tabs>
        <w:spacing w:after="40" w:line="240" w:lineRule="auto"/>
        <w:ind w:left="426" w:hanging="426"/>
        <w:jc w:val="both"/>
        <w:rPr>
          <w:rFonts w:eastAsia="Times New Roman" w:cstheme="minorHAnsi"/>
          <w:i/>
          <w:sz w:val="20"/>
          <w:szCs w:val="20"/>
          <w:lang w:eastAsia="pl-PL"/>
        </w:rPr>
      </w:pPr>
      <w:r w:rsidRPr="000A16A5">
        <w:rPr>
          <w:rFonts w:eastAsia="Times New Roman" w:cstheme="minorHAnsi"/>
          <w:i/>
          <w:sz w:val="20"/>
          <w:szCs w:val="20"/>
          <w:lang w:eastAsia="pl-PL"/>
        </w:rPr>
        <w:t xml:space="preserve">Wartości zamówienia </w:t>
      </w:r>
      <w:r w:rsidRPr="000A16A5">
        <w:rPr>
          <w:rFonts w:eastAsia="Times New Roman" w:cstheme="minorHAnsi"/>
          <w:b/>
          <w:i/>
          <w:sz w:val="20"/>
          <w:szCs w:val="20"/>
          <w:lang w:eastAsia="pl-PL"/>
        </w:rPr>
        <w:t xml:space="preserve">nie przekracza </w:t>
      </w:r>
      <w:r w:rsidRPr="000A16A5">
        <w:rPr>
          <w:rFonts w:eastAsia="Times New Roman" w:cstheme="minorHAnsi"/>
          <w:i/>
          <w:sz w:val="20"/>
          <w:szCs w:val="20"/>
          <w:lang w:eastAsia="pl-PL"/>
        </w:rPr>
        <w:t xml:space="preserve">równowartości kwoty określonej w przepisach wykonawczych wydanych na podstawie art. 11 ust. 8 ustawy PZP. </w:t>
      </w:r>
    </w:p>
    <w:p w14:paraId="03B16C53" w14:textId="77777777" w:rsidR="00541E8A" w:rsidRPr="000A16A5" w:rsidRDefault="00541E8A" w:rsidP="00541E8A">
      <w:pPr>
        <w:spacing w:after="40" w:line="240" w:lineRule="auto"/>
        <w:jc w:val="both"/>
        <w:rPr>
          <w:rFonts w:eastAsia="Times New Roman" w:cstheme="minorHAnsi"/>
          <w:i/>
          <w:sz w:val="20"/>
          <w:szCs w:val="20"/>
          <w:lang w:eastAsia="pl-PL"/>
        </w:rPr>
      </w:pPr>
    </w:p>
    <w:p w14:paraId="48955EBB" w14:textId="77777777" w:rsidR="00541E8A" w:rsidRPr="000A16A5" w:rsidRDefault="00541E8A" w:rsidP="00541E8A">
      <w:pPr>
        <w:spacing w:after="40" w:line="240" w:lineRule="auto"/>
        <w:jc w:val="both"/>
        <w:rPr>
          <w:rFonts w:eastAsia="Times New Roman" w:cstheme="minorHAnsi"/>
          <w:b/>
          <w:i/>
          <w:sz w:val="20"/>
          <w:szCs w:val="20"/>
          <w:lang w:eastAsia="pl-PL"/>
        </w:rPr>
      </w:pPr>
      <w:r w:rsidRPr="000A16A5">
        <w:rPr>
          <w:rFonts w:eastAsia="Times New Roman" w:cstheme="minorHAnsi"/>
          <w:b/>
          <w:i/>
          <w:sz w:val="20"/>
          <w:szCs w:val="20"/>
          <w:lang w:eastAsia="pl-PL"/>
        </w:rPr>
        <w:t xml:space="preserve">III.  </w:t>
      </w:r>
      <w:r w:rsidRPr="000A16A5">
        <w:rPr>
          <w:rFonts w:eastAsia="Times New Roman" w:cstheme="minorHAnsi"/>
          <w:b/>
          <w:i/>
          <w:sz w:val="20"/>
          <w:szCs w:val="20"/>
          <w:lang w:eastAsia="pl-PL"/>
        </w:rPr>
        <w:tab/>
        <w:t>Opis przedmiotu zamówienia.</w:t>
      </w:r>
    </w:p>
    <w:p w14:paraId="255FF6B7" w14:textId="77777777" w:rsidR="00541E8A" w:rsidRPr="000A16A5" w:rsidRDefault="00541E8A" w:rsidP="00541E8A">
      <w:pPr>
        <w:spacing w:after="0" w:line="240" w:lineRule="auto"/>
        <w:jc w:val="both"/>
        <w:rPr>
          <w:rFonts w:eastAsia="Times New Roman" w:cstheme="minorHAnsi"/>
          <w:b/>
          <w:bCs/>
          <w:i/>
          <w:iCs/>
          <w:sz w:val="24"/>
          <w:szCs w:val="20"/>
          <w:lang w:eastAsia="pl-PL"/>
        </w:rPr>
      </w:pPr>
    </w:p>
    <w:p w14:paraId="6D888898" w14:textId="77777777" w:rsidR="00541E8A" w:rsidRPr="000A16A5" w:rsidRDefault="00541E8A" w:rsidP="00541E8A">
      <w:pPr>
        <w:spacing w:after="0" w:line="240" w:lineRule="auto"/>
        <w:jc w:val="center"/>
        <w:rPr>
          <w:rFonts w:eastAsia="Times New Roman" w:cstheme="minorHAnsi"/>
          <w:b/>
          <w:i/>
          <w:iCs/>
          <w:sz w:val="28"/>
          <w:szCs w:val="28"/>
          <w:lang w:eastAsia="pl-PL"/>
        </w:rPr>
      </w:pPr>
      <w:r w:rsidRPr="000A16A5">
        <w:rPr>
          <w:rFonts w:eastAsia="Times New Roman" w:cstheme="minorHAnsi"/>
          <w:b/>
          <w:i/>
          <w:iCs/>
          <w:sz w:val="28"/>
          <w:szCs w:val="28"/>
          <w:lang w:eastAsia="pl-PL"/>
        </w:rPr>
        <w:t>Dostawa grysu, klińca i  tłucznia</w:t>
      </w:r>
      <w:r w:rsidRPr="000A16A5">
        <w:rPr>
          <w:rFonts w:eastAsia="Times New Roman" w:cstheme="minorHAnsi"/>
          <w:b/>
          <w:i/>
          <w:sz w:val="28"/>
          <w:szCs w:val="28"/>
          <w:lang w:eastAsia="pl-PL"/>
        </w:rPr>
        <w:t xml:space="preserve"> oraz mieszanki kruszywa łamanego</w:t>
      </w:r>
    </w:p>
    <w:p w14:paraId="29ED1F50" w14:textId="77777777" w:rsidR="00541E8A" w:rsidRPr="000A16A5" w:rsidRDefault="00541E8A" w:rsidP="00541E8A">
      <w:pPr>
        <w:spacing w:after="0" w:line="240" w:lineRule="auto"/>
        <w:jc w:val="both"/>
        <w:rPr>
          <w:rFonts w:eastAsia="Times New Roman" w:cstheme="minorHAnsi"/>
          <w:b/>
          <w:bCs/>
          <w:i/>
          <w:iCs/>
          <w:sz w:val="24"/>
          <w:szCs w:val="20"/>
          <w:lang w:eastAsia="pl-PL"/>
        </w:rPr>
      </w:pPr>
    </w:p>
    <w:p w14:paraId="08D70FB7" w14:textId="77777777" w:rsidR="00541E8A" w:rsidRPr="000A16A5" w:rsidRDefault="00541E8A" w:rsidP="00541E8A">
      <w:pPr>
        <w:spacing w:after="0" w:line="240" w:lineRule="auto"/>
        <w:jc w:val="both"/>
        <w:rPr>
          <w:rFonts w:eastAsia="Times New Roman" w:cstheme="minorHAnsi"/>
          <w:b/>
          <w:bCs/>
          <w:i/>
          <w:iCs/>
          <w:sz w:val="24"/>
          <w:szCs w:val="20"/>
          <w:lang w:eastAsia="pl-PL"/>
        </w:rPr>
      </w:pPr>
      <w:r w:rsidRPr="000A16A5">
        <w:rPr>
          <w:rFonts w:eastAsia="Times New Roman" w:cstheme="minorHAnsi"/>
          <w:b/>
          <w:bCs/>
          <w:i/>
          <w:iCs/>
          <w:sz w:val="24"/>
          <w:szCs w:val="20"/>
          <w:lang w:eastAsia="pl-PL"/>
        </w:rPr>
        <w:t xml:space="preserve">Część 1. - grys dolomitowy, </w:t>
      </w:r>
      <w:proofErr w:type="spellStart"/>
      <w:r w:rsidRPr="000A16A5">
        <w:rPr>
          <w:rFonts w:eastAsia="Times New Roman" w:cstheme="minorHAnsi"/>
          <w:b/>
          <w:bCs/>
          <w:i/>
          <w:iCs/>
          <w:sz w:val="24"/>
          <w:szCs w:val="20"/>
          <w:lang w:eastAsia="pl-PL"/>
        </w:rPr>
        <w:t>andezytowy</w:t>
      </w:r>
      <w:proofErr w:type="spellEnd"/>
      <w:r w:rsidRPr="000A16A5">
        <w:rPr>
          <w:rFonts w:eastAsia="Times New Roman" w:cstheme="minorHAnsi"/>
          <w:b/>
          <w:bCs/>
          <w:i/>
          <w:iCs/>
          <w:sz w:val="24"/>
          <w:szCs w:val="20"/>
          <w:lang w:eastAsia="pl-PL"/>
        </w:rPr>
        <w:t xml:space="preserve"> – płukany:</w:t>
      </w:r>
    </w:p>
    <w:p w14:paraId="3D82962E" w14:textId="77777777" w:rsidR="00541E8A" w:rsidRPr="000A16A5" w:rsidRDefault="00541E8A" w:rsidP="00541E8A">
      <w:pPr>
        <w:spacing w:after="0" w:line="240" w:lineRule="auto"/>
        <w:jc w:val="both"/>
        <w:rPr>
          <w:rFonts w:eastAsia="Times New Roman" w:cstheme="minorHAnsi"/>
          <w:i/>
          <w:iCs/>
          <w:sz w:val="24"/>
          <w:szCs w:val="20"/>
          <w:lang w:eastAsia="pl-PL"/>
        </w:rPr>
      </w:pPr>
      <w:r w:rsidRPr="000A16A5">
        <w:rPr>
          <w:rFonts w:eastAsia="Times New Roman" w:cstheme="minorHAnsi"/>
          <w:i/>
          <w:iCs/>
          <w:sz w:val="24"/>
          <w:szCs w:val="20"/>
          <w:lang w:eastAsia="pl-PL"/>
        </w:rPr>
        <w:t xml:space="preserve">-frakcja grysu : 2,0 – 5,0 mm; 4,0 - 8,0 mm;, </w:t>
      </w:r>
    </w:p>
    <w:p w14:paraId="55C82D1D" w14:textId="77777777" w:rsidR="00541E8A" w:rsidRPr="000A16A5" w:rsidRDefault="00541E8A" w:rsidP="00541E8A">
      <w:pPr>
        <w:keepNext/>
        <w:spacing w:after="0" w:line="240" w:lineRule="auto"/>
        <w:outlineLvl w:val="1"/>
        <w:rPr>
          <w:rFonts w:eastAsia="Times New Roman" w:cstheme="minorHAnsi"/>
          <w:bCs/>
          <w:i/>
          <w:iCs/>
          <w:sz w:val="24"/>
          <w:szCs w:val="24"/>
          <w:lang w:eastAsia="pl-PL"/>
        </w:rPr>
      </w:pPr>
      <w:r w:rsidRPr="000A16A5">
        <w:rPr>
          <w:rFonts w:eastAsia="Times New Roman" w:cstheme="minorHAnsi"/>
          <w:b/>
          <w:bCs/>
          <w:i/>
          <w:iCs/>
          <w:sz w:val="24"/>
          <w:szCs w:val="24"/>
          <w:lang w:eastAsia="pl-PL"/>
        </w:rPr>
        <w:t>Część 2 -  kliniec bez zanieczyszczeń i  tłuczeń  bez zanieczyszczeń</w:t>
      </w:r>
      <w:r w:rsidRPr="000A16A5">
        <w:rPr>
          <w:rFonts w:eastAsia="Times New Roman" w:cstheme="minorHAnsi"/>
          <w:bCs/>
          <w:i/>
          <w:iCs/>
          <w:sz w:val="24"/>
          <w:szCs w:val="24"/>
          <w:lang w:eastAsia="pl-PL"/>
        </w:rPr>
        <w:t>:</w:t>
      </w:r>
    </w:p>
    <w:p w14:paraId="7B779988" w14:textId="77777777" w:rsidR="00541E8A" w:rsidRPr="000A16A5" w:rsidRDefault="00541E8A" w:rsidP="00541E8A">
      <w:pPr>
        <w:keepNext/>
        <w:spacing w:after="0" w:line="240" w:lineRule="auto"/>
        <w:outlineLvl w:val="1"/>
        <w:rPr>
          <w:rFonts w:eastAsia="Times New Roman" w:cstheme="minorHAnsi"/>
          <w:bCs/>
          <w:i/>
          <w:iCs/>
          <w:sz w:val="24"/>
          <w:szCs w:val="24"/>
          <w:lang w:eastAsia="pl-PL"/>
        </w:rPr>
      </w:pPr>
      <w:r w:rsidRPr="000A16A5">
        <w:rPr>
          <w:rFonts w:eastAsia="Times New Roman" w:cstheme="minorHAnsi"/>
          <w:bCs/>
          <w:i/>
          <w:iCs/>
          <w:sz w:val="24"/>
          <w:szCs w:val="24"/>
          <w:lang w:eastAsia="pl-PL"/>
        </w:rPr>
        <w:t xml:space="preserve">-frakcja klińca  5-31,5 mm </w:t>
      </w:r>
    </w:p>
    <w:p w14:paraId="3649FB1B" w14:textId="77777777" w:rsidR="00541E8A" w:rsidRPr="000A16A5" w:rsidRDefault="00541E8A" w:rsidP="00541E8A">
      <w:pPr>
        <w:keepNext/>
        <w:spacing w:after="0" w:line="240" w:lineRule="auto"/>
        <w:outlineLvl w:val="1"/>
        <w:rPr>
          <w:rFonts w:eastAsia="Times New Roman" w:cstheme="minorHAnsi"/>
          <w:b/>
          <w:bCs/>
          <w:i/>
          <w:iCs/>
          <w:sz w:val="24"/>
          <w:szCs w:val="24"/>
          <w:lang w:eastAsia="pl-PL"/>
        </w:rPr>
      </w:pPr>
      <w:r w:rsidRPr="000A16A5">
        <w:rPr>
          <w:rFonts w:eastAsia="Times New Roman" w:cstheme="minorHAnsi"/>
          <w:b/>
          <w:bCs/>
          <w:i/>
          <w:iCs/>
          <w:sz w:val="24"/>
          <w:szCs w:val="24"/>
          <w:lang w:eastAsia="pl-PL"/>
        </w:rPr>
        <w:t xml:space="preserve">Część 3.-tłuczeń </w:t>
      </w:r>
    </w:p>
    <w:p w14:paraId="4F3308A9" w14:textId="77777777" w:rsidR="00541E8A" w:rsidRPr="000A16A5" w:rsidRDefault="00541E8A" w:rsidP="00541E8A">
      <w:pPr>
        <w:keepNext/>
        <w:spacing w:after="0" w:line="240" w:lineRule="auto"/>
        <w:outlineLvl w:val="1"/>
        <w:rPr>
          <w:rFonts w:eastAsia="Times New Roman" w:cstheme="minorHAnsi"/>
          <w:bCs/>
          <w:i/>
          <w:iCs/>
          <w:sz w:val="24"/>
          <w:szCs w:val="24"/>
          <w:lang w:eastAsia="pl-PL"/>
        </w:rPr>
      </w:pPr>
      <w:r w:rsidRPr="000A16A5">
        <w:rPr>
          <w:rFonts w:eastAsia="Times New Roman" w:cstheme="minorHAnsi"/>
          <w:bCs/>
          <w:i/>
          <w:iCs/>
          <w:sz w:val="24"/>
          <w:szCs w:val="24"/>
          <w:lang w:eastAsia="pl-PL"/>
        </w:rPr>
        <w:t>-frakcja tłucznia  31,5-63 mm,</w:t>
      </w:r>
    </w:p>
    <w:p w14:paraId="73E00AAA" w14:textId="77777777" w:rsidR="00541E8A" w:rsidRPr="000A16A5" w:rsidRDefault="00541E8A" w:rsidP="00541E8A">
      <w:pPr>
        <w:spacing w:after="0" w:line="240" w:lineRule="auto"/>
        <w:rPr>
          <w:rFonts w:eastAsia="Times New Roman" w:cstheme="minorHAnsi"/>
          <w:b/>
          <w:i/>
          <w:sz w:val="24"/>
          <w:szCs w:val="24"/>
          <w:lang w:eastAsia="pl-PL"/>
        </w:rPr>
      </w:pPr>
      <w:r w:rsidRPr="000A16A5">
        <w:rPr>
          <w:rFonts w:eastAsia="Times New Roman" w:cstheme="minorHAnsi"/>
          <w:b/>
          <w:i/>
          <w:sz w:val="24"/>
          <w:szCs w:val="24"/>
          <w:lang w:eastAsia="pl-PL"/>
        </w:rPr>
        <w:t xml:space="preserve">Część 4.- mieszanka kruszywa łamanego </w:t>
      </w:r>
    </w:p>
    <w:p w14:paraId="750622B3" w14:textId="77777777" w:rsidR="00541E8A" w:rsidRPr="000A16A5" w:rsidRDefault="00541E8A" w:rsidP="00541E8A">
      <w:pPr>
        <w:spacing w:after="0" w:line="240" w:lineRule="auto"/>
        <w:rPr>
          <w:rFonts w:eastAsia="Times New Roman" w:cstheme="minorHAnsi"/>
          <w:i/>
          <w:sz w:val="24"/>
          <w:szCs w:val="24"/>
          <w:lang w:eastAsia="pl-PL"/>
        </w:rPr>
      </w:pPr>
      <w:r w:rsidRPr="000A16A5">
        <w:rPr>
          <w:rFonts w:eastAsia="Times New Roman" w:cstheme="minorHAnsi"/>
          <w:i/>
          <w:sz w:val="24"/>
          <w:szCs w:val="24"/>
          <w:lang w:eastAsia="pl-PL"/>
        </w:rPr>
        <w:t xml:space="preserve">-frakcja </w:t>
      </w:r>
      <w:r w:rsidRPr="000A16A5">
        <w:rPr>
          <w:rFonts w:eastAsia="Times New Roman" w:cstheme="minorHAnsi"/>
          <w:i/>
          <w:iCs/>
          <w:sz w:val="24"/>
          <w:szCs w:val="24"/>
          <w:lang w:eastAsia="pl-PL"/>
        </w:rPr>
        <w:t xml:space="preserve">0-31,5 mm; </w:t>
      </w:r>
    </w:p>
    <w:p w14:paraId="076E327A" w14:textId="77777777" w:rsidR="00541E8A" w:rsidRPr="000A16A5" w:rsidRDefault="00541E8A" w:rsidP="00541E8A">
      <w:pPr>
        <w:spacing w:after="0" w:line="240" w:lineRule="auto"/>
        <w:rPr>
          <w:rFonts w:eastAsia="Times New Roman" w:cstheme="minorHAnsi"/>
          <w:i/>
          <w:iCs/>
          <w:sz w:val="24"/>
          <w:szCs w:val="24"/>
          <w:lang w:eastAsia="pl-PL"/>
        </w:rPr>
      </w:pPr>
      <w:r w:rsidRPr="000A16A5">
        <w:rPr>
          <w:rFonts w:eastAsia="Times New Roman" w:cstheme="minorHAnsi"/>
          <w:i/>
          <w:iCs/>
          <w:sz w:val="24"/>
          <w:szCs w:val="24"/>
          <w:lang w:eastAsia="pl-PL"/>
        </w:rPr>
        <w:t xml:space="preserve">Zastosowanie do robót drogowych  o właściwościach podanych w tabeli 1 SOPZ oraz </w:t>
      </w:r>
    </w:p>
    <w:p w14:paraId="29933921" w14:textId="77777777" w:rsidR="00541E8A" w:rsidRPr="000A16A5" w:rsidRDefault="00541E8A" w:rsidP="00541E8A">
      <w:pPr>
        <w:spacing w:after="0" w:line="240" w:lineRule="auto"/>
        <w:jc w:val="both"/>
        <w:rPr>
          <w:rFonts w:eastAsia="Times New Roman" w:cstheme="minorHAnsi"/>
          <w:i/>
          <w:iCs/>
          <w:sz w:val="24"/>
          <w:szCs w:val="20"/>
          <w:lang w:eastAsia="pl-PL"/>
        </w:rPr>
      </w:pPr>
      <w:r w:rsidRPr="000A16A5">
        <w:rPr>
          <w:rFonts w:eastAsia="Times New Roman" w:cstheme="minorHAnsi"/>
          <w:i/>
          <w:iCs/>
          <w:sz w:val="24"/>
          <w:szCs w:val="20"/>
          <w:lang w:eastAsia="pl-PL"/>
        </w:rPr>
        <w:t>zastosowanie do robót drogowych</w:t>
      </w:r>
      <w:r w:rsidRPr="000A16A5">
        <w:rPr>
          <w:rFonts w:eastAsia="Times New Roman" w:cstheme="minorHAnsi"/>
          <w:bCs/>
          <w:i/>
          <w:iCs/>
          <w:sz w:val="24"/>
          <w:szCs w:val="24"/>
          <w:lang w:eastAsia="pl-PL"/>
        </w:rPr>
        <w:t xml:space="preserve"> wg normy PN-EN –13043:2004 </w:t>
      </w:r>
    </w:p>
    <w:p w14:paraId="1003736B" w14:textId="77777777" w:rsidR="00541E8A" w:rsidRPr="000A16A5" w:rsidRDefault="00541E8A" w:rsidP="00541E8A">
      <w:pPr>
        <w:spacing w:before="240" w:after="60" w:line="240" w:lineRule="auto"/>
        <w:outlineLvl w:val="8"/>
        <w:rPr>
          <w:rFonts w:eastAsia="Times New Roman" w:cstheme="minorHAnsi"/>
          <w:i/>
          <w:sz w:val="24"/>
          <w:szCs w:val="24"/>
          <w:lang w:eastAsia="pl-PL"/>
        </w:rPr>
      </w:pPr>
      <w:r w:rsidRPr="000A16A5">
        <w:rPr>
          <w:rFonts w:eastAsia="Times New Roman" w:cstheme="minorHAnsi"/>
          <w:i/>
          <w:sz w:val="24"/>
          <w:szCs w:val="24"/>
          <w:lang w:eastAsia="pl-PL"/>
        </w:rPr>
        <w:t>CPV: 14.00.00.00-1</w:t>
      </w:r>
    </w:p>
    <w:p w14:paraId="6F6F8DD6" w14:textId="77777777" w:rsidR="00541E8A" w:rsidRPr="000A16A5" w:rsidRDefault="00541E8A" w:rsidP="00541E8A">
      <w:pPr>
        <w:autoSpaceDE w:val="0"/>
        <w:autoSpaceDN w:val="0"/>
        <w:adjustRightInd w:val="0"/>
        <w:spacing w:after="0" w:line="240" w:lineRule="auto"/>
        <w:rPr>
          <w:rFonts w:eastAsia="Times New Roman" w:cstheme="minorHAnsi"/>
          <w:bCs/>
          <w:i/>
          <w:color w:val="000000"/>
          <w:sz w:val="24"/>
          <w:szCs w:val="24"/>
          <w:lang w:eastAsia="pl-PL"/>
        </w:rPr>
      </w:pPr>
      <w:r w:rsidRPr="000A16A5">
        <w:rPr>
          <w:rFonts w:eastAsia="Times New Roman" w:cstheme="minorHAnsi"/>
          <w:bCs/>
          <w:i/>
          <w:color w:val="000000"/>
          <w:sz w:val="24"/>
          <w:szCs w:val="24"/>
          <w:lang w:eastAsia="pl-PL"/>
        </w:rPr>
        <w:t xml:space="preserve">        14. 12. 22. 00-4</w:t>
      </w:r>
    </w:p>
    <w:p w14:paraId="25A12CE6" w14:textId="77777777" w:rsidR="00541E8A" w:rsidRPr="000A16A5" w:rsidRDefault="00541E8A" w:rsidP="00541E8A">
      <w:pPr>
        <w:spacing w:after="0" w:line="240" w:lineRule="auto"/>
        <w:rPr>
          <w:rFonts w:eastAsia="Times New Roman" w:cstheme="minorHAnsi"/>
          <w:b/>
          <w:iCs/>
          <w:sz w:val="24"/>
          <w:szCs w:val="24"/>
          <w:lang w:eastAsia="pl-PL"/>
        </w:rPr>
      </w:pPr>
    </w:p>
    <w:p w14:paraId="33444B99" w14:textId="77777777" w:rsidR="00541E8A" w:rsidRPr="000A16A5" w:rsidRDefault="00541E8A" w:rsidP="00541E8A">
      <w:pPr>
        <w:keepNext/>
        <w:spacing w:after="0" w:line="240" w:lineRule="auto"/>
        <w:outlineLvl w:val="1"/>
        <w:rPr>
          <w:rFonts w:eastAsia="Times New Roman" w:cstheme="minorHAnsi"/>
          <w:b/>
          <w:bCs/>
          <w:iCs/>
          <w:sz w:val="24"/>
          <w:szCs w:val="24"/>
          <w:lang w:eastAsia="pl-PL"/>
        </w:rPr>
      </w:pPr>
      <w:r w:rsidRPr="000A16A5">
        <w:rPr>
          <w:rFonts w:eastAsia="Times New Roman" w:cstheme="minorHAnsi"/>
          <w:b/>
          <w:bCs/>
          <w:iCs/>
          <w:sz w:val="24"/>
          <w:szCs w:val="24"/>
          <w:lang w:eastAsia="pl-PL"/>
        </w:rPr>
        <w:t>IV. ZAKRES DOSTAWY I WIELKOŚĆ DOSTAWY  :</w:t>
      </w:r>
    </w:p>
    <w:p w14:paraId="5E14F077" w14:textId="77777777" w:rsidR="00541E8A" w:rsidRPr="000A16A5" w:rsidRDefault="00541E8A" w:rsidP="00541E8A">
      <w:pPr>
        <w:spacing w:after="0" w:line="240" w:lineRule="auto"/>
        <w:jc w:val="both"/>
        <w:rPr>
          <w:rFonts w:eastAsia="Times New Roman" w:cstheme="minorHAnsi"/>
          <w:b/>
          <w:bCs/>
          <w:i/>
          <w:iCs/>
          <w:sz w:val="24"/>
          <w:szCs w:val="20"/>
          <w:lang w:eastAsia="pl-PL"/>
        </w:rPr>
      </w:pPr>
      <w:r w:rsidRPr="000A16A5">
        <w:rPr>
          <w:rFonts w:eastAsia="Times New Roman" w:cstheme="minorHAnsi"/>
          <w:b/>
          <w:bCs/>
          <w:iCs/>
          <w:sz w:val="28"/>
          <w:szCs w:val="28"/>
          <w:lang w:eastAsia="pl-PL"/>
        </w:rPr>
        <w:t xml:space="preserve">Część 1. </w:t>
      </w:r>
      <w:r w:rsidRPr="000A16A5">
        <w:rPr>
          <w:rFonts w:eastAsia="Times New Roman" w:cstheme="minorHAnsi"/>
          <w:b/>
          <w:bCs/>
          <w:i/>
          <w:iCs/>
          <w:sz w:val="24"/>
          <w:szCs w:val="20"/>
          <w:lang w:eastAsia="pl-PL"/>
        </w:rPr>
        <w:t xml:space="preserve">grys dolomitowy, </w:t>
      </w:r>
      <w:proofErr w:type="spellStart"/>
      <w:r w:rsidRPr="000A16A5">
        <w:rPr>
          <w:rFonts w:eastAsia="Times New Roman" w:cstheme="minorHAnsi"/>
          <w:b/>
          <w:bCs/>
          <w:i/>
          <w:iCs/>
          <w:sz w:val="24"/>
          <w:szCs w:val="20"/>
          <w:lang w:eastAsia="pl-PL"/>
        </w:rPr>
        <w:t>andezytowy</w:t>
      </w:r>
      <w:proofErr w:type="spellEnd"/>
      <w:r w:rsidRPr="000A16A5">
        <w:rPr>
          <w:rFonts w:eastAsia="Times New Roman" w:cstheme="minorHAnsi"/>
          <w:b/>
          <w:bCs/>
          <w:i/>
          <w:iCs/>
          <w:sz w:val="24"/>
          <w:szCs w:val="20"/>
          <w:lang w:eastAsia="pl-PL"/>
        </w:rPr>
        <w:t xml:space="preserve"> – płukany:</w:t>
      </w:r>
    </w:p>
    <w:p w14:paraId="6459F4CC" w14:textId="77777777" w:rsidR="00541E8A" w:rsidRPr="000A16A5" w:rsidRDefault="00541E8A" w:rsidP="00541E8A">
      <w:pPr>
        <w:spacing w:after="0" w:line="240" w:lineRule="auto"/>
        <w:ind w:left="360"/>
        <w:jc w:val="both"/>
        <w:rPr>
          <w:rFonts w:eastAsia="Times New Roman" w:cstheme="minorHAnsi"/>
          <w:b/>
          <w:i/>
          <w:iCs/>
          <w:sz w:val="24"/>
          <w:szCs w:val="20"/>
          <w:lang w:eastAsia="pl-PL"/>
        </w:rPr>
      </w:pPr>
      <w:r w:rsidRPr="000A16A5">
        <w:rPr>
          <w:rFonts w:eastAsia="Times New Roman" w:cstheme="minorHAnsi"/>
          <w:b/>
          <w:i/>
          <w:iCs/>
          <w:sz w:val="24"/>
          <w:szCs w:val="20"/>
          <w:lang w:eastAsia="pl-PL"/>
        </w:rPr>
        <w:t xml:space="preserve">-frakcja : 2,0 – 5,0 mm – do 550t; </w:t>
      </w:r>
    </w:p>
    <w:p w14:paraId="6A1121B4" w14:textId="4D4890A3" w:rsidR="00541E8A" w:rsidRPr="000A16A5" w:rsidRDefault="00BC492D" w:rsidP="00541E8A">
      <w:pPr>
        <w:spacing w:after="0" w:line="240" w:lineRule="auto"/>
        <w:ind w:left="360"/>
        <w:jc w:val="both"/>
        <w:rPr>
          <w:rFonts w:eastAsia="Times New Roman" w:cstheme="minorHAnsi"/>
          <w:b/>
          <w:i/>
          <w:iCs/>
          <w:sz w:val="24"/>
          <w:szCs w:val="20"/>
          <w:lang w:eastAsia="pl-PL"/>
        </w:rPr>
      </w:pPr>
      <w:r>
        <w:rPr>
          <w:rFonts w:eastAsia="Times New Roman" w:cstheme="minorHAnsi"/>
          <w:b/>
          <w:i/>
          <w:iCs/>
          <w:sz w:val="24"/>
          <w:szCs w:val="20"/>
          <w:lang w:eastAsia="pl-PL"/>
        </w:rPr>
        <w:t>-frakcja : 4,0 - 8,0 mm - do 5</w:t>
      </w:r>
      <w:r w:rsidR="00541E8A" w:rsidRPr="000A16A5">
        <w:rPr>
          <w:rFonts w:eastAsia="Times New Roman" w:cstheme="minorHAnsi"/>
          <w:b/>
          <w:i/>
          <w:iCs/>
          <w:sz w:val="24"/>
          <w:szCs w:val="20"/>
          <w:lang w:eastAsia="pl-PL"/>
        </w:rPr>
        <w:t>00t</w:t>
      </w:r>
      <w:r w:rsidR="00541E8A" w:rsidRPr="000A16A5">
        <w:rPr>
          <w:rFonts w:eastAsia="Times New Roman" w:cstheme="minorHAnsi"/>
          <w:b/>
          <w:bCs/>
          <w:iCs/>
          <w:sz w:val="28"/>
          <w:szCs w:val="28"/>
          <w:lang w:eastAsia="pl-PL"/>
        </w:rPr>
        <w:t xml:space="preserve"> ,</w:t>
      </w:r>
    </w:p>
    <w:p w14:paraId="2E46F04D" w14:textId="77777777" w:rsidR="00541E8A" w:rsidRPr="000A16A5" w:rsidRDefault="00541E8A" w:rsidP="00541E8A">
      <w:pPr>
        <w:keepNext/>
        <w:spacing w:after="0" w:line="240" w:lineRule="auto"/>
        <w:outlineLvl w:val="1"/>
        <w:rPr>
          <w:rFonts w:eastAsia="Times New Roman" w:cstheme="minorHAnsi"/>
          <w:b/>
          <w:bCs/>
          <w:i/>
          <w:iCs/>
          <w:sz w:val="24"/>
          <w:szCs w:val="24"/>
          <w:lang w:eastAsia="pl-PL"/>
        </w:rPr>
      </w:pPr>
      <w:r w:rsidRPr="000A16A5">
        <w:rPr>
          <w:rFonts w:eastAsia="Times New Roman" w:cstheme="minorHAnsi"/>
          <w:b/>
          <w:bCs/>
          <w:iCs/>
          <w:sz w:val="28"/>
          <w:szCs w:val="28"/>
          <w:lang w:eastAsia="pl-PL"/>
        </w:rPr>
        <w:t>Część 2.</w:t>
      </w:r>
      <w:r w:rsidRPr="000A16A5">
        <w:rPr>
          <w:rFonts w:eastAsia="Times New Roman" w:cstheme="minorHAnsi"/>
          <w:b/>
          <w:bCs/>
          <w:i/>
          <w:iCs/>
          <w:sz w:val="24"/>
          <w:szCs w:val="24"/>
          <w:lang w:eastAsia="pl-PL"/>
        </w:rPr>
        <w:t xml:space="preserve"> kliniec bez zanieczyszczeń -frakcja   5-31,5 mm do 100t</w:t>
      </w:r>
      <w:r w:rsidRPr="000A16A5">
        <w:rPr>
          <w:rFonts w:eastAsia="Times New Roman" w:cstheme="minorHAnsi"/>
          <w:b/>
          <w:bCs/>
          <w:iCs/>
          <w:sz w:val="28"/>
          <w:szCs w:val="28"/>
          <w:lang w:eastAsia="pl-PL"/>
        </w:rPr>
        <w:t xml:space="preserve">, </w:t>
      </w:r>
    </w:p>
    <w:p w14:paraId="727D81C0" w14:textId="63F0912D" w:rsidR="00541E8A" w:rsidRPr="000A16A5" w:rsidRDefault="00541E8A" w:rsidP="00541E8A">
      <w:pPr>
        <w:keepNext/>
        <w:spacing w:after="0" w:line="240" w:lineRule="auto"/>
        <w:outlineLvl w:val="1"/>
        <w:rPr>
          <w:rFonts w:eastAsia="Times New Roman" w:cstheme="minorHAnsi"/>
          <w:b/>
          <w:bCs/>
          <w:iCs/>
          <w:sz w:val="28"/>
          <w:szCs w:val="28"/>
          <w:lang w:eastAsia="pl-PL"/>
        </w:rPr>
      </w:pPr>
      <w:r w:rsidRPr="000A16A5">
        <w:rPr>
          <w:rFonts w:eastAsia="Times New Roman" w:cstheme="minorHAnsi"/>
          <w:b/>
          <w:sz w:val="28"/>
          <w:szCs w:val="28"/>
          <w:lang w:eastAsia="pl-PL"/>
        </w:rPr>
        <w:t xml:space="preserve">Część 3. </w:t>
      </w:r>
      <w:r w:rsidRPr="000A16A5">
        <w:rPr>
          <w:rFonts w:eastAsia="Times New Roman" w:cstheme="minorHAnsi"/>
          <w:b/>
          <w:bCs/>
          <w:i/>
          <w:iCs/>
          <w:sz w:val="24"/>
          <w:szCs w:val="24"/>
          <w:lang w:eastAsia="pl-PL"/>
        </w:rPr>
        <w:t>tłuczeń bez zanie</w:t>
      </w:r>
      <w:r w:rsidR="00BC492D">
        <w:rPr>
          <w:rFonts w:eastAsia="Times New Roman" w:cstheme="minorHAnsi"/>
          <w:b/>
          <w:bCs/>
          <w:i/>
          <w:iCs/>
          <w:sz w:val="24"/>
          <w:szCs w:val="24"/>
          <w:lang w:eastAsia="pl-PL"/>
        </w:rPr>
        <w:t xml:space="preserve">czyszczeń -frakcja  31,5-63 mm do </w:t>
      </w:r>
      <w:r w:rsidRPr="000A16A5">
        <w:rPr>
          <w:rFonts w:eastAsia="Times New Roman" w:cstheme="minorHAnsi"/>
          <w:b/>
          <w:bCs/>
          <w:i/>
          <w:iCs/>
          <w:sz w:val="24"/>
          <w:szCs w:val="24"/>
          <w:lang w:eastAsia="pl-PL"/>
        </w:rPr>
        <w:t>50t,</w:t>
      </w:r>
    </w:p>
    <w:p w14:paraId="53E7A367" w14:textId="77777777" w:rsidR="00541E8A" w:rsidRDefault="00541E8A" w:rsidP="00541E8A">
      <w:pPr>
        <w:keepNext/>
        <w:spacing w:after="0" w:line="240" w:lineRule="auto"/>
        <w:outlineLvl w:val="1"/>
        <w:rPr>
          <w:rFonts w:eastAsia="Times New Roman" w:cstheme="minorHAnsi"/>
          <w:b/>
          <w:bCs/>
          <w:i/>
          <w:iCs/>
          <w:sz w:val="24"/>
          <w:szCs w:val="24"/>
          <w:lang w:eastAsia="pl-PL"/>
        </w:rPr>
      </w:pPr>
      <w:r w:rsidRPr="000A16A5">
        <w:rPr>
          <w:rFonts w:eastAsia="Times New Roman" w:cstheme="minorHAnsi"/>
          <w:b/>
          <w:sz w:val="28"/>
          <w:szCs w:val="28"/>
          <w:lang w:eastAsia="pl-PL"/>
        </w:rPr>
        <w:t>Część 4.</w:t>
      </w:r>
      <w:r w:rsidRPr="000A16A5">
        <w:rPr>
          <w:rFonts w:eastAsia="Times New Roman" w:cstheme="minorHAnsi"/>
          <w:b/>
          <w:i/>
          <w:sz w:val="24"/>
          <w:szCs w:val="24"/>
          <w:lang w:eastAsia="pl-PL"/>
        </w:rPr>
        <w:t xml:space="preserve"> mieszanka kruszywa łamanego </w:t>
      </w:r>
      <w:r w:rsidRPr="000A16A5">
        <w:rPr>
          <w:rFonts w:eastAsia="Times New Roman" w:cstheme="minorHAnsi"/>
          <w:b/>
          <w:i/>
          <w:iCs/>
          <w:sz w:val="24"/>
          <w:szCs w:val="24"/>
          <w:lang w:eastAsia="pl-PL"/>
        </w:rPr>
        <w:t xml:space="preserve">0-31,5 mm </w:t>
      </w:r>
      <w:r w:rsidRPr="000A16A5">
        <w:rPr>
          <w:rFonts w:eastAsia="Times New Roman" w:cstheme="minorHAnsi"/>
          <w:b/>
          <w:bCs/>
          <w:i/>
          <w:iCs/>
          <w:sz w:val="24"/>
          <w:szCs w:val="24"/>
          <w:lang w:eastAsia="pl-PL"/>
        </w:rPr>
        <w:t xml:space="preserve"> do 150 t,  </w:t>
      </w:r>
    </w:p>
    <w:p w14:paraId="021809CE" w14:textId="77777777" w:rsidR="006156D6" w:rsidRPr="000A16A5" w:rsidRDefault="006156D6" w:rsidP="00541E8A">
      <w:pPr>
        <w:keepNext/>
        <w:spacing w:after="0" w:line="240" w:lineRule="auto"/>
        <w:outlineLvl w:val="1"/>
        <w:rPr>
          <w:rFonts w:eastAsia="Times New Roman" w:cstheme="minorHAnsi"/>
          <w:b/>
          <w:bCs/>
          <w:i/>
          <w:iCs/>
          <w:sz w:val="24"/>
          <w:szCs w:val="24"/>
          <w:lang w:eastAsia="pl-PL"/>
        </w:rPr>
      </w:pPr>
    </w:p>
    <w:p w14:paraId="78747B9C" w14:textId="77777777" w:rsidR="00541E8A" w:rsidRDefault="00541E8A" w:rsidP="00541E8A">
      <w:pPr>
        <w:spacing w:after="0" w:line="240" w:lineRule="auto"/>
        <w:rPr>
          <w:rFonts w:eastAsia="Times New Roman" w:cstheme="minorHAnsi"/>
          <w:b/>
          <w:iCs/>
          <w:color w:val="FF0000"/>
          <w:sz w:val="24"/>
          <w:szCs w:val="24"/>
          <w:lang w:eastAsia="pl-PL"/>
        </w:rPr>
      </w:pPr>
    </w:p>
    <w:p w14:paraId="3DB231CF" w14:textId="77777777" w:rsidR="006156D6" w:rsidRDefault="006156D6" w:rsidP="00541E8A">
      <w:pPr>
        <w:spacing w:after="0" w:line="240" w:lineRule="auto"/>
        <w:rPr>
          <w:rFonts w:eastAsia="Times New Roman" w:cstheme="minorHAnsi"/>
          <w:b/>
          <w:iCs/>
          <w:color w:val="FF0000"/>
          <w:sz w:val="24"/>
          <w:szCs w:val="24"/>
          <w:lang w:eastAsia="pl-PL"/>
        </w:rPr>
      </w:pPr>
    </w:p>
    <w:p w14:paraId="782DACEF" w14:textId="77777777" w:rsidR="006156D6" w:rsidRPr="000A16A5" w:rsidRDefault="006156D6" w:rsidP="00541E8A">
      <w:pPr>
        <w:spacing w:after="0" w:line="240" w:lineRule="auto"/>
        <w:rPr>
          <w:rFonts w:eastAsia="Times New Roman" w:cstheme="minorHAnsi"/>
          <w:b/>
          <w:iCs/>
          <w:color w:val="FF0000"/>
          <w:sz w:val="24"/>
          <w:szCs w:val="24"/>
          <w:lang w:eastAsia="pl-PL"/>
        </w:rPr>
      </w:pPr>
    </w:p>
    <w:p w14:paraId="27B6FDAB" w14:textId="77777777" w:rsidR="00541E8A" w:rsidRPr="000A16A5" w:rsidRDefault="00541E8A" w:rsidP="00541E8A">
      <w:pPr>
        <w:spacing w:after="0" w:line="240" w:lineRule="auto"/>
        <w:rPr>
          <w:rFonts w:eastAsia="Times New Roman" w:cstheme="minorHAnsi"/>
          <w:b/>
          <w:iCs/>
          <w:sz w:val="24"/>
          <w:szCs w:val="24"/>
          <w:lang w:eastAsia="pl-PL"/>
        </w:rPr>
      </w:pPr>
      <w:r w:rsidRPr="000A16A5">
        <w:rPr>
          <w:rFonts w:eastAsia="Times New Roman" w:cstheme="minorHAnsi"/>
          <w:b/>
          <w:iCs/>
          <w:sz w:val="24"/>
          <w:szCs w:val="24"/>
          <w:lang w:eastAsia="pl-PL"/>
        </w:rPr>
        <w:t>V.SPOSÓB REALIZACJI ZAMÓWIENIA:</w:t>
      </w:r>
    </w:p>
    <w:p w14:paraId="322E5579" w14:textId="77777777" w:rsidR="00541E8A" w:rsidRPr="000A16A5" w:rsidRDefault="00541E8A" w:rsidP="00541E8A">
      <w:pPr>
        <w:spacing w:after="0" w:line="240" w:lineRule="auto"/>
        <w:rPr>
          <w:rFonts w:eastAsia="Times New Roman" w:cstheme="minorHAnsi"/>
          <w:sz w:val="24"/>
          <w:szCs w:val="24"/>
          <w:lang w:eastAsia="pl-PL"/>
        </w:rPr>
      </w:pPr>
    </w:p>
    <w:p w14:paraId="557EF5E8" w14:textId="0B504BC2" w:rsidR="00541E8A" w:rsidRPr="006156D6" w:rsidRDefault="00541E8A" w:rsidP="006156D6">
      <w:pPr>
        <w:widowControl w:val="0"/>
        <w:spacing w:after="0" w:line="240" w:lineRule="auto"/>
        <w:outlineLvl w:val="2"/>
        <w:rPr>
          <w:rFonts w:eastAsia="Times New Roman" w:cstheme="minorHAnsi"/>
          <w:iCs/>
          <w:sz w:val="24"/>
          <w:szCs w:val="20"/>
          <w:lang w:eastAsia="ar-SA"/>
        </w:rPr>
      </w:pPr>
      <w:r w:rsidRPr="000A16A5">
        <w:rPr>
          <w:rFonts w:eastAsia="Times New Roman" w:cstheme="minorHAnsi"/>
          <w:iCs/>
          <w:sz w:val="24"/>
          <w:szCs w:val="20"/>
          <w:lang w:eastAsia="ar-SA"/>
        </w:rPr>
        <w:t xml:space="preserve">Miejscem wykonania Zamówienia jest plac składowania – </w:t>
      </w:r>
      <w:proofErr w:type="spellStart"/>
      <w:r w:rsidRPr="000A16A5">
        <w:rPr>
          <w:rFonts w:eastAsia="Times New Roman" w:cstheme="minorHAnsi"/>
          <w:iCs/>
          <w:sz w:val="24"/>
          <w:szCs w:val="20"/>
          <w:lang w:eastAsia="ar-SA"/>
        </w:rPr>
        <w:t>loco</w:t>
      </w:r>
      <w:proofErr w:type="spellEnd"/>
      <w:r w:rsidRPr="000A16A5">
        <w:rPr>
          <w:rFonts w:eastAsia="Times New Roman" w:cstheme="minorHAnsi"/>
          <w:iCs/>
          <w:sz w:val="24"/>
          <w:szCs w:val="20"/>
          <w:lang w:eastAsia="ar-SA"/>
        </w:rPr>
        <w:t xml:space="preserve"> ODM Pilzno i ODM Brzostek </w:t>
      </w:r>
      <w:r w:rsidRPr="000A16A5">
        <w:rPr>
          <w:rFonts w:eastAsia="Times New Roman" w:cstheme="minorHAnsi"/>
          <w:iCs/>
          <w:sz w:val="24"/>
          <w:szCs w:val="20"/>
          <w:lang w:eastAsia="ar-SA"/>
        </w:rPr>
        <w:br/>
        <w:t>i baza materiałowa Straszęcin.</w:t>
      </w:r>
    </w:p>
    <w:p w14:paraId="02ACA51E" w14:textId="77777777" w:rsidR="00541E8A" w:rsidRPr="000A16A5" w:rsidRDefault="00541E8A" w:rsidP="00541E8A">
      <w:pPr>
        <w:autoSpaceDE w:val="0"/>
        <w:autoSpaceDN w:val="0"/>
        <w:adjustRightInd w:val="0"/>
        <w:spacing w:after="0" w:line="240" w:lineRule="auto"/>
        <w:ind w:left="709"/>
        <w:jc w:val="both"/>
        <w:rPr>
          <w:rFonts w:eastAsia="Times New Roman" w:cstheme="minorHAnsi"/>
          <w:i/>
          <w:sz w:val="24"/>
          <w:szCs w:val="24"/>
          <w:lang w:val="x-none" w:eastAsia="ar-SA"/>
        </w:rPr>
      </w:pPr>
    </w:p>
    <w:p w14:paraId="34472F97" w14:textId="77777777" w:rsidR="00541E8A" w:rsidRPr="000A16A5" w:rsidRDefault="00541E8A" w:rsidP="00541E8A">
      <w:pPr>
        <w:pStyle w:val="Akapitzlist"/>
        <w:numPr>
          <w:ilvl w:val="0"/>
          <w:numId w:val="1"/>
        </w:numPr>
        <w:jc w:val="both"/>
        <w:rPr>
          <w:rFonts w:asciiTheme="minorHAnsi" w:hAnsiTheme="minorHAnsi" w:cstheme="minorHAnsi"/>
          <w:b/>
          <w:i/>
        </w:rPr>
      </w:pPr>
      <w:r w:rsidRPr="000A16A5">
        <w:rPr>
          <w:rFonts w:asciiTheme="minorHAnsi" w:hAnsiTheme="minorHAnsi" w:cstheme="minorHAnsi"/>
          <w:b/>
          <w:i/>
        </w:rPr>
        <w:t>Zamówienia częściowe.</w:t>
      </w:r>
    </w:p>
    <w:p w14:paraId="29F97679" w14:textId="77777777" w:rsidR="00541E8A" w:rsidRPr="000A16A5" w:rsidRDefault="00541E8A" w:rsidP="00541E8A">
      <w:pPr>
        <w:autoSpaceDE w:val="0"/>
        <w:autoSpaceDN w:val="0"/>
        <w:adjustRightInd w:val="0"/>
        <w:spacing w:after="0" w:line="240" w:lineRule="auto"/>
        <w:ind w:left="720"/>
        <w:jc w:val="both"/>
        <w:rPr>
          <w:rFonts w:eastAsia="Times New Roman" w:cstheme="minorHAnsi"/>
          <w:b/>
          <w:bCs/>
          <w:i/>
          <w:color w:val="FF0000"/>
          <w:sz w:val="24"/>
          <w:szCs w:val="24"/>
          <w:lang w:eastAsia="ar-SA"/>
        </w:rPr>
      </w:pPr>
      <w:r w:rsidRPr="000A16A5">
        <w:rPr>
          <w:rFonts w:eastAsia="Times New Roman" w:cstheme="minorHAnsi"/>
          <w:i/>
          <w:color w:val="000000"/>
          <w:sz w:val="24"/>
          <w:szCs w:val="24"/>
          <w:lang w:val="x-none" w:eastAsia="pl-PL"/>
        </w:rPr>
        <w:t xml:space="preserve">Zamawiający </w:t>
      </w:r>
      <w:r w:rsidRPr="000A16A5">
        <w:rPr>
          <w:rFonts w:eastAsia="Times New Roman" w:cstheme="minorHAnsi"/>
          <w:i/>
          <w:color w:val="000000"/>
          <w:sz w:val="24"/>
          <w:szCs w:val="24"/>
          <w:lang w:eastAsia="pl-PL"/>
        </w:rPr>
        <w:t xml:space="preserve"> </w:t>
      </w:r>
      <w:r w:rsidRPr="000A16A5">
        <w:rPr>
          <w:rFonts w:eastAsia="Times New Roman" w:cstheme="minorHAnsi"/>
          <w:i/>
          <w:color w:val="000000"/>
          <w:sz w:val="24"/>
          <w:szCs w:val="24"/>
          <w:lang w:val="x-none" w:eastAsia="pl-PL"/>
        </w:rPr>
        <w:t xml:space="preserve">dopuszcza składania ofert częściowych </w:t>
      </w:r>
      <w:bookmarkStart w:id="0" w:name="_Toc461452808"/>
      <w:r w:rsidRPr="000A16A5">
        <w:rPr>
          <w:rFonts w:eastAsia="Times New Roman" w:cstheme="minorHAnsi"/>
          <w:i/>
          <w:color w:val="000000"/>
          <w:sz w:val="24"/>
          <w:szCs w:val="24"/>
          <w:lang w:eastAsia="pl-PL"/>
        </w:rPr>
        <w:t>- 4</w:t>
      </w:r>
    </w:p>
    <w:bookmarkEnd w:id="0"/>
    <w:p w14:paraId="6242B66E" w14:textId="77777777" w:rsidR="00541E8A" w:rsidRPr="000A16A5" w:rsidRDefault="00541E8A" w:rsidP="00541E8A">
      <w:pPr>
        <w:pStyle w:val="Akapitzlist"/>
        <w:numPr>
          <w:ilvl w:val="0"/>
          <w:numId w:val="1"/>
        </w:numPr>
        <w:autoSpaceDE w:val="0"/>
        <w:autoSpaceDN w:val="0"/>
        <w:adjustRightInd w:val="0"/>
        <w:jc w:val="both"/>
        <w:rPr>
          <w:rFonts w:asciiTheme="minorHAnsi" w:hAnsiTheme="minorHAnsi" w:cstheme="minorHAnsi"/>
          <w:i/>
        </w:rPr>
      </w:pPr>
      <w:r w:rsidRPr="000A16A5">
        <w:rPr>
          <w:rFonts w:asciiTheme="minorHAnsi" w:hAnsiTheme="minorHAnsi" w:cstheme="minorHAnsi"/>
          <w:i/>
        </w:rPr>
        <w:t xml:space="preserve">Zamawiający </w:t>
      </w:r>
      <w:r w:rsidRPr="000A16A5">
        <w:rPr>
          <w:rFonts w:asciiTheme="minorHAnsi" w:hAnsiTheme="minorHAnsi" w:cstheme="minorHAnsi"/>
          <w:i/>
          <w:lang w:val="pl-PL"/>
        </w:rPr>
        <w:t xml:space="preserve">nie </w:t>
      </w:r>
      <w:r w:rsidRPr="000A16A5">
        <w:rPr>
          <w:rFonts w:asciiTheme="minorHAnsi" w:hAnsiTheme="minorHAnsi" w:cstheme="minorHAnsi"/>
          <w:b/>
          <w:i/>
        </w:rPr>
        <w:t>przewiduje</w:t>
      </w:r>
      <w:r w:rsidRPr="000A16A5">
        <w:rPr>
          <w:rFonts w:asciiTheme="minorHAnsi" w:hAnsiTheme="minorHAnsi" w:cstheme="minorHAnsi"/>
          <w:i/>
        </w:rPr>
        <w:t xml:space="preserve"> zamówienia polegające na powtórzeniu podobnych robót, o których mowa w art. 67 ust.1 pkt 6 </w:t>
      </w:r>
      <w:proofErr w:type="spellStart"/>
      <w:r w:rsidRPr="000A16A5">
        <w:rPr>
          <w:rFonts w:asciiTheme="minorHAnsi" w:hAnsiTheme="minorHAnsi" w:cstheme="minorHAnsi"/>
          <w:i/>
        </w:rPr>
        <w:t>UPzp</w:t>
      </w:r>
      <w:proofErr w:type="spellEnd"/>
      <w:r w:rsidRPr="000A16A5">
        <w:rPr>
          <w:rFonts w:asciiTheme="minorHAnsi" w:hAnsiTheme="minorHAnsi" w:cstheme="minorHAnsi"/>
          <w:i/>
        </w:rPr>
        <w:t>.</w:t>
      </w:r>
    </w:p>
    <w:p w14:paraId="345D75D3" w14:textId="77777777" w:rsidR="00541E8A" w:rsidRPr="000A16A5" w:rsidRDefault="00541E8A" w:rsidP="00541E8A">
      <w:pPr>
        <w:autoSpaceDE w:val="0"/>
        <w:autoSpaceDN w:val="0"/>
        <w:adjustRightInd w:val="0"/>
        <w:spacing w:after="0" w:line="240" w:lineRule="auto"/>
        <w:ind w:left="1080"/>
        <w:jc w:val="both"/>
        <w:rPr>
          <w:rFonts w:eastAsia="Times New Roman" w:cstheme="minorHAnsi"/>
          <w:i/>
          <w:sz w:val="24"/>
          <w:szCs w:val="24"/>
          <w:lang w:val="x-none" w:eastAsia="ar-SA"/>
        </w:rPr>
      </w:pPr>
    </w:p>
    <w:p w14:paraId="007DEDA8" w14:textId="77777777" w:rsidR="00541E8A" w:rsidRPr="000A16A5" w:rsidRDefault="00541E8A" w:rsidP="00541E8A">
      <w:pPr>
        <w:numPr>
          <w:ilvl w:val="0"/>
          <w:numId w:val="1"/>
        </w:numPr>
        <w:suppressAutoHyphens/>
        <w:spacing w:after="0" w:line="240" w:lineRule="auto"/>
        <w:jc w:val="both"/>
        <w:rPr>
          <w:rFonts w:eastAsia="Times New Roman" w:cstheme="minorHAnsi"/>
          <w:b/>
          <w:i/>
          <w:sz w:val="24"/>
          <w:szCs w:val="24"/>
          <w:lang w:val="x-none" w:eastAsia="ar-SA"/>
        </w:rPr>
      </w:pPr>
      <w:r w:rsidRPr="000A16A5">
        <w:rPr>
          <w:rFonts w:eastAsia="Times New Roman" w:cstheme="minorHAnsi"/>
          <w:b/>
          <w:i/>
          <w:sz w:val="24"/>
          <w:szCs w:val="24"/>
          <w:lang w:val="x-none" w:eastAsia="ar-SA"/>
        </w:rPr>
        <w:t>Informacja o ofercie wariantowej i umowie ramowej.</w:t>
      </w:r>
    </w:p>
    <w:p w14:paraId="7A12FCE0" w14:textId="77777777" w:rsidR="00541E8A" w:rsidRPr="000A16A5" w:rsidRDefault="00541E8A" w:rsidP="00541E8A">
      <w:pPr>
        <w:numPr>
          <w:ilvl w:val="1"/>
          <w:numId w:val="1"/>
        </w:numPr>
        <w:suppressAutoHyphens/>
        <w:autoSpaceDE w:val="0"/>
        <w:autoSpaceDN w:val="0"/>
        <w:adjustRightInd w:val="0"/>
        <w:spacing w:after="0" w:line="240" w:lineRule="auto"/>
        <w:jc w:val="both"/>
        <w:rPr>
          <w:rFonts w:eastAsia="Times New Roman" w:cstheme="minorHAnsi"/>
          <w:i/>
          <w:sz w:val="24"/>
          <w:szCs w:val="24"/>
          <w:lang w:val="x-none" w:eastAsia="ar-SA"/>
        </w:rPr>
      </w:pPr>
      <w:r w:rsidRPr="000A16A5">
        <w:rPr>
          <w:rFonts w:eastAsia="Times New Roman" w:cstheme="minorHAnsi"/>
          <w:i/>
          <w:sz w:val="24"/>
          <w:szCs w:val="24"/>
          <w:lang w:val="x-none" w:eastAsia="ar-SA"/>
        </w:rPr>
        <w:t>Zamawiający nie dopuszcza składania oferty wariantowej.</w:t>
      </w:r>
    </w:p>
    <w:p w14:paraId="457C1C14" w14:textId="77777777" w:rsidR="00541E8A" w:rsidRPr="000A16A5" w:rsidRDefault="00541E8A" w:rsidP="00541E8A">
      <w:pPr>
        <w:numPr>
          <w:ilvl w:val="1"/>
          <w:numId w:val="1"/>
        </w:numPr>
        <w:suppressAutoHyphens/>
        <w:autoSpaceDE w:val="0"/>
        <w:autoSpaceDN w:val="0"/>
        <w:adjustRightInd w:val="0"/>
        <w:spacing w:after="0" w:line="240" w:lineRule="auto"/>
        <w:jc w:val="both"/>
        <w:rPr>
          <w:rFonts w:eastAsia="Times New Roman" w:cstheme="minorHAnsi"/>
          <w:i/>
          <w:sz w:val="24"/>
          <w:szCs w:val="24"/>
          <w:lang w:val="x-none" w:eastAsia="ar-SA"/>
        </w:rPr>
      </w:pPr>
      <w:r w:rsidRPr="000A16A5">
        <w:rPr>
          <w:rFonts w:eastAsia="Times New Roman" w:cstheme="minorHAnsi"/>
          <w:i/>
          <w:sz w:val="24"/>
          <w:szCs w:val="24"/>
          <w:lang w:val="x-none" w:eastAsia="ar-SA"/>
        </w:rPr>
        <w:t>Zamawiający nie przewiduje zawarcia umowy ramowej z Wykonawcami.</w:t>
      </w:r>
    </w:p>
    <w:p w14:paraId="454E16A3" w14:textId="77777777" w:rsidR="00541E8A" w:rsidRPr="000A16A5" w:rsidRDefault="00541E8A" w:rsidP="00541E8A">
      <w:pPr>
        <w:autoSpaceDE w:val="0"/>
        <w:autoSpaceDN w:val="0"/>
        <w:adjustRightInd w:val="0"/>
        <w:spacing w:after="0" w:line="240" w:lineRule="auto"/>
        <w:jc w:val="both"/>
        <w:rPr>
          <w:rFonts w:eastAsia="Times New Roman" w:cstheme="minorHAnsi"/>
          <w:i/>
          <w:sz w:val="24"/>
          <w:szCs w:val="24"/>
          <w:lang w:eastAsia="ar-SA"/>
        </w:rPr>
      </w:pPr>
    </w:p>
    <w:p w14:paraId="5FC75037" w14:textId="57D0276E" w:rsidR="00541E8A" w:rsidRPr="000A16A5" w:rsidRDefault="00541E8A" w:rsidP="00541E8A">
      <w:pPr>
        <w:numPr>
          <w:ilvl w:val="0"/>
          <w:numId w:val="1"/>
        </w:numPr>
        <w:suppressAutoHyphens/>
        <w:spacing w:after="0" w:line="240" w:lineRule="auto"/>
        <w:jc w:val="both"/>
        <w:rPr>
          <w:rFonts w:eastAsia="Times New Roman" w:cstheme="minorHAnsi"/>
          <w:b/>
          <w:i/>
          <w:sz w:val="24"/>
          <w:szCs w:val="24"/>
          <w:lang w:val="x-none" w:eastAsia="ar-SA"/>
        </w:rPr>
      </w:pPr>
      <w:r w:rsidRPr="000A16A5">
        <w:rPr>
          <w:rFonts w:eastAsia="Times New Roman" w:cstheme="minorHAnsi"/>
          <w:b/>
          <w:i/>
          <w:sz w:val="24"/>
          <w:szCs w:val="24"/>
          <w:lang w:val="x-none" w:eastAsia="ar-SA"/>
        </w:rPr>
        <w:t>Termin realizacji zamówienia</w:t>
      </w:r>
      <w:r w:rsidRPr="000A16A5">
        <w:rPr>
          <w:rFonts w:eastAsia="Times New Roman" w:cstheme="minorHAnsi"/>
          <w:b/>
          <w:i/>
          <w:sz w:val="24"/>
          <w:szCs w:val="24"/>
          <w:lang w:eastAsia="ar-SA"/>
        </w:rPr>
        <w:t xml:space="preserve"> wymagany do</w:t>
      </w:r>
      <w:r w:rsidRPr="000A16A5">
        <w:rPr>
          <w:rFonts w:eastAsia="Times New Roman" w:cstheme="minorHAnsi"/>
          <w:b/>
          <w:i/>
          <w:sz w:val="24"/>
          <w:szCs w:val="24"/>
          <w:lang w:val="x-none" w:eastAsia="ar-SA"/>
        </w:rPr>
        <w:t xml:space="preserve"> </w:t>
      </w:r>
      <w:r w:rsidRPr="000A16A5">
        <w:rPr>
          <w:rFonts w:eastAsia="Times New Roman" w:cstheme="minorHAnsi"/>
          <w:b/>
          <w:i/>
          <w:sz w:val="24"/>
          <w:szCs w:val="24"/>
          <w:lang w:eastAsia="ar-SA"/>
        </w:rPr>
        <w:t>31</w:t>
      </w:r>
      <w:r w:rsidR="006156D6">
        <w:rPr>
          <w:rFonts w:eastAsia="Times New Roman" w:cstheme="minorHAnsi"/>
          <w:b/>
          <w:i/>
          <w:sz w:val="24"/>
          <w:szCs w:val="24"/>
          <w:lang w:eastAsia="ar-SA"/>
        </w:rPr>
        <w:t xml:space="preserve"> </w:t>
      </w:r>
      <w:r w:rsidRPr="000A16A5">
        <w:rPr>
          <w:rFonts w:eastAsia="Times New Roman" w:cstheme="minorHAnsi"/>
          <w:b/>
          <w:i/>
          <w:sz w:val="24"/>
          <w:szCs w:val="24"/>
          <w:lang w:eastAsia="ar-SA"/>
        </w:rPr>
        <w:t xml:space="preserve">grudnia </w:t>
      </w:r>
      <w:r w:rsidRPr="000A16A5">
        <w:rPr>
          <w:rFonts w:eastAsia="Times New Roman" w:cstheme="minorHAnsi"/>
          <w:b/>
          <w:i/>
          <w:sz w:val="24"/>
          <w:szCs w:val="24"/>
          <w:lang w:val="x-none" w:eastAsia="ar-SA"/>
        </w:rPr>
        <w:t>20</w:t>
      </w:r>
      <w:r w:rsidRPr="000A16A5">
        <w:rPr>
          <w:rFonts w:eastAsia="Times New Roman" w:cstheme="minorHAnsi"/>
          <w:b/>
          <w:i/>
          <w:sz w:val="24"/>
          <w:szCs w:val="24"/>
          <w:lang w:eastAsia="ar-SA"/>
        </w:rPr>
        <w:t>2</w:t>
      </w:r>
      <w:r w:rsidR="00F31634" w:rsidRPr="000A16A5">
        <w:rPr>
          <w:rFonts w:eastAsia="Times New Roman" w:cstheme="minorHAnsi"/>
          <w:b/>
          <w:i/>
          <w:sz w:val="24"/>
          <w:szCs w:val="24"/>
          <w:lang w:eastAsia="ar-SA"/>
        </w:rPr>
        <w:t>1</w:t>
      </w:r>
      <w:r w:rsidRPr="000A16A5">
        <w:rPr>
          <w:rFonts w:eastAsia="Times New Roman" w:cstheme="minorHAnsi"/>
          <w:b/>
          <w:i/>
          <w:sz w:val="24"/>
          <w:szCs w:val="24"/>
          <w:lang w:val="x-none" w:eastAsia="ar-SA"/>
        </w:rPr>
        <w:t>r.</w:t>
      </w:r>
    </w:p>
    <w:p w14:paraId="7C5D487C" w14:textId="77777777" w:rsidR="00541E8A" w:rsidRPr="000A16A5" w:rsidRDefault="00541E8A" w:rsidP="00541E8A">
      <w:pPr>
        <w:suppressAutoHyphens/>
        <w:spacing w:after="0" w:line="240" w:lineRule="auto"/>
        <w:jc w:val="both"/>
        <w:rPr>
          <w:rFonts w:eastAsia="Times New Roman" w:cstheme="minorHAnsi"/>
          <w:b/>
          <w:i/>
          <w:sz w:val="24"/>
          <w:szCs w:val="24"/>
          <w:lang w:val="x-none" w:eastAsia="ar-SA"/>
        </w:rPr>
      </w:pPr>
    </w:p>
    <w:p w14:paraId="21B2BC94" w14:textId="77777777" w:rsidR="00541E8A" w:rsidRPr="000A16A5" w:rsidRDefault="00541E8A" w:rsidP="00541E8A">
      <w:pPr>
        <w:numPr>
          <w:ilvl w:val="0"/>
          <w:numId w:val="1"/>
        </w:numPr>
        <w:suppressAutoHyphens/>
        <w:spacing w:after="0" w:line="240" w:lineRule="auto"/>
        <w:jc w:val="both"/>
        <w:rPr>
          <w:rFonts w:eastAsia="Times New Roman" w:cstheme="minorHAnsi"/>
          <w:b/>
          <w:i/>
          <w:sz w:val="24"/>
          <w:szCs w:val="24"/>
          <w:lang w:val="x-none" w:eastAsia="ar-SA"/>
        </w:rPr>
      </w:pPr>
      <w:r w:rsidRPr="000A16A5">
        <w:rPr>
          <w:rFonts w:eastAsia="Times New Roman" w:cstheme="minorHAnsi"/>
          <w:b/>
          <w:i/>
          <w:sz w:val="24"/>
          <w:szCs w:val="24"/>
          <w:lang w:val="x-none" w:eastAsia="ar-SA"/>
        </w:rPr>
        <w:t>Warunki udziału w postępowaniu oraz niepodleganie wykluczeniu z postępowania.</w:t>
      </w:r>
    </w:p>
    <w:p w14:paraId="60F9333C" w14:textId="77777777" w:rsidR="00541E8A" w:rsidRPr="000A16A5" w:rsidRDefault="00541E8A" w:rsidP="00541E8A">
      <w:pPr>
        <w:autoSpaceDE w:val="0"/>
        <w:autoSpaceDN w:val="0"/>
        <w:adjustRightInd w:val="0"/>
        <w:spacing w:after="0" w:line="240" w:lineRule="auto"/>
        <w:jc w:val="both"/>
        <w:rPr>
          <w:rFonts w:eastAsia="Times New Roman" w:cstheme="minorHAnsi"/>
          <w:i/>
          <w:sz w:val="24"/>
          <w:szCs w:val="24"/>
          <w:lang w:eastAsia="ar-SA"/>
        </w:rPr>
      </w:pPr>
      <w:r w:rsidRPr="000A16A5">
        <w:rPr>
          <w:rFonts w:eastAsia="Times New Roman" w:cstheme="minorHAnsi"/>
          <w:i/>
          <w:sz w:val="24"/>
          <w:szCs w:val="24"/>
          <w:lang w:eastAsia="ar-SA"/>
        </w:rPr>
        <w:t xml:space="preserve"> </w:t>
      </w:r>
      <w:r w:rsidRPr="000A16A5">
        <w:rPr>
          <w:rFonts w:eastAsia="Times New Roman" w:cstheme="minorHAnsi"/>
          <w:i/>
          <w:sz w:val="24"/>
          <w:szCs w:val="24"/>
          <w:lang w:val="x-none" w:eastAsia="ar-SA"/>
        </w:rPr>
        <w:t xml:space="preserve">O udzielenie zamówienia mogą się ubiegać wykonawcy, którzy nie podlegają wykluczeniu </w:t>
      </w:r>
      <w:r w:rsidR="00311212" w:rsidRPr="000A16A5">
        <w:rPr>
          <w:rFonts w:eastAsia="Times New Roman" w:cstheme="minorHAnsi"/>
          <w:i/>
          <w:sz w:val="24"/>
          <w:szCs w:val="24"/>
          <w:lang w:eastAsia="ar-SA"/>
        </w:rPr>
        <w:t>.</w:t>
      </w:r>
      <w:r w:rsidRPr="000A16A5">
        <w:rPr>
          <w:rFonts w:eastAsia="Times New Roman" w:cstheme="minorHAnsi"/>
          <w:i/>
          <w:sz w:val="24"/>
          <w:szCs w:val="24"/>
          <w:lang w:eastAsia="ar-SA"/>
        </w:rPr>
        <w:t xml:space="preserve"> </w:t>
      </w:r>
    </w:p>
    <w:p w14:paraId="532F6AD9" w14:textId="77777777" w:rsidR="00541E8A" w:rsidRPr="000A16A5" w:rsidRDefault="00311212" w:rsidP="00541E8A">
      <w:pPr>
        <w:autoSpaceDE w:val="0"/>
        <w:autoSpaceDN w:val="0"/>
        <w:adjustRightInd w:val="0"/>
        <w:spacing w:after="0" w:line="240" w:lineRule="auto"/>
        <w:jc w:val="both"/>
        <w:rPr>
          <w:rFonts w:eastAsia="Times New Roman" w:cstheme="minorHAnsi"/>
          <w:i/>
          <w:sz w:val="24"/>
          <w:szCs w:val="24"/>
          <w:lang w:eastAsia="ar-SA"/>
        </w:rPr>
      </w:pPr>
      <w:r w:rsidRPr="000A16A5">
        <w:rPr>
          <w:rFonts w:eastAsia="Times New Roman" w:cstheme="minorHAnsi"/>
          <w:i/>
          <w:sz w:val="24"/>
          <w:szCs w:val="24"/>
          <w:lang w:eastAsia="ar-SA"/>
        </w:rPr>
        <w:t>5</w:t>
      </w:r>
      <w:r w:rsidR="00541E8A" w:rsidRPr="000A16A5">
        <w:rPr>
          <w:rFonts w:eastAsia="Times New Roman" w:cstheme="minorHAnsi"/>
          <w:i/>
          <w:sz w:val="24"/>
          <w:szCs w:val="24"/>
          <w:lang w:eastAsia="ar-SA"/>
        </w:rPr>
        <w:t xml:space="preserve">.1. </w:t>
      </w:r>
      <w:r w:rsidR="00541E8A" w:rsidRPr="000A16A5">
        <w:rPr>
          <w:rFonts w:eastAsia="Times New Roman" w:cstheme="minorHAnsi"/>
          <w:i/>
          <w:sz w:val="24"/>
          <w:szCs w:val="24"/>
          <w:lang w:val="x-none" w:eastAsia="ar-SA"/>
        </w:rPr>
        <w:t>O udzielenie zamówienia mogą się ubiegać wykonawcy, którzy</w:t>
      </w:r>
      <w:r w:rsidR="00541E8A" w:rsidRPr="000A16A5">
        <w:rPr>
          <w:rFonts w:eastAsia="Times New Roman" w:cstheme="minorHAnsi"/>
          <w:i/>
          <w:sz w:val="24"/>
          <w:szCs w:val="24"/>
          <w:lang w:eastAsia="ar-SA"/>
        </w:rPr>
        <w:t xml:space="preserve"> </w:t>
      </w:r>
      <w:r w:rsidR="00541E8A" w:rsidRPr="000A16A5">
        <w:rPr>
          <w:rFonts w:eastAsia="Times New Roman" w:cstheme="minorHAnsi"/>
          <w:i/>
          <w:sz w:val="24"/>
          <w:szCs w:val="24"/>
          <w:lang w:val="x-none" w:eastAsia="ar-SA"/>
        </w:rPr>
        <w:t xml:space="preserve">spełniają warunki </w:t>
      </w:r>
      <w:r w:rsidR="00541E8A" w:rsidRPr="000A16A5">
        <w:rPr>
          <w:rFonts w:eastAsia="Times New Roman" w:cstheme="minorHAnsi"/>
          <w:i/>
          <w:sz w:val="24"/>
          <w:szCs w:val="24"/>
          <w:lang w:eastAsia="ar-SA"/>
        </w:rPr>
        <w:t>udziału w postępowaniu dotyczące:</w:t>
      </w:r>
    </w:p>
    <w:p w14:paraId="5D22EFCE" w14:textId="77777777" w:rsidR="00541E8A" w:rsidRPr="000A16A5" w:rsidRDefault="00311212" w:rsidP="00541E8A">
      <w:pPr>
        <w:suppressAutoHyphens/>
        <w:autoSpaceDE w:val="0"/>
        <w:autoSpaceDN w:val="0"/>
        <w:adjustRightInd w:val="0"/>
        <w:spacing w:after="0" w:line="240" w:lineRule="auto"/>
        <w:jc w:val="both"/>
        <w:rPr>
          <w:rFonts w:eastAsia="Times New Roman" w:cstheme="minorHAnsi"/>
          <w:i/>
          <w:sz w:val="24"/>
          <w:szCs w:val="24"/>
          <w:lang w:val="x-none" w:eastAsia="ar-SA"/>
        </w:rPr>
      </w:pPr>
      <w:r w:rsidRPr="000A16A5">
        <w:rPr>
          <w:rFonts w:eastAsia="Times New Roman" w:cstheme="minorHAnsi"/>
          <w:bCs/>
          <w:i/>
          <w:sz w:val="24"/>
          <w:szCs w:val="24"/>
          <w:lang w:eastAsia="ar-SA"/>
        </w:rPr>
        <w:t>5</w:t>
      </w:r>
      <w:r w:rsidR="00541E8A" w:rsidRPr="000A16A5">
        <w:rPr>
          <w:rFonts w:eastAsia="Times New Roman" w:cstheme="minorHAnsi"/>
          <w:bCs/>
          <w:i/>
          <w:sz w:val="24"/>
          <w:szCs w:val="24"/>
          <w:lang w:eastAsia="ar-SA"/>
        </w:rPr>
        <w:t xml:space="preserve">.1.1. </w:t>
      </w:r>
      <w:r w:rsidR="00541E8A" w:rsidRPr="000A16A5">
        <w:rPr>
          <w:rFonts w:eastAsia="Times New Roman" w:cstheme="minorHAnsi"/>
          <w:bCs/>
          <w:i/>
          <w:sz w:val="24"/>
          <w:szCs w:val="24"/>
          <w:lang w:val="x-none" w:eastAsia="ar-SA"/>
        </w:rPr>
        <w:t>kompetencji lub uprawnień do prowadzenia określonej działalności zawodowej, o ile wynika to z odrębnych przepisów – zamawiający nie określa warunków w tym zakresie.</w:t>
      </w:r>
    </w:p>
    <w:p w14:paraId="20569E09" w14:textId="77777777" w:rsidR="00541E8A" w:rsidRPr="000A16A5" w:rsidRDefault="00311212" w:rsidP="00541E8A">
      <w:pPr>
        <w:suppressAutoHyphens/>
        <w:autoSpaceDE w:val="0"/>
        <w:autoSpaceDN w:val="0"/>
        <w:adjustRightInd w:val="0"/>
        <w:spacing w:after="0" w:line="240" w:lineRule="auto"/>
        <w:jc w:val="both"/>
        <w:rPr>
          <w:rFonts w:eastAsia="Times New Roman" w:cstheme="minorHAnsi"/>
          <w:i/>
          <w:sz w:val="24"/>
          <w:szCs w:val="24"/>
          <w:lang w:val="x-none" w:eastAsia="ar-SA"/>
        </w:rPr>
      </w:pPr>
      <w:r w:rsidRPr="000A16A5">
        <w:rPr>
          <w:rFonts w:eastAsia="Times New Roman" w:cstheme="minorHAnsi"/>
          <w:bCs/>
          <w:i/>
          <w:sz w:val="24"/>
          <w:szCs w:val="24"/>
          <w:lang w:eastAsia="ar-SA"/>
        </w:rPr>
        <w:t>5</w:t>
      </w:r>
      <w:r w:rsidR="00541E8A" w:rsidRPr="000A16A5">
        <w:rPr>
          <w:rFonts w:eastAsia="Times New Roman" w:cstheme="minorHAnsi"/>
          <w:bCs/>
          <w:i/>
          <w:sz w:val="24"/>
          <w:szCs w:val="24"/>
          <w:lang w:eastAsia="ar-SA"/>
        </w:rPr>
        <w:t>.1.2.</w:t>
      </w:r>
      <w:r w:rsidR="00541E8A" w:rsidRPr="000A16A5">
        <w:rPr>
          <w:rFonts w:eastAsia="Times New Roman" w:cstheme="minorHAnsi"/>
          <w:bCs/>
          <w:i/>
          <w:sz w:val="24"/>
          <w:szCs w:val="24"/>
          <w:lang w:val="x-none" w:eastAsia="ar-SA"/>
        </w:rPr>
        <w:t>sytuacji ekonomicznej lub finansowej – zamawiający nie określa warunków</w:t>
      </w:r>
      <w:r w:rsidR="00541E8A" w:rsidRPr="000A16A5">
        <w:rPr>
          <w:rFonts w:eastAsia="Times New Roman" w:cstheme="minorHAnsi"/>
          <w:bCs/>
          <w:i/>
          <w:sz w:val="24"/>
          <w:szCs w:val="24"/>
          <w:lang w:eastAsia="ar-SA"/>
        </w:rPr>
        <w:t xml:space="preserve"> </w:t>
      </w:r>
      <w:r w:rsidR="00541E8A" w:rsidRPr="000A16A5">
        <w:rPr>
          <w:rFonts w:eastAsia="Times New Roman" w:cstheme="minorHAnsi"/>
          <w:bCs/>
          <w:i/>
          <w:sz w:val="24"/>
          <w:szCs w:val="24"/>
          <w:lang w:val="x-none" w:eastAsia="ar-SA"/>
        </w:rPr>
        <w:t xml:space="preserve"> w tym zakresie.</w:t>
      </w:r>
    </w:p>
    <w:p w14:paraId="35F97DD6" w14:textId="77777777" w:rsidR="00541E8A" w:rsidRPr="000A16A5" w:rsidRDefault="00311212" w:rsidP="00541E8A">
      <w:pPr>
        <w:suppressAutoHyphens/>
        <w:autoSpaceDE w:val="0"/>
        <w:autoSpaceDN w:val="0"/>
        <w:adjustRightInd w:val="0"/>
        <w:spacing w:after="0" w:line="240" w:lineRule="auto"/>
        <w:jc w:val="both"/>
        <w:rPr>
          <w:rFonts w:eastAsia="Times New Roman" w:cstheme="minorHAnsi"/>
          <w:i/>
          <w:sz w:val="24"/>
          <w:szCs w:val="24"/>
          <w:lang w:val="x-none" w:eastAsia="ar-SA"/>
        </w:rPr>
      </w:pPr>
      <w:r w:rsidRPr="000A16A5">
        <w:rPr>
          <w:rFonts w:eastAsia="Times New Roman" w:cstheme="minorHAnsi"/>
          <w:b/>
          <w:i/>
          <w:sz w:val="24"/>
          <w:szCs w:val="24"/>
          <w:lang w:eastAsia="ar-SA"/>
        </w:rPr>
        <w:t>5</w:t>
      </w:r>
      <w:r w:rsidR="00541E8A" w:rsidRPr="000A16A5">
        <w:rPr>
          <w:rFonts w:eastAsia="Times New Roman" w:cstheme="minorHAnsi"/>
          <w:b/>
          <w:i/>
          <w:sz w:val="24"/>
          <w:szCs w:val="24"/>
          <w:lang w:eastAsia="ar-SA"/>
        </w:rPr>
        <w:t xml:space="preserve">.1.3. </w:t>
      </w:r>
      <w:r w:rsidR="00541E8A" w:rsidRPr="000A16A5">
        <w:rPr>
          <w:rFonts w:eastAsia="Times New Roman" w:cstheme="minorHAnsi"/>
          <w:b/>
          <w:i/>
          <w:sz w:val="24"/>
          <w:szCs w:val="24"/>
          <w:lang w:val="x-none" w:eastAsia="ar-SA"/>
        </w:rPr>
        <w:t>zdolności technicznej lub zawodowej:</w:t>
      </w:r>
    </w:p>
    <w:p w14:paraId="3F5D47EB" w14:textId="77777777" w:rsidR="00541E8A" w:rsidRPr="000A16A5" w:rsidRDefault="00541E8A" w:rsidP="00541E8A">
      <w:pPr>
        <w:suppressAutoHyphens/>
        <w:autoSpaceDE w:val="0"/>
        <w:autoSpaceDN w:val="0"/>
        <w:adjustRightInd w:val="0"/>
        <w:spacing w:after="0" w:line="240" w:lineRule="auto"/>
        <w:jc w:val="both"/>
        <w:rPr>
          <w:rFonts w:eastAsia="Times New Roman" w:cstheme="minorHAnsi"/>
          <w:i/>
          <w:sz w:val="24"/>
          <w:szCs w:val="24"/>
          <w:lang w:val="x-none" w:eastAsia="ar-SA"/>
        </w:rPr>
      </w:pPr>
      <w:r w:rsidRPr="000A16A5">
        <w:rPr>
          <w:rFonts w:eastAsia="Times New Roman" w:cstheme="minorHAnsi"/>
          <w:b/>
          <w:bCs/>
          <w:i/>
          <w:sz w:val="24"/>
          <w:szCs w:val="24"/>
          <w:u w:val="single"/>
          <w:lang w:eastAsia="ar-SA"/>
        </w:rPr>
        <w:t>a)Osób</w:t>
      </w:r>
      <w:r w:rsidRPr="000A16A5">
        <w:rPr>
          <w:rFonts w:eastAsia="Times New Roman" w:cstheme="minorHAnsi"/>
          <w:bCs/>
          <w:i/>
          <w:sz w:val="24"/>
          <w:szCs w:val="24"/>
          <w:lang w:eastAsia="ar-SA"/>
        </w:rPr>
        <w:t>:-</w:t>
      </w:r>
      <w:r w:rsidRPr="000A16A5">
        <w:rPr>
          <w:rFonts w:eastAsia="Times New Roman" w:cstheme="minorHAnsi"/>
          <w:bCs/>
          <w:i/>
          <w:sz w:val="24"/>
          <w:szCs w:val="24"/>
          <w:lang w:val="x-none" w:eastAsia="ar-SA"/>
        </w:rPr>
        <w:t xml:space="preserve"> zamawiający nie określa warunków</w:t>
      </w:r>
      <w:r w:rsidRPr="000A16A5">
        <w:rPr>
          <w:rFonts w:eastAsia="Times New Roman" w:cstheme="minorHAnsi"/>
          <w:bCs/>
          <w:i/>
          <w:sz w:val="24"/>
          <w:szCs w:val="24"/>
          <w:lang w:eastAsia="ar-SA"/>
        </w:rPr>
        <w:t xml:space="preserve"> </w:t>
      </w:r>
      <w:r w:rsidRPr="000A16A5">
        <w:rPr>
          <w:rFonts w:eastAsia="Times New Roman" w:cstheme="minorHAnsi"/>
          <w:bCs/>
          <w:i/>
          <w:sz w:val="24"/>
          <w:szCs w:val="24"/>
          <w:lang w:val="x-none" w:eastAsia="ar-SA"/>
        </w:rPr>
        <w:t xml:space="preserve"> w tym zakresie.</w:t>
      </w:r>
    </w:p>
    <w:p w14:paraId="789CDFA7" w14:textId="77777777" w:rsidR="00541E8A" w:rsidRPr="000A16A5" w:rsidRDefault="00541E8A" w:rsidP="00541E8A">
      <w:pPr>
        <w:suppressAutoHyphens/>
        <w:autoSpaceDE w:val="0"/>
        <w:autoSpaceDN w:val="0"/>
        <w:adjustRightInd w:val="0"/>
        <w:spacing w:after="0" w:line="240" w:lineRule="auto"/>
        <w:jc w:val="both"/>
        <w:rPr>
          <w:rFonts w:eastAsia="Times New Roman" w:cstheme="minorHAnsi"/>
          <w:i/>
          <w:sz w:val="24"/>
          <w:szCs w:val="24"/>
          <w:lang w:val="x-none" w:eastAsia="ar-SA"/>
        </w:rPr>
      </w:pPr>
      <w:r w:rsidRPr="000A16A5">
        <w:rPr>
          <w:rFonts w:eastAsia="Times New Roman" w:cstheme="minorHAnsi"/>
          <w:b/>
          <w:bCs/>
          <w:i/>
          <w:sz w:val="24"/>
          <w:szCs w:val="24"/>
          <w:u w:val="single"/>
          <w:lang w:eastAsia="ar-SA"/>
        </w:rPr>
        <w:t>b)</w:t>
      </w:r>
      <w:r w:rsidRPr="000A16A5">
        <w:rPr>
          <w:rFonts w:eastAsia="Times New Roman" w:cstheme="minorHAnsi"/>
          <w:b/>
          <w:bCs/>
          <w:i/>
          <w:sz w:val="24"/>
          <w:szCs w:val="24"/>
          <w:u w:val="single"/>
          <w:lang w:val="x-none" w:eastAsia="ar-SA"/>
        </w:rPr>
        <w:t>Wykonawcy</w:t>
      </w:r>
      <w:r w:rsidRPr="000A16A5">
        <w:rPr>
          <w:rFonts w:eastAsia="Times New Roman" w:cstheme="minorHAnsi"/>
          <w:b/>
          <w:bCs/>
          <w:i/>
          <w:sz w:val="24"/>
          <w:szCs w:val="24"/>
          <w:lang w:val="x-none" w:eastAsia="ar-SA"/>
        </w:rPr>
        <w:t>:</w:t>
      </w:r>
      <w:r w:rsidRPr="000A16A5">
        <w:rPr>
          <w:rFonts w:eastAsia="Times New Roman" w:cstheme="minorHAnsi"/>
          <w:b/>
          <w:bCs/>
          <w:i/>
          <w:sz w:val="24"/>
          <w:szCs w:val="24"/>
          <w:lang w:eastAsia="ar-SA"/>
        </w:rPr>
        <w:t>-</w:t>
      </w:r>
      <w:r w:rsidRPr="000A16A5">
        <w:rPr>
          <w:rFonts w:eastAsia="Times New Roman" w:cstheme="minorHAnsi"/>
          <w:bCs/>
          <w:i/>
          <w:sz w:val="24"/>
          <w:szCs w:val="24"/>
          <w:lang w:val="x-none" w:eastAsia="ar-SA"/>
        </w:rPr>
        <w:t xml:space="preserve"> zamawiający nie określa warunków</w:t>
      </w:r>
      <w:r w:rsidRPr="000A16A5">
        <w:rPr>
          <w:rFonts w:eastAsia="Times New Roman" w:cstheme="minorHAnsi"/>
          <w:bCs/>
          <w:i/>
          <w:sz w:val="24"/>
          <w:szCs w:val="24"/>
          <w:lang w:eastAsia="ar-SA"/>
        </w:rPr>
        <w:t xml:space="preserve"> </w:t>
      </w:r>
      <w:r w:rsidRPr="000A16A5">
        <w:rPr>
          <w:rFonts w:eastAsia="Times New Roman" w:cstheme="minorHAnsi"/>
          <w:bCs/>
          <w:i/>
          <w:sz w:val="24"/>
          <w:szCs w:val="24"/>
          <w:lang w:val="x-none" w:eastAsia="ar-SA"/>
        </w:rPr>
        <w:t xml:space="preserve"> w tym zakresie.</w:t>
      </w:r>
    </w:p>
    <w:p w14:paraId="353D0F57" w14:textId="77777777" w:rsidR="00541E8A" w:rsidRPr="000A16A5" w:rsidRDefault="00541E8A" w:rsidP="00541E8A">
      <w:pPr>
        <w:tabs>
          <w:tab w:val="left" w:pos="851"/>
        </w:tabs>
        <w:suppressAutoHyphens/>
        <w:spacing w:after="0" w:line="240" w:lineRule="auto"/>
        <w:jc w:val="both"/>
        <w:rPr>
          <w:rFonts w:eastAsia="Times New Roman" w:cstheme="minorHAnsi"/>
          <w:b/>
          <w:i/>
          <w:sz w:val="24"/>
          <w:szCs w:val="24"/>
          <w:lang w:eastAsia="ar-SA"/>
        </w:rPr>
      </w:pPr>
    </w:p>
    <w:p w14:paraId="0282583F" w14:textId="77777777" w:rsidR="00541E8A" w:rsidRPr="000A16A5" w:rsidRDefault="00541E8A" w:rsidP="00541E8A">
      <w:pPr>
        <w:autoSpaceDE w:val="0"/>
        <w:autoSpaceDN w:val="0"/>
        <w:adjustRightInd w:val="0"/>
        <w:spacing w:after="0" w:line="240" w:lineRule="auto"/>
        <w:ind w:left="1800"/>
        <w:jc w:val="both"/>
        <w:rPr>
          <w:rFonts w:eastAsia="Times New Roman" w:cstheme="minorHAnsi"/>
          <w:i/>
          <w:sz w:val="24"/>
          <w:szCs w:val="24"/>
          <w:lang w:val="x-none" w:eastAsia="ar-SA"/>
        </w:rPr>
      </w:pPr>
    </w:p>
    <w:p w14:paraId="5D8021FB" w14:textId="77777777" w:rsidR="00541E8A" w:rsidRPr="000A16A5" w:rsidRDefault="00311212" w:rsidP="00541E8A">
      <w:pPr>
        <w:suppressAutoHyphens/>
        <w:spacing w:after="0" w:line="240" w:lineRule="auto"/>
        <w:jc w:val="both"/>
        <w:rPr>
          <w:rFonts w:eastAsia="Times New Roman" w:cstheme="minorHAnsi"/>
          <w:b/>
          <w:i/>
          <w:sz w:val="24"/>
          <w:szCs w:val="24"/>
          <w:lang w:val="x-none" w:eastAsia="ar-SA"/>
        </w:rPr>
      </w:pPr>
      <w:r w:rsidRPr="000A16A5">
        <w:rPr>
          <w:rFonts w:eastAsia="Times New Roman" w:cstheme="minorHAnsi"/>
          <w:b/>
          <w:i/>
          <w:sz w:val="24"/>
          <w:szCs w:val="24"/>
          <w:lang w:eastAsia="ar-SA"/>
        </w:rPr>
        <w:t>6</w:t>
      </w:r>
      <w:r w:rsidR="00541E8A" w:rsidRPr="000A16A5">
        <w:rPr>
          <w:rFonts w:eastAsia="Times New Roman" w:cstheme="minorHAnsi"/>
          <w:b/>
          <w:i/>
          <w:sz w:val="24"/>
          <w:szCs w:val="24"/>
          <w:lang w:eastAsia="ar-SA"/>
        </w:rPr>
        <w:t>.</w:t>
      </w:r>
      <w:r w:rsidR="00541E8A" w:rsidRPr="000A16A5">
        <w:rPr>
          <w:rFonts w:eastAsia="Times New Roman" w:cstheme="minorHAnsi"/>
          <w:b/>
          <w:i/>
          <w:sz w:val="24"/>
          <w:szCs w:val="24"/>
          <w:lang w:val="x-none" w:eastAsia="ar-SA"/>
        </w:rPr>
        <w:t>Przesłanki wykluczenia wykonawcy:</w:t>
      </w:r>
    </w:p>
    <w:p w14:paraId="17A483C3" w14:textId="77777777" w:rsidR="00541E8A" w:rsidRPr="000A16A5" w:rsidRDefault="00311212" w:rsidP="00541E8A">
      <w:pPr>
        <w:suppressAutoHyphens/>
        <w:autoSpaceDE w:val="0"/>
        <w:autoSpaceDN w:val="0"/>
        <w:adjustRightInd w:val="0"/>
        <w:spacing w:after="0" w:line="240" w:lineRule="auto"/>
        <w:jc w:val="both"/>
        <w:rPr>
          <w:rFonts w:eastAsia="Times New Roman" w:cstheme="minorHAnsi"/>
          <w:i/>
          <w:sz w:val="24"/>
          <w:szCs w:val="24"/>
          <w:lang w:val="x-none" w:eastAsia="ar-SA"/>
        </w:rPr>
      </w:pPr>
      <w:r w:rsidRPr="000A16A5">
        <w:rPr>
          <w:rFonts w:eastAsia="Times New Roman" w:cstheme="minorHAnsi"/>
          <w:i/>
          <w:sz w:val="24"/>
          <w:szCs w:val="24"/>
          <w:lang w:eastAsia="pl-PL"/>
        </w:rPr>
        <w:t>6</w:t>
      </w:r>
      <w:r w:rsidR="00541E8A" w:rsidRPr="000A16A5">
        <w:rPr>
          <w:rFonts w:eastAsia="Times New Roman" w:cstheme="minorHAnsi"/>
          <w:i/>
          <w:sz w:val="24"/>
          <w:szCs w:val="24"/>
          <w:lang w:eastAsia="pl-PL"/>
        </w:rPr>
        <w:t>.1.</w:t>
      </w:r>
      <w:r w:rsidR="00541E8A" w:rsidRPr="000A16A5">
        <w:rPr>
          <w:rFonts w:eastAsia="Times New Roman" w:cstheme="minorHAnsi"/>
          <w:i/>
          <w:sz w:val="24"/>
          <w:szCs w:val="24"/>
          <w:lang w:val="x-none" w:eastAsia="pl-PL"/>
        </w:rPr>
        <w:t xml:space="preserve">Z postępowania o udzielenie zamówienia wyklucza się Wykonawcę, w stosunku do którego zachodzi którakolwiek z okoliczności, o których mowa w art. 24 ust. 1 pkt 12 – 23 </w:t>
      </w:r>
      <w:proofErr w:type="spellStart"/>
      <w:r w:rsidR="00541E8A" w:rsidRPr="000A16A5">
        <w:rPr>
          <w:rFonts w:eastAsia="Times New Roman" w:cstheme="minorHAnsi"/>
          <w:i/>
          <w:sz w:val="24"/>
          <w:szCs w:val="24"/>
          <w:lang w:val="x-none" w:eastAsia="pl-PL"/>
        </w:rPr>
        <w:t>UPzp</w:t>
      </w:r>
      <w:proofErr w:type="spellEnd"/>
      <w:r w:rsidR="00541E8A" w:rsidRPr="000A16A5">
        <w:rPr>
          <w:rFonts w:eastAsia="Times New Roman" w:cstheme="minorHAnsi"/>
          <w:i/>
          <w:sz w:val="24"/>
          <w:szCs w:val="24"/>
          <w:lang w:val="x-none" w:eastAsia="pl-PL"/>
        </w:rPr>
        <w:t>.</w:t>
      </w:r>
    </w:p>
    <w:p w14:paraId="1D5F97B3" w14:textId="77777777" w:rsidR="00541E8A" w:rsidRPr="000A16A5" w:rsidRDefault="00311212" w:rsidP="00541E8A">
      <w:pPr>
        <w:suppressAutoHyphens/>
        <w:autoSpaceDE w:val="0"/>
        <w:autoSpaceDN w:val="0"/>
        <w:adjustRightInd w:val="0"/>
        <w:spacing w:after="0" w:line="240" w:lineRule="auto"/>
        <w:jc w:val="both"/>
        <w:rPr>
          <w:rFonts w:eastAsia="Times New Roman" w:cstheme="minorHAnsi"/>
          <w:i/>
          <w:sz w:val="24"/>
          <w:szCs w:val="24"/>
          <w:lang w:val="x-none" w:eastAsia="ar-SA"/>
        </w:rPr>
      </w:pPr>
      <w:r w:rsidRPr="000A16A5">
        <w:rPr>
          <w:rFonts w:eastAsia="Times New Roman" w:cstheme="minorHAnsi"/>
          <w:i/>
          <w:sz w:val="24"/>
          <w:szCs w:val="24"/>
          <w:lang w:eastAsia="ar-SA"/>
        </w:rPr>
        <w:t>6</w:t>
      </w:r>
      <w:r w:rsidR="00541E8A" w:rsidRPr="000A16A5">
        <w:rPr>
          <w:rFonts w:eastAsia="Times New Roman" w:cstheme="minorHAnsi"/>
          <w:i/>
          <w:sz w:val="24"/>
          <w:szCs w:val="24"/>
          <w:lang w:eastAsia="ar-SA"/>
        </w:rPr>
        <w:t>.2.</w:t>
      </w:r>
      <w:r w:rsidR="00541E8A" w:rsidRPr="000A16A5">
        <w:rPr>
          <w:rFonts w:eastAsia="Times New Roman" w:cstheme="minorHAnsi"/>
          <w:i/>
          <w:sz w:val="24"/>
          <w:szCs w:val="24"/>
          <w:lang w:val="x-none" w:eastAsia="ar-SA"/>
        </w:rPr>
        <w:t xml:space="preserve">Dodatkowo Zamawiający </w:t>
      </w:r>
      <w:r w:rsidR="00541E8A" w:rsidRPr="000A16A5">
        <w:rPr>
          <w:rFonts w:eastAsia="Times New Roman" w:cstheme="minorHAnsi"/>
          <w:bCs/>
          <w:i/>
          <w:sz w:val="24"/>
          <w:szCs w:val="24"/>
          <w:lang w:val="x-none" w:eastAsia="ar-SA"/>
        </w:rPr>
        <w:t>przewiduje wykluczenie wykonawcy:</w:t>
      </w:r>
    </w:p>
    <w:p w14:paraId="774B68EB" w14:textId="77777777" w:rsidR="00541E8A" w:rsidRPr="000A16A5" w:rsidRDefault="00541E8A" w:rsidP="00541E8A">
      <w:pPr>
        <w:autoSpaceDE w:val="0"/>
        <w:autoSpaceDN w:val="0"/>
        <w:adjustRightInd w:val="0"/>
        <w:spacing w:after="0" w:line="240" w:lineRule="auto"/>
        <w:jc w:val="both"/>
        <w:rPr>
          <w:rFonts w:eastAsia="Times New Roman" w:cstheme="minorHAnsi"/>
          <w:bCs/>
          <w:i/>
          <w:sz w:val="24"/>
          <w:szCs w:val="24"/>
          <w:lang w:val="x-none" w:eastAsia="ar-SA"/>
        </w:rPr>
      </w:pPr>
      <w:r w:rsidRPr="000A16A5">
        <w:rPr>
          <w:rFonts w:eastAsia="Times New Roman" w:cstheme="minorHAnsi"/>
          <w:bCs/>
          <w:i/>
          <w:sz w:val="24"/>
          <w:szCs w:val="24"/>
          <w:lang w:val="x-none" w:eastAsia="ar-SA"/>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14:paraId="2304F6BC" w14:textId="77777777" w:rsidR="00541E8A" w:rsidRPr="000A16A5" w:rsidRDefault="00311212" w:rsidP="00541E8A">
      <w:pPr>
        <w:suppressAutoHyphens/>
        <w:autoSpaceDE w:val="0"/>
        <w:autoSpaceDN w:val="0"/>
        <w:adjustRightInd w:val="0"/>
        <w:spacing w:after="0" w:line="240" w:lineRule="auto"/>
        <w:jc w:val="both"/>
        <w:rPr>
          <w:rFonts w:eastAsia="Times New Roman" w:cstheme="minorHAnsi"/>
          <w:i/>
          <w:sz w:val="24"/>
          <w:szCs w:val="24"/>
          <w:lang w:val="x-none" w:eastAsia="ar-SA"/>
        </w:rPr>
      </w:pPr>
      <w:r w:rsidRPr="000A16A5">
        <w:rPr>
          <w:rFonts w:eastAsia="Times New Roman" w:cstheme="minorHAnsi"/>
          <w:i/>
          <w:sz w:val="24"/>
          <w:szCs w:val="24"/>
          <w:lang w:eastAsia="ar-SA"/>
        </w:rPr>
        <w:t>6</w:t>
      </w:r>
      <w:r w:rsidR="00541E8A" w:rsidRPr="000A16A5">
        <w:rPr>
          <w:rFonts w:eastAsia="Times New Roman" w:cstheme="minorHAnsi"/>
          <w:i/>
          <w:sz w:val="24"/>
          <w:szCs w:val="24"/>
          <w:lang w:eastAsia="ar-SA"/>
        </w:rPr>
        <w:t>.3.</w:t>
      </w:r>
      <w:r w:rsidR="00541E8A" w:rsidRPr="000A16A5">
        <w:rPr>
          <w:rFonts w:eastAsia="Times New Roman" w:cstheme="minorHAnsi"/>
          <w:i/>
          <w:sz w:val="24"/>
          <w:szCs w:val="24"/>
          <w:lang w:val="x-none" w:eastAsia="ar-SA"/>
        </w:rPr>
        <w:t xml:space="preserve">Wykluczenie Wykonawcy następuje zgodnie z art. 24 ust. </w:t>
      </w:r>
      <w:r w:rsidR="005B7053" w:rsidRPr="000A16A5">
        <w:rPr>
          <w:rFonts w:eastAsia="Times New Roman" w:cstheme="minorHAnsi"/>
          <w:i/>
          <w:sz w:val="24"/>
          <w:szCs w:val="24"/>
          <w:lang w:eastAsia="ar-SA"/>
        </w:rPr>
        <w:t>8</w:t>
      </w:r>
      <w:r w:rsidR="00541E8A" w:rsidRPr="000A16A5">
        <w:rPr>
          <w:rFonts w:eastAsia="Times New Roman" w:cstheme="minorHAnsi"/>
          <w:i/>
          <w:sz w:val="24"/>
          <w:szCs w:val="24"/>
          <w:lang w:val="x-none" w:eastAsia="ar-SA"/>
        </w:rPr>
        <w:t xml:space="preserve"> </w:t>
      </w:r>
      <w:proofErr w:type="spellStart"/>
      <w:r w:rsidR="00541E8A" w:rsidRPr="000A16A5">
        <w:rPr>
          <w:rFonts w:eastAsia="Times New Roman" w:cstheme="minorHAnsi"/>
          <w:i/>
          <w:sz w:val="24"/>
          <w:szCs w:val="24"/>
          <w:lang w:val="x-none" w:eastAsia="ar-SA"/>
        </w:rPr>
        <w:t>UPzp</w:t>
      </w:r>
      <w:proofErr w:type="spellEnd"/>
      <w:r w:rsidR="00541E8A" w:rsidRPr="000A16A5">
        <w:rPr>
          <w:rFonts w:eastAsia="Times New Roman" w:cstheme="minorHAnsi"/>
          <w:i/>
          <w:sz w:val="24"/>
          <w:szCs w:val="24"/>
          <w:lang w:val="x-none" w:eastAsia="ar-SA"/>
        </w:rPr>
        <w:t>.</w:t>
      </w:r>
    </w:p>
    <w:p w14:paraId="107A4B6A" w14:textId="77777777" w:rsidR="00541E8A" w:rsidRPr="000A16A5" w:rsidRDefault="00311212" w:rsidP="00541E8A">
      <w:pPr>
        <w:suppressAutoHyphens/>
        <w:autoSpaceDE w:val="0"/>
        <w:autoSpaceDN w:val="0"/>
        <w:adjustRightInd w:val="0"/>
        <w:spacing w:after="0" w:line="240" w:lineRule="auto"/>
        <w:jc w:val="both"/>
        <w:rPr>
          <w:rFonts w:eastAsia="Times New Roman" w:cstheme="minorHAnsi"/>
          <w:i/>
          <w:sz w:val="24"/>
          <w:szCs w:val="24"/>
          <w:lang w:val="x-none" w:eastAsia="ar-SA"/>
        </w:rPr>
      </w:pPr>
      <w:r w:rsidRPr="000A16A5">
        <w:rPr>
          <w:rFonts w:eastAsia="Times New Roman" w:cstheme="minorHAnsi"/>
          <w:i/>
          <w:sz w:val="24"/>
          <w:szCs w:val="24"/>
          <w:lang w:eastAsia="ar-SA"/>
        </w:rPr>
        <w:lastRenderedPageBreak/>
        <w:t>6</w:t>
      </w:r>
      <w:r w:rsidR="00541E8A" w:rsidRPr="000A16A5">
        <w:rPr>
          <w:rFonts w:eastAsia="Times New Roman" w:cstheme="minorHAnsi"/>
          <w:i/>
          <w:sz w:val="24"/>
          <w:szCs w:val="24"/>
          <w:lang w:eastAsia="ar-SA"/>
        </w:rPr>
        <w:t>.4.</w:t>
      </w:r>
      <w:r w:rsidR="00541E8A" w:rsidRPr="000A16A5">
        <w:rPr>
          <w:rFonts w:eastAsia="Times New Roman" w:cstheme="minorHAnsi"/>
          <w:i/>
          <w:sz w:val="24"/>
          <w:szCs w:val="24"/>
          <w:lang w:val="x-none" w:eastAsia="ar-SA"/>
        </w:rPr>
        <w:t xml:space="preserve">Wykonawca, który podlega wykluczeniu na podstawie art. 24 ust. 1 pkt. 13 i 14 oraz 16–20 </w:t>
      </w:r>
      <w:r w:rsidR="00541E8A" w:rsidRPr="000A16A5">
        <w:rPr>
          <w:rFonts w:eastAsia="Times New Roman" w:cstheme="minorHAnsi"/>
          <w:i/>
          <w:sz w:val="24"/>
          <w:szCs w:val="24"/>
          <w:lang w:eastAsia="ar-SA"/>
        </w:rPr>
        <w:t>u</w:t>
      </w:r>
      <w:proofErr w:type="spellStart"/>
      <w:r w:rsidR="00541E8A" w:rsidRPr="000A16A5">
        <w:rPr>
          <w:rFonts w:eastAsia="Times New Roman" w:cstheme="minorHAnsi"/>
          <w:i/>
          <w:sz w:val="24"/>
          <w:szCs w:val="24"/>
          <w:lang w:val="x-none" w:eastAsia="ar-SA"/>
        </w:rPr>
        <w:t>Pzp</w:t>
      </w:r>
      <w:proofErr w:type="spellEnd"/>
      <w:r w:rsidR="00541E8A" w:rsidRPr="000A16A5">
        <w:rPr>
          <w:rFonts w:eastAsia="Times New Roman" w:cstheme="minorHAnsi"/>
          <w:i/>
          <w:sz w:val="24"/>
          <w:szCs w:val="24"/>
          <w:lang w:val="x-none" w:eastAsia="ar-SA"/>
        </w:rPr>
        <w:t xml:space="preserve"> lub na podstawie okoliczności wymienionych w pkt. </w:t>
      </w:r>
      <w:r w:rsidRPr="000A16A5">
        <w:rPr>
          <w:rFonts w:eastAsia="Times New Roman" w:cstheme="minorHAnsi"/>
          <w:i/>
          <w:sz w:val="24"/>
          <w:szCs w:val="24"/>
          <w:lang w:eastAsia="ar-SA"/>
        </w:rPr>
        <w:t>6</w:t>
      </w:r>
      <w:r w:rsidR="00541E8A" w:rsidRPr="000A16A5">
        <w:rPr>
          <w:rFonts w:eastAsia="Times New Roman" w:cstheme="minorHAnsi"/>
          <w:i/>
          <w:sz w:val="24"/>
          <w:szCs w:val="24"/>
          <w:lang w:val="x-none" w:eastAsia="ar-SA"/>
        </w:rPr>
        <w:t xml:space="preserve">.2. IDW, może przedstawić dowody na to, że podjęte przez niego środki są wystarczające do wykazania jego rzetelności, </w:t>
      </w:r>
      <w:r w:rsidR="00541E8A" w:rsidRPr="000A16A5">
        <w:rPr>
          <w:rFonts w:eastAsia="Times New Roman" w:cstheme="minorHAnsi"/>
          <w:i/>
          <w:spacing w:val="-4"/>
          <w:sz w:val="24"/>
          <w:szCs w:val="24"/>
          <w:lang w:val="x-none" w:eastAsia="ar-SA"/>
        </w:rPr>
        <w:t>w szczególności udowodnić naprawienie szkody wyrządzonej przestępstwem lub przestępstwem</w:t>
      </w:r>
      <w:r w:rsidR="00541E8A" w:rsidRPr="000A16A5">
        <w:rPr>
          <w:rFonts w:eastAsia="Times New Roman" w:cstheme="minorHAnsi"/>
          <w:i/>
          <w:sz w:val="24"/>
          <w:szCs w:val="24"/>
          <w:lang w:val="x-none" w:eastAsia="ar-SA"/>
        </w:rPr>
        <w:t xml:space="preserve">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nie upłynął określony w tym wyroku okres obowiązywania tego zakazu.</w:t>
      </w:r>
    </w:p>
    <w:p w14:paraId="3EABCF11" w14:textId="77777777" w:rsidR="00541E8A" w:rsidRPr="000A16A5" w:rsidRDefault="00311212" w:rsidP="00541E8A">
      <w:pPr>
        <w:suppressAutoHyphens/>
        <w:autoSpaceDE w:val="0"/>
        <w:autoSpaceDN w:val="0"/>
        <w:adjustRightInd w:val="0"/>
        <w:spacing w:after="0" w:line="240" w:lineRule="auto"/>
        <w:jc w:val="both"/>
        <w:rPr>
          <w:rFonts w:eastAsia="Times New Roman" w:cstheme="minorHAnsi"/>
          <w:i/>
          <w:color w:val="000000"/>
          <w:sz w:val="24"/>
          <w:szCs w:val="24"/>
          <w:lang w:val="x-none" w:eastAsia="pl-PL"/>
        </w:rPr>
      </w:pPr>
      <w:r w:rsidRPr="000A16A5">
        <w:rPr>
          <w:rFonts w:eastAsia="Times New Roman" w:cstheme="minorHAnsi"/>
          <w:i/>
          <w:sz w:val="24"/>
          <w:szCs w:val="24"/>
          <w:lang w:eastAsia="ar-SA"/>
        </w:rPr>
        <w:t>6</w:t>
      </w:r>
      <w:r w:rsidR="00541E8A" w:rsidRPr="000A16A5">
        <w:rPr>
          <w:rFonts w:eastAsia="Times New Roman" w:cstheme="minorHAnsi"/>
          <w:i/>
          <w:sz w:val="24"/>
          <w:szCs w:val="24"/>
          <w:lang w:eastAsia="ar-SA"/>
        </w:rPr>
        <w:t>.5.</w:t>
      </w:r>
      <w:r w:rsidR="00541E8A" w:rsidRPr="000A16A5">
        <w:rPr>
          <w:rFonts w:eastAsia="Times New Roman" w:cstheme="minorHAnsi"/>
          <w:i/>
          <w:sz w:val="24"/>
          <w:szCs w:val="24"/>
          <w:lang w:val="x-none" w:eastAsia="ar-SA"/>
        </w:rPr>
        <w:t>Wykonawca nie podlega wykluczeniu, jeżeli Zamawiający, uwzględniając wagę i szczególne okoliczności czynu Wykonawcy, uzna za wystarczające dowody przedstawione na podstawie pkt.</w:t>
      </w:r>
      <w:r w:rsidRPr="000A16A5">
        <w:rPr>
          <w:rFonts w:eastAsia="Times New Roman" w:cstheme="minorHAnsi"/>
          <w:i/>
          <w:sz w:val="24"/>
          <w:szCs w:val="24"/>
          <w:lang w:eastAsia="ar-SA"/>
        </w:rPr>
        <w:t>6</w:t>
      </w:r>
      <w:r w:rsidR="00541E8A" w:rsidRPr="000A16A5">
        <w:rPr>
          <w:rFonts w:eastAsia="Times New Roman" w:cstheme="minorHAnsi"/>
          <w:i/>
          <w:sz w:val="24"/>
          <w:szCs w:val="24"/>
          <w:lang w:eastAsia="ar-SA"/>
        </w:rPr>
        <w:t>.4</w:t>
      </w:r>
      <w:r w:rsidR="00541E8A" w:rsidRPr="000A16A5">
        <w:rPr>
          <w:rFonts w:eastAsia="Times New Roman" w:cstheme="minorHAnsi"/>
          <w:i/>
          <w:sz w:val="24"/>
          <w:szCs w:val="24"/>
          <w:lang w:val="x-none" w:eastAsia="ar-SA"/>
        </w:rPr>
        <w:t>. IDW</w:t>
      </w:r>
    </w:p>
    <w:p w14:paraId="6033836F" w14:textId="77777777" w:rsidR="00541E8A" w:rsidRPr="000A16A5" w:rsidRDefault="00311212" w:rsidP="00541E8A">
      <w:pPr>
        <w:suppressAutoHyphens/>
        <w:autoSpaceDE w:val="0"/>
        <w:autoSpaceDN w:val="0"/>
        <w:adjustRightInd w:val="0"/>
        <w:spacing w:after="0" w:line="240" w:lineRule="auto"/>
        <w:jc w:val="both"/>
        <w:rPr>
          <w:rFonts w:eastAsia="Times New Roman" w:cstheme="minorHAnsi"/>
          <w:i/>
          <w:color w:val="000000"/>
          <w:sz w:val="24"/>
          <w:szCs w:val="24"/>
          <w:lang w:val="x-none" w:eastAsia="pl-PL"/>
        </w:rPr>
      </w:pPr>
      <w:r w:rsidRPr="000A16A5">
        <w:rPr>
          <w:rFonts w:eastAsia="Times New Roman" w:cstheme="minorHAnsi"/>
          <w:i/>
          <w:sz w:val="24"/>
          <w:szCs w:val="24"/>
          <w:lang w:eastAsia="ar-SA"/>
        </w:rPr>
        <w:t>6</w:t>
      </w:r>
      <w:r w:rsidR="00541E8A" w:rsidRPr="000A16A5">
        <w:rPr>
          <w:rFonts w:eastAsia="Times New Roman" w:cstheme="minorHAnsi"/>
          <w:i/>
          <w:sz w:val="24"/>
          <w:szCs w:val="24"/>
          <w:lang w:eastAsia="ar-SA"/>
        </w:rPr>
        <w:t>.6.</w:t>
      </w:r>
      <w:r w:rsidR="00541E8A" w:rsidRPr="000A16A5">
        <w:rPr>
          <w:rFonts w:eastAsia="Times New Roman" w:cstheme="minorHAnsi"/>
          <w:i/>
          <w:sz w:val="24"/>
          <w:szCs w:val="24"/>
          <w:lang w:val="x-none" w:eastAsia="ar-SA"/>
        </w:rPr>
        <w:t>Zamawiający może wykluczyć Wykonawcę na każdym etapie postępowania o udzielenie zamówienia.</w:t>
      </w:r>
    </w:p>
    <w:p w14:paraId="3346255F" w14:textId="77777777" w:rsidR="005B7053" w:rsidRPr="000A16A5" w:rsidRDefault="005B7053" w:rsidP="005B7053">
      <w:pPr>
        <w:rPr>
          <w:rFonts w:cstheme="minorHAnsi"/>
          <w:b/>
          <w:i/>
          <w:sz w:val="24"/>
          <w:szCs w:val="24"/>
          <w:u w:val="single"/>
          <w:lang w:eastAsia="pl-PL"/>
        </w:rPr>
      </w:pPr>
      <w:r w:rsidRPr="000A16A5">
        <w:rPr>
          <w:rFonts w:cstheme="minorHAnsi"/>
          <w:b/>
          <w:i/>
          <w:sz w:val="24"/>
          <w:szCs w:val="24"/>
          <w:u w:val="single"/>
          <w:lang w:eastAsia="pl-PL"/>
        </w:rPr>
        <w:t xml:space="preserve">Wykonawca , w terminie 3 dni od dnia przekazania informacji, o której mowa w art. 86 ust. 5 ustawy </w:t>
      </w:r>
      <w:proofErr w:type="spellStart"/>
      <w:r w:rsidRPr="000A16A5">
        <w:rPr>
          <w:rFonts w:cstheme="minorHAnsi"/>
          <w:b/>
          <w:i/>
          <w:sz w:val="24"/>
          <w:szCs w:val="24"/>
          <w:u w:val="single"/>
          <w:lang w:eastAsia="pl-PL"/>
        </w:rPr>
        <w:t>Pzp</w:t>
      </w:r>
      <w:proofErr w:type="spellEnd"/>
      <w:r w:rsidRPr="000A16A5">
        <w:rPr>
          <w:rFonts w:cstheme="minorHAnsi"/>
          <w:b/>
          <w:i/>
          <w:sz w:val="24"/>
          <w:szCs w:val="24"/>
          <w:u w:val="single"/>
          <w:lang w:eastAsia="pl-PL"/>
        </w:rPr>
        <w:t xml:space="preserve"> ( Zestawienie złożonych ofert, z cenami ofert, oraz kwotą….) przekazuje zamawiającemu oświadczenie o </w:t>
      </w:r>
      <w:r w:rsidRPr="000A16A5">
        <w:rPr>
          <w:rFonts w:cstheme="minorHAnsi"/>
          <w:b/>
          <w:i/>
          <w:sz w:val="24"/>
          <w:szCs w:val="24"/>
          <w:u w:val="single"/>
          <w:lang w:eastAsia="ar-SA"/>
        </w:rPr>
        <w:t xml:space="preserve"> przynależności lub braku przynależności do tej samej grupy kapitałowe, o której mowa w art. 24 ust.1 pkt 23 </w:t>
      </w:r>
      <w:proofErr w:type="spellStart"/>
      <w:r w:rsidRPr="000A16A5">
        <w:rPr>
          <w:rFonts w:cstheme="minorHAnsi"/>
          <w:b/>
          <w:i/>
          <w:sz w:val="24"/>
          <w:szCs w:val="24"/>
          <w:u w:val="single"/>
          <w:lang w:eastAsia="ar-SA"/>
        </w:rPr>
        <w:t>Pzp</w:t>
      </w:r>
      <w:proofErr w:type="spellEnd"/>
      <w:r w:rsidRPr="000A16A5">
        <w:rPr>
          <w:rFonts w:cstheme="minorHAnsi"/>
          <w:b/>
          <w:i/>
          <w:sz w:val="24"/>
          <w:szCs w:val="24"/>
          <w:u w:val="single"/>
          <w:lang w:eastAsia="ar-SA"/>
        </w:rPr>
        <w:t xml:space="preserve">. </w:t>
      </w:r>
    </w:p>
    <w:p w14:paraId="25148481" w14:textId="77777777" w:rsidR="00541E8A" w:rsidRPr="000A16A5" w:rsidRDefault="00541E8A" w:rsidP="00541E8A">
      <w:pPr>
        <w:autoSpaceDE w:val="0"/>
        <w:autoSpaceDN w:val="0"/>
        <w:adjustRightInd w:val="0"/>
        <w:spacing w:after="0" w:line="240" w:lineRule="auto"/>
        <w:ind w:left="1080"/>
        <w:jc w:val="both"/>
        <w:rPr>
          <w:rFonts w:eastAsia="Times New Roman" w:cstheme="minorHAnsi"/>
          <w:i/>
          <w:color w:val="000000"/>
          <w:sz w:val="24"/>
          <w:szCs w:val="24"/>
          <w:lang w:val="x-none" w:eastAsia="pl-PL"/>
        </w:rPr>
      </w:pPr>
    </w:p>
    <w:p w14:paraId="1F2C1E49" w14:textId="77777777" w:rsidR="00541E8A" w:rsidRPr="000A16A5" w:rsidRDefault="00311212" w:rsidP="00541E8A">
      <w:pPr>
        <w:suppressAutoHyphens/>
        <w:spacing w:after="0" w:line="240" w:lineRule="auto"/>
        <w:jc w:val="both"/>
        <w:rPr>
          <w:rFonts w:eastAsia="Times New Roman" w:cstheme="minorHAnsi"/>
          <w:b/>
          <w:i/>
          <w:sz w:val="24"/>
          <w:szCs w:val="24"/>
          <w:lang w:val="x-none" w:eastAsia="ar-SA"/>
        </w:rPr>
      </w:pPr>
      <w:r w:rsidRPr="000A16A5">
        <w:rPr>
          <w:rFonts w:eastAsia="Times New Roman" w:cstheme="minorHAnsi"/>
          <w:b/>
          <w:i/>
          <w:sz w:val="24"/>
          <w:szCs w:val="24"/>
          <w:lang w:eastAsia="ar-SA"/>
        </w:rPr>
        <w:t>7</w:t>
      </w:r>
      <w:r w:rsidR="00541E8A" w:rsidRPr="000A16A5">
        <w:rPr>
          <w:rFonts w:eastAsia="Times New Roman" w:cstheme="minorHAnsi"/>
          <w:b/>
          <w:i/>
          <w:sz w:val="24"/>
          <w:szCs w:val="24"/>
          <w:lang w:eastAsia="ar-SA"/>
        </w:rPr>
        <w:t>.</w:t>
      </w:r>
      <w:r w:rsidR="00541E8A" w:rsidRPr="000A16A5">
        <w:rPr>
          <w:rFonts w:eastAsia="Times New Roman" w:cstheme="minorHAnsi"/>
          <w:b/>
          <w:i/>
          <w:sz w:val="24"/>
          <w:szCs w:val="24"/>
          <w:lang w:val="x-none" w:eastAsia="ar-SA"/>
        </w:rPr>
        <w:t>Wykaz oświadczeń lub dokumentów, potwierdzających spełnianie warunków udziału w postępowaniu oraz brak podstaw wykluczenia.</w:t>
      </w:r>
    </w:p>
    <w:p w14:paraId="7A928CB0" w14:textId="56ADA477" w:rsidR="00541E8A" w:rsidRPr="000A16A5" w:rsidRDefault="00311212" w:rsidP="00541E8A">
      <w:pPr>
        <w:suppressAutoHyphens/>
        <w:autoSpaceDE w:val="0"/>
        <w:autoSpaceDN w:val="0"/>
        <w:adjustRightInd w:val="0"/>
        <w:spacing w:after="0" w:line="240" w:lineRule="auto"/>
        <w:jc w:val="both"/>
        <w:rPr>
          <w:rFonts w:eastAsia="Times New Roman" w:cstheme="minorHAnsi"/>
          <w:i/>
          <w:color w:val="000000"/>
          <w:sz w:val="24"/>
          <w:szCs w:val="24"/>
          <w:lang w:val="x-none" w:eastAsia="pl-PL"/>
        </w:rPr>
      </w:pPr>
      <w:r w:rsidRPr="000A16A5">
        <w:rPr>
          <w:rFonts w:eastAsia="Times New Roman" w:cstheme="minorHAnsi"/>
          <w:i/>
          <w:color w:val="000000"/>
          <w:sz w:val="24"/>
          <w:szCs w:val="24"/>
          <w:lang w:eastAsia="ar-SA"/>
        </w:rPr>
        <w:t>7</w:t>
      </w:r>
      <w:r w:rsidR="00541E8A" w:rsidRPr="000A16A5">
        <w:rPr>
          <w:rFonts w:eastAsia="Times New Roman" w:cstheme="minorHAnsi"/>
          <w:i/>
          <w:color w:val="000000"/>
          <w:sz w:val="24"/>
          <w:szCs w:val="24"/>
          <w:lang w:eastAsia="ar-SA"/>
        </w:rPr>
        <w:t>.1.</w:t>
      </w:r>
      <w:r w:rsidR="00541E8A" w:rsidRPr="000A16A5">
        <w:rPr>
          <w:rFonts w:eastAsia="Times New Roman" w:cstheme="minorHAnsi"/>
          <w:i/>
          <w:color w:val="000000"/>
          <w:sz w:val="24"/>
          <w:szCs w:val="24"/>
          <w:lang w:val="x-none" w:eastAsia="ar-SA"/>
        </w:rPr>
        <w:t xml:space="preserve">Do oferty każdy wykonawca musi dołączyć aktualne na dzień składania ofert oświadczenie w zakresie wskazanym w załączniku </w:t>
      </w:r>
      <w:r w:rsidR="00541E8A" w:rsidRPr="000A16A5">
        <w:rPr>
          <w:rFonts w:eastAsia="Times New Roman" w:cstheme="minorHAnsi"/>
          <w:i/>
          <w:sz w:val="24"/>
          <w:szCs w:val="24"/>
          <w:lang w:val="x-none" w:eastAsia="ar-SA"/>
        </w:rPr>
        <w:t>nr</w:t>
      </w:r>
      <w:r w:rsidR="00541E8A" w:rsidRPr="000A16A5">
        <w:rPr>
          <w:rFonts w:eastAsia="Times New Roman" w:cstheme="minorHAnsi"/>
          <w:i/>
          <w:sz w:val="24"/>
          <w:szCs w:val="24"/>
          <w:lang w:eastAsia="ar-SA"/>
        </w:rPr>
        <w:t xml:space="preserve">  </w:t>
      </w:r>
      <w:r w:rsidR="006D30EE" w:rsidRPr="000A16A5">
        <w:rPr>
          <w:rFonts w:eastAsia="Times New Roman" w:cstheme="minorHAnsi"/>
          <w:i/>
          <w:sz w:val="24"/>
          <w:szCs w:val="24"/>
          <w:lang w:eastAsia="ar-SA"/>
        </w:rPr>
        <w:t>2</w:t>
      </w:r>
      <w:r w:rsidR="00541E8A" w:rsidRPr="000A16A5">
        <w:rPr>
          <w:rFonts w:eastAsia="Times New Roman" w:cstheme="minorHAnsi"/>
          <w:i/>
          <w:color w:val="000000"/>
          <w:sz w:val="24"/>
          <w:szCs w:val="24"/>
          <w:lang w:val="x-none" w:eastAsia="ar-SA"/>
        </w:rPr>
        <w:t xml:space="preserve"> do SIWZ Informacje zawarte w oświadczeniu będą stanowić wstępne potwierdzenie, że wykonawca </w:t>
      </w:r>
      <w:r w:rsidR="00541E8A" w:rsidRPr="000A16A5">
        <w:rPr>
          <w:rFonts w:eastAsia="Times New Roman" w:cstheme="minorHAnsi"/>
          <w:bCs/>
          <w:i/>
          <w:color w:val="000000"/>
          <w:sz w:val="24"/>
          <w:szCs w:val="24"/>
          <w:lang w:val="x-none" w:eastAsia="ar-SA"/>
        </w:rPr>
        <w:t xml:space="preserve">nie podlega wykluczeniu. </w:t>
      </w:r>
      <w:r w:rsidR="00541E8A" w:rsidRPr="000A16A5">
        <w:rPr>
          <w:rFonts w:eastAsia="Times New Roman" w:cstheme="minorHAnsi"/>
          <w:i/>
          <w:sz w:val="24"/>
          <w:szCs w:val="24"/>
          <w:lang w:val="x-none" w:eastAsia="pl-PL"/>
        </w:rPr>
        <w:t>Oświadczenie Wykonawca zobowiązany jest złożyć w formie pisemnej wraz z Ofertą.</w:t>
      </w:r>
    </w:p>
    <w:p w14:paraId="632C48A7" w14:textId="77777777" w:rsidR="00541E8A" w:rsidRPr="000A16A5" w:rsidRDefault="00311212" w:rsidP="00541E8A">
      <w:pPr>
        <w:suppressAutoHyphens/>
        <w:autoSpaceDE w:val="0"/>
        <w:autoSpaceDN w:val="0"/>
        <w:adjustRightInd w:val="0"/>
        <w:spacing w:after="0" w:line="240" w:lineRule="auto"/>
        <w:jc w:val="both"/>
        <w:rPr>
          <w:rFonts w:eastAsia="Times New Roman" w:cstheme="minorHAnsi"/>
          <w:i/>
          <w:color w:val="000000"/>
          <w:sz w:val="24"/>
          <w:szCs w:val="24"/>
          <w:lang w:val="x-none" w:eastAsia="pl-PL"/>
        </w:rPr>
      </w:pPr>
      <w:r w:rsidRPr="000A16A5">
        <w:rPr>
          <w:rFonts w:eastAsia="Times New Roman" w:cstheme="minorHAnsi"/>
          <w:b/>
          <w:bCs/>
          <w:i/>
          <w:sz w:val="24"/>
          <w:szCs w:val="24"/>
          <w:lang w:eastAsia="ar-SA"/>
        </w:rPr>
        <w:t>7</w:t>
      </w:r>
      <w:r w:rsidR="00541E8A" w:rsidRPr="000A16A5">
        <w:rPr>
          <w:rFonts w:eastAsia="Times New Roman" w:cstheme="minorHAnsi"/>
          <w:b/>
          <w:bCs/>
          <w:i/>
          <w:sz w:val="24"/>
          <w:szCs w:val="24"/>
          <w:lang w:eastAsia="ar-SA"/>
        </w:rPr>
        <w:t>.2.</w:t>
      </w:r>
      <w:r w:rsidR="00541E8A" w:rsidRPr="000A16A5">
        <w:rPr>
          <w:rFonts w:eastAsia="Times New Roman" w:cstheme="minorHAnsi"/>
          <w:b/>
          <w:bCs/>
          <w:i/>
          <w:sz w:val="24"/>
          <w:szCs w:val="24"/>
          <w:lang w:val="x-none" w:eastAsia="ar-SA"/>
        </w:rPr>
        <w:t>Wykonawca, w terminie 3 dni od dnia zamieszczenia na stronie internetowej informacji</w:t>
      </w:r>
      <w:r w:rsidR="00541E8A" w:rsidRPr="000A16A5">
        <w:rPr>
          <w:rFonts w:eastAsia="Times New Roman" w:cstheme="minorHAnsi"/>
          <w:i/>
          <w:sz w:val="24"/>
          <w:szCs w:val="24"/>
          <w:lang w:val="x-none" w:eastAsia="ar-SA"/>
        </w:rPr>
        <w:t xml:space="preserve">, o której mowa w art. 86 ust. 5 </w:t>
      </w:r>
      <w:r w:rsidR="00541E8A" w:rsidRPr="000A16A5">
        <w:rPr>
          <w:rFonts w:eastAsia="Times New Roman" w:cstheme="minorHAnsi"/>
          <w:i/>
          <w:sz w:val="24"/>
          <w:szCs w:val="24"/>
          <w:lang w:eastAsia="ar-SA"/>
        </w:rPr>
        <w:t>u</w:t>
      </w:r>
      <w:proofErr w:type="spellStart"/>
      <w:r w:rsidR="00541E8A" w:rsidRPr="000A16A5">
        <w:rPr>
          <w:rFonts w:eastAsia="Times New Roman" w:cstheme="minorHAnsi"/>
          <w:i/>
          <w:sz w:val="24"/>
          <w:szCs w:val="24"/>
          <w:lang w:val="x-none" w:eastAsia="ar-SA"/>
        </w:rPr>
        <w:t>Pzp</w:t>
      </w:r>
      <w:proofErr w:type="spellEnd"/>
      <w:r w:rsidR="00541E8A" w:rsidRPr="000A16A5">
        <w:rPr>
          <w:rFonts w:eastAsia="Times New Roman" w:cstheme="minorHAnsi"/>
          <w:i/>
          <w:sz w:val="24"/>
          <w:szCs w:val="24"/>
          <w:lang w:val="x-none" w:eastAsia="ar-SA"/>
        </w:rPr>
        <w:t xml:space="preserve">, przekazuje zamawiającemu oświadczenie o przynależności lub braku przynależności do tej samej grupy kapitałowej, o której mowa w art. 24 ust. 1 pkt 23 ustawy </w:t>
      </w:r>
      <w:proofErr w:type="spellStart"/>
      <w:r w:rsidR="00541E8A" w:rsidRPr="000A16A5">
        <w:rPr>
          <w:rFonts w:eastAsia="Times New Roman" w:cstheme="minorHAnsi"/>
          <w:i/>
          <w:sz w:val="24"/>
          <w:szCs w:val="24"/>
          <w:lang w:val="x-none" w:eastAsia="ar-SA"/>
        </w:rPr>
        <w:t>Pzp</w:t>
      </w:r>
      <w:proofErr w:type="spellEnd"/>
      <w:r w:rsidR="00541E8A" w:rsidRPr="000A16A5">
        <w:rPr>
          <w:rFonts w:eastAsia="Times New Roman" w:cstheme="minorHAnsi"/>
          <w:i/>
          <w:sz w:val="24"/>
          <w:szCs w:val="24"/>
          <w:lang w:val="x-none" w:eastAsia="ar-SA"/>
        </w:rPr>
        <w:t>. Wraz ze złożeniem oświadczenia, Wykonawca może przedstawić dowody,  że powiązania z innym Wykonawcą nie prowadzą do zakłócenia konkurencji w postępowaniu  o udzielenie zamówienia.</w:t>
      </w:r>
    </w:p>
    <w:p w14:paraId="34EC0D4E" w14:textId="77777777" w:rsidR="00541E8A" w:rsidRPr="000A16A5" w:rsidRDefault="00311212" w:rsidP="00541E8A">
      <w:pPr>
        <w:suppressAutoHyphens/>
        <w:autoSpaceDE w:val="0"/>
        <w:autoSpaceDN w:val="0"/>
        <w:adjustRightInd w:val="0"/>
        <w:spacing w:after="0" w:line="240" w:lineRule="auto"/>
        <w:jc w:val="both"/>
        <w:rPr>
          <w:rFonts w:eastAsia="Times New Roman" w:cstheme="minorHAnsi"/>
          <w:i/>
          <w:color w:val="000000"/>
          <w:sz w:val="24"/>
          <w:szCs w:val="24"/>
          <w:lang w:val="x-none" w:eastAsia="pl-PL"/>
        </w:rPr>
      </w:pPr>
      <w:r w:rsidRPr="000A16A5">
        <w:rPr>
          <w:rFonts w:eastAsia="Times New Roman" w:cstheme="minorHAnsi"/>
          <w:i/>
          <w:sz w:val="24"/>
          <w:szCs w:val="24"/>
          <w:lang w:eastAsia="ar-SA"/>
        </w:rPr>
        <w:t>7</w:t>
      </w:r>
      <w:r w:rsidR="00541E8A" w:rsidRPr="000A16A5">
        <w:rPr>
          <w:rFonts w:eastAsia="Times New Roman" w:cstheme="minorHAnsi"/>
          <w:i/>
          <w:sz w:val="24"/>
          <w:szCs w:val="24"/>
          <w:lang w:eastAsia="ar-SA"/>
        </w:rPr>
        <w:t>.3.</w:t>
      </w:r>
      <w:r w:rsidR="00541E8A" w:rsidRPr="000A16A5">
        <w:rPr>
          <w:rFonts w:eastAsia="Times New Roman" w:cstheme="minorHAnsi"/>
          <w:i/>
          <w:sz w:val="24"/>
          <w:szCs w:val="24"/>
          <w:lang w:val="x-none" w:eastAsia="ar-SA"/>
        </w:rPr>
        <w:t xml:space="preserve">Zamawiający przed udzieleniem zamówienia, wezwie Wykonawcę, którego oferta została oceniona najwyżej, do złożenia w wyznaczonym (nie krótszym niż 5 dni) terminie aktualnych  na dzień złożenia oświadczeń lub dokumentów, potwierdzających okoliczności, o których mowa w art. 25 ust. 1 </w:t>
      </w:r>
      <w:r w:rsidR="00541E8A" w:rsidRPr="000A16A5">
        <w:rPr>
          <w:rFonts w:eastAsia="Times New Roman" w:cstheme="minorHAnsi"/>
          <w:i/>
          <w:sz w:val="24"/>
          <w:szCs w:val="24"/>
          <w:lang w:eastAsia="ar-SA"/>
        </w:rPr>
        <w:t>u</w:t>
      </w:r>
      <w:proofErr w:type="spellStart"/>
      <w:r w:rsidR="00541E8A" w:rsidRPr="000A16A5">
        <w:rPr>
          <w:rFonts w:eastAsia="Times New Roman" w:cstheme="minorHAnsi"/>
          <w:i/>
          <w:sz w:val="24"/>
          <w:szCs w:val="24"/>
          <w:lang w:val="x-none" w:eastAsia="ar-SA"/>
        </w:rPr>
        <w:t>Pzp</w:t>
      </w:r>
      <w:proofErr w:type="spellEnd"/>
      <w:r w:rsidR="00541E8A" w:rsidRPr="000A16A5">
        <w:rPr>
          <w:rFonts w:eastAsia="Times New Roman" w:cstheme="minorHAnsi"/>
          <w:i/>
          <w:sz w:val="24"/>
          <w:szCs w:val="24"/>
          <w:lang w:val="x-none" w:eastAsia="ar-SA"/>
        </w:rPr>
        <w:t>.</w:t>
      </w:r>
    </w:p>
    <w:p w14:paraId="5EC72C9F" w14:textId="77777777" w:rsidR="00541E8A" w:rsidRPr="000A16A5" w:rsidRDefault="00311212" w:rsidP="00541E8A">
      <w:pPr>
        <w:suppressAutoHyphens/>
        <w:autoSpaceDE w:val="0"/>
        <w:autoSpaceDN w:val="0"/>
        <w:adjustRightInd w:val="0"/>
        <w:spacing w:after="0" w:line="240" w:lineRule="auto"/>
        <w:jc w:val="both"/>
        <w:rPr>
          <w:rFonts w:eastAsia="Times New Roman" w:cstheme="minorHAnsi"/>
          <w:i/>
          <w:sz w:val="24"/>
          <w:szCs w:val="24"/>
          <w:lang w:eastAsia="ar-SA"/>
        </w:rPr>
      </w:pPr>
      <w:r w:rsidRPr="000A16A5">
        <w:rPr>
          <w:rFonts w:eastAsia="Times New Roman" w:cstheme="minorHAnsi"/>
          <w:i/>
          <w:sz w:val="24"/>
          <w:szCs w:val="24"/>
          <w:lang w:eastAsia="ar-SA"/>
        </w:rPr>
        <w:t>7</w:t>
      </w:r>
      <w:r w:rsidR="00541E8A" w:rsidRPr="000A16A5">
        <w:rPr>
          <w:rFonts w:eastAsia="Times New Roman" w:cstheme="minorHAnsi"/>
          <w:i/>
          <w:sz w:val="24"/>
          <w:szCs w:val="24"/>
          <w:lang w:eastAsia="ar-SA"/>
        </w:rPr>
        <w:t>.4.</w:t>
      </w:r>
      <w:r w:rsidR="00541E8A" w:rsidRPr="000A16A5">
        <w:rPr>
          <w:rFonts w:eastAsia="Times New Roman" w:cstheme="minorHAnsi"/>
          <w:i/>
          <w:sz w:val="24"/>
          <w:szCs w:val="24"/>
          <w:lang w:val="x-none" w:eastAsia="ar-SA"/>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 a jeżeli zachodzą uzasadnione podstawy do uznania, że złożone uprzednio oświadczenia lub dokumenty nie są już aktualne, do złożenia aktualnych oświadczeń lub dokumentów.</w:t>
      </w:r>
    </w:p>
    <w:p w14:paraId="1A07ADF3" w14:textId="77777777" w:rsidR="00541E8A" w:rsidRPr="000A16A5" w:rsidRDefault="00311212" w:rsidP="00541E8A">
      <w:pPr>
        <w:suppressAutoHyphens/>
        <w:autoSpaceDE w:val="0"/>
        <w:autoSpaceDN w:val="0"/>
        <w:adjustRightInd w:val="0"/>
        <w:spacing w:after="0" w:line="240" w:lineRule="auto"/>
        <w:jc w:val="both"/>
        <w:rPr>
          <w:rFonts w:eastAsia="Times New Roman" w:cstheme="minorHAnsi"/>
          <w:i/>
          <w:sz w:val="24"/>
          <w:szCs w:val="24"/>
          <w:lang w:val="x-none" w:eastAsia="pl-PL"/>
        </w:rPr>
      </w:pPr>
      <w:r w:rsidRPr="000A16A5">
        <w:rPr>
          <w:rFonts w:eastAsia="Times New Roman" w:cstheme="minorHAnsi"/>
          <w:i/>
          <w:sz w:val="24"/>
          <w:szCs w:val="24"/>
          <w:lang w:eastAsia="ar-SA"/>
        </w:rPr>
        <w:lastRenderedPageBreak/>
        <w:t>7</w:t>
      </w:r>
      <w:r w:rsidR="00541E8A" w:rsidRPr="000A16A5">
        <w:rPr>
          <w:rFonts w:eastAsia="Times New Roman" w:cstheme="minorHAnsi"/>
          <w:i/>
          <w:sz w:val="24"/>
          <w:szCs w:val="24"/>
          <w:lang w:eastAsia="ar-SA"/>
        </w:rPr>
        <w:t>.5.</w:t>
      </w:r>
      <w:r w:rsidR="00541E8A" w:rsidRPr="000A16A5">
        <w:rPr>
          <w:rFonts w:eastAsia="Times New Roman" w:cstheme="minorHAnsi"/>
          <w:i/>
          <w:sz w:val="24"/>
          <w:szCs w:val="24"/>
          <w:lang w:val="x-none" w:eastAsia="ar-SA"/>
        </w:rPr>
        <w:t xml:space="preserve">Zamawiający, zgodnie z art. 24 aa </w:t>
      </w:r>
      <w:r w:rsidR="00541E8A" w:rsidRPr="000A16A5">
        <w:rPr>
          <w:rFonts w:eastAsia="Times New Roman" w:cstheme="minorHAnsi"/>
          <w:i/>
          <w:sz w:val="24"/>
          <w:szCs w:val="24"/>
          <w:lang w:eastAsia="ar-SA"/>
        </w:rPr>
        <w:t>u</w:t>
      </w:r>
      <w:proofErr w:type="spellStart"/>
      <w:r w:rsidR="00541E8A" w:rsidRPr="000A16A5">
        <w:rPr>
          <w:rFonts w:eastAsia="Times New Roman" w:cstheme="minorHAnsi"/>
          <w:i/>
          <w:sz w:val="24"/>
          <w:szCs w:val="24"/>
          <w:lang w:val="x-none" w:eastAsia="ar-SA"/>
        </w:rPr>
        <w:t>Pzp</w:t>
      </w:r>
      <w:proofErr w:type="spellEnd"/>
      <w:r w:rsidR="00541E8A" w:rsidRPr="000A16A5">
        <w:rPr>
          <w:rFonts w:eastAsia="Times New Roman" w:cstheme="minorHAnsi"/>
          <w:i/>
          <w:sz w:val="24"/>
          <w:szCs w:val="24"/>
          <w:lang w:val="x-none" w:eastAsia="ar-SA"/>
        </w:rPr>
        <w:t xml:space="preserve">, przewiduje możliwość w pierwszej kolejności dokonania oceny ofert, a następnie zbadania czy Wykonawca, którego oferta została oceniona jako najkorzystniejsza nie podlega wykluczeniu oraz spełnia warunki udziału w postępowaniu. </w:t>
      </w:r>
    </w:p>
    <w:p w14:paraId="33A9031E" w14:textId="77777777" w:rsidR="00541E8A" w:rsidRPr="000A16A5" w:rsidRDefault="00541E8A" w:rsidP="00541E8A">
      <w:pPr>
        <w:autoSpaceDE w:val="0"/>
        <w:autoSpaceDN w:val="0"/>
        <w:adjustRightInd w:val="0"/>
        <w:spacing w:after="0" w:line="240" w:lineRule="auto"/>
        <w:ind w:left="1077"/>
        <w:jc w:val="both"/>
        <w:rPr>
          <w:rFonts w:eastAsia="Times New Roman" w:cstheme="minorHAnsi"/>
          <w:i/>
          <w:sz w:val="24"/>
          <w:szCs w:val="24"/>
          <w:lang w:val="x-none" w:eastAsia="ar-SA"/>
        </w:rPr>
      </w:pPr>
    </w:p>
    <w:p w14:paraId="75E96672" w14:textId="77777777" w:rsidR="00541E8A" w:rsidRPr="000A16A5" w:rsidRDefault="00541E8A" w:rsidP="00541E8A">
      <w:pPr>
        <w:autoSpaceDE w:val="0"/>
        <w:autoSpaceDN w:val="0"/>
        <w:adjustRightInd w:val="0"/>
        <w:spacing w:after="0" w:line="240" w:lineRule="auto"/>
        <w:ind w:left="1077"/>
        <w:jc w:val="center"/>
        <w:rPr>
          <w:rFonts w:eastAsia="Times New Roman" w:cstheme="minorHAnsi"/>
          <w:b/>
          <w:i/>
          <w:color w:val="000000"/>
          <w:sz w:val="24"/>
          <w:szCs w:val="24"/>
          <w:u w:val="single"/>
          <w:lang w:val="x-none" w:eastAsia="pl-PL"/>
        </w:rPr>
      </w:pPr>
      <w:r w:rsidRPr="000A16A5">
        <w:rPr>
          <w:rFonts w:eastAsia="Times New Roman" w:cstheme="minorHAnsi"/>
          <w:b/>
          <w:i/>
          <w:sz w:val="24"/>
          <w:szCs w:val="24"/>
          <w:u w:val="single"/>
          <w:lang w:val="x-none" w:eastAsia="ar-SA"/>
        </w:rPr>
        <w:t>Skrócony opis kolejności postępowania Zamawiającego zgodnie z przewidzianą procedurą odwróconą:</w:t>
      </w:r>
    </w:p>
    <w:tbl>
      <w:tblPr>
        <w:tblW w:w="864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9"/>
        <w:gridCol w:w="2268"/>
      </w:tblGrid>
      <w:tr w:rsidR="00541E8A" w:rsidRPr="000A16A5" w14:paraId="5EDDF8E3" w14:textId="77777777" w:rsidTr="00541E8A">
        <w:tc>
          <w:tcPr>
            <w:tcW w:w="6379" w:type="dxa"/>
            <w:vAlign w:val="center"/>
          </w:tcPr>
          <w:p w14:paraId="160C075F" w14:textId="77777777" w:rsidR="00541E8A" w:rsidRPr="000A16A5" w:rsidRDefault="00541E8A" w:rsidP="00541E8A">
            <w:pPr>
              <w:suppressAutoHyphens/>
              <w:spacing w:after="0" w:line="240" w:lineRule="auto"/>
              <w:jc w:val="center"/>
              <w:rPr>
                <w:rFonts w:eastAsia="Times New Roman" w:cstheme="minorHAnsi"/>
                <w:b/>
                <w:i/>
                <w:sz w:val="24"/>
                <w:szCs w:val="24"/>
                <w:lang w:eastAsia="ar-SA"/>
              </w:rPr>
            </w:pPr>
            <w:r w:rsidRPr="000A16A5">
              <w:rPr>
                <w:rFonts w:eastAsia="Times New Roman" w:cstheme="minorHAnsi"/>
                <w:b/>
                <w:i/>
                <w:sz w:val="24"/>
                <w:szCs w:val="24"/>
                <w:lang w:eastAsia="ar-SA"/>
              </w:rPr>
              <w:t>Czynność</w:t>
            </w:r>
          </w:p>
        </w:tc>
        <w:tc>
          <w:tcPr>
            <w:tcW w:w="2268" w:type="dxa"/>
            <w:vAlign w:val="center"/>
          </w:tcPr>
          <w:p w14:paraId="668386F9" w14:textId="77777777" w:rsidR="00541E8A" w:rsidRPr="000A16A5" w:rsidRDefault="00541E8A" w:rsidP="00541E8A">
            <w:pPr>
              <w:suppressAutoHyphens/>
              <w:spacing w:after="0" w:line="240" w:lineRule="auto"/>
              <w:jc w:val="center"/>
              <w:rPr>
                <w:rFonts w:eastAsia="Times New Roman" w:cstheme="minorHAnsi"/>
                <w:b/>
                <w:i/>
                <w:sz w:val="24"/>
                <w:szCs w:val="24"/>
                <w:lang w:eastAsia="ar-SA"/>
              </w:rPr>
            </w:pPr>
            <w:r w:rsidRPr="000A16A5">
              <w:rPr>
                <w:rFonts w:eastAsia="Times New Roman" w:cstheme="minorHAnsi"/>
                <w:b/>
                <w:i/>
                <w:sz w:val="24"/>
                <w:szCs w:val="24"/>
                <w:lang w:eastAsia="ar-SA"/>
              </w:rPr>
              <w:t xml:space="preserve">Podstawa prawna </w:t>
            </w:r>
            <w:proofErr w:type="spellStart"/>
            <w:r w:rsidRPr="000A16A5">
              <w:rPr>
                <w:rFonts w:eastAsia="Times New Roman" w:cstheme="minorHAnsi"/>
                <w:b/>
                <w:i/>
                <w:sz w:val="24"/>
                <w:szCs w:val="24"/>
                <w:lang w:eastAsia="ar-SA"/>
              </w:rPr>
              <w:t>UPzp</w:t>
            </w:r>
            <w:proofErr w:type="spellEnd"/>
            <w:r w:rsidRPr="000A16A5">
              <w:rPr>
                <w:rFonts w:eastAsia="Times New Roman" w:cstheme="minorHAnsi"/>
                <w:b/>
                <w:i/>
                <w:sz w:val="24"/>
                <w:szCs w:val="24"/>
                <w:lang w:eastAsia="ar-SA"/>
              </w:rPr>
              <w:t>:</w:t>
            </w:r>
          </w:p>
        </w:tc>
      </w:tr>
      <w:tr w:rsidR="00541E8A" w:rsidRPr="000A16A5" w14:paraId="72CE1D49" w14:textId="77777777" w:rsidTr="00541E8A">
        <w:tc>
          <w:tcPr>
            <w:tcW w:w="6379" w:type="dxa"/>
            <w:vAlign w:val="center"/>
          </w:tcPr>
          <w:p w14:paraId="04A21507" w14:textId="77777777" w:rsidR="00541E8A" w:rsidRPr="000A16A5" w:rsidRDefault="00541E8A" w:rsidP="00541E8A">
            <w:pPr>
              <w:suppressAutoHyphens/>
              <w:spacing w:after="0" w:line="240" w:lineRule="auto"/>
              <w:rPr>
                <w:rFonts w:eastAsia="Times New Roman" w:cstheme="minorHAnsi"/>
                <w:i/>
                <w:sz w:val="24"/>
                <w:szCs w:val="24"/>
                <w:lang w:eastAsia="ar-SA"/>
              </w:rPr>
            </w:pPr>
            <w:r w:rsidRPr="000A16A5">
              <w:rPr>
                <w:rFonts w:eastAsia="Times New Roman" w:cstheme="minorHAnsi"/>
                <w:i/>
                <w:sz w:val="24"/>
                <w:szCs w:val="24"/>
                <w:lang w:eastAsia="ar-SA"/>
              </w:rPr>
              <w:t>Otwarcie ofert</w:t>
            </w:r>
          </w:p>
        </w:tc>
        <w:tc>
          <w:tcPr>
            <w:tcW w:w="2268" w:type="dxa"/>
            <w:vAlign w:val="center"/>
          </w:tcPr>
          <w:p w14:paraId="590D6AFC" w14:textId="77777777" w:rsidR="00541E8A" w:rsidRPr="000A16A5" w:rsidRDefault="00541E8A" w:rsidP="00541E8A">
            <w:pPr>
              <w:suppressAutoHyphens/>
              <w:spacing w:after="0" w:line="240" w:lineRule="auto"/>
              <w:jc w:val="center"/>
              <w:rPr>
                <w:rFonts w:eastAsia="Times New Roman" w:cstheme="minorHAnsi"/>
                <w:i/>
                <w:sz w:val="24"/>
                <w:szCs w:val="24"/>
                <w:lang w:eastAsia="ar-SA"/>
              </w:rPr>
            </w:pPr>
            <w:r w:rsidRPr="000A16A5">
              <w:rPr>
                <w:rFonts w:eastAsia="Times New Roman" w:cstheme="minorHAnsi"/>
                <w:i/>
                <w:sz w:val="24"/>
                <w:szCs w:val="24"/>
                <w:lang w:eastAsia="ar-SA"/>
              </w:rPr>
              <w:t>Art. 86 ust. 2,3,4</w:t>
            </w:r>
          </w:p>
        </w:tc>
      </w:tr>
      <w:tr w:rsidR="00541E8A" w:rsidRPr="000A16A5" w14:paraId="42FF2A99" w14:textId="77777777" w:rsidTr="00541E8A">
        <w:tc>
          <w:tcPr>
            <w:tcW w:w="6379" w:type="dxa"/>
            <w:vAlign w:val="center"/>
          </w:tcPr>
          <w:p w14:paraId="68466E41" w14:textId="77777777" w:rsidR="00541E8A" w:rsidRPr="000A16A5" w:rsidRDefault="00541E8A" w:rsidP="00541E8A">
            <w:pPr>
              <w:suppressAutoHyphens/>
              <w:spacing w:after="0" w:line="240" w:lineRule="auto"/>
              <w:rPr>
                <w:rFonts w:eastAsia="Times New Roman" w:cstheme="minorHAnsi"/>
                <w:i/>
                <w:sz w:val="24"/>
                <w:szCs w:val="24"/>
                <w:lang w:eastAsia="ar-SA"/>
              </w:rPr>
            </w:pPr>
            <w:r w:rsidRPr="000A16A5">
              <w:rPr>
                <w:rFonts w:eastAsia="Times New Roman" w:cstheme="minorHAnsi"/>
                <w:i/>
                <w:sz w:val="24"/>
                <w:szCs w:val="24"/>
                <w:lang w:eastAsia="ar-SA"/>
              </w:rPr>
              <w:t>Informacja z otwarcia ofert na stronie internetowej</w:t>
            </w:r>
          </w:p>
        </w:tc>
        <w:tc>
          <w:tcPr>
            <w:tcW w:w="2268" w:type="dxa"/>
            <w:vAlign w:val="center"/>
          </w:tcPr>
          <w:p w14:paraId="7100B3D0" w14:textId="77777777" w:rsidR="00541E8A" w:rsidRPr="000A16A5" w:rsidRDefault="00541E8A" w:rsidP="00541E8A">
            <w:pPr>
              <w:suppressAutoHyphens/>
              <w:spacing w:after="0" w:line="240" w:lineRule="auto"/>
              <w:jc w:val="center"/>
              <w:rPr>
                <w:rFonts w:eastAsia="Times New Roman" w:cstheme="minorHAnsi"/>
                <w:i/>
                <w:sz w:val="24"/>
                <w:szCs w:val="24"/>
                <w:lang w:eastAsia="ar-SA"/>
              </w:rPr>
            </w:pPr>
            <w:r w:rsidRPr="000A16A5">
              <w:rPr>
                <w:rFonts w:eastAsia="Times New Roman" w:cstheme="minorHAnsi"/>
                <w:i/>
                <w:sz w:val="24"/>
                <w:szCs w:val="24"/>
                <w:lang w:eastAsia="ar-SA"/>
              </w:rPr>
              <w:t>Art. 86 ust. 5.</w:t>
            </w:r>
          </w:p>
        </w:tc>
      </w:tr>
      <w:tr w:rsidR="00541E8A" w:rsidRPr="000A16A5" w14:paraId="016D071D" w14:textId="77777777" w:rsidTr="00541E8A">
        <w:tc>
          <w:tcPr>
            <w:tcW w:w="6379" w:type="dxa"/>
            <w:vAlign w:val="center"/>
          </w:tcPr>
          <w:p w14:paraId="5212091F" w14:textId="77777777" w:rsidR="00541E8A" w:rsidRPr="000A16A5" w:rsidRDefault="00541E8A" w:rsidP="00541E8A">
            <w:pPr>
              <w:suppressAutoHyphens/>
              <w:spacing w:after="0" w:line="240" w:lineRule="auto"/>
              <w:rPr>
                <w:rFonts w:eastAsia="Times New Roman" w:cstheme="minorHAnsi"/>
                <w:i/>
                <w:sz w:val="24"/>
                <w:szCs w:val="24"/>
                <w:lang w:eastAsia="ar-SA"/>
              </w:rPr>
            </w:pPr>
            <w:r w:rsidRPr="000A16A5">
              <w:rPr>
                <w:rFonts w:eastAsia="Times New Roman" w:cstheme="minorHAnsi"/>
                <w:i/>
                <w:sz w:val="24"/>
                <w:szCs w:val="24"/>
                <w:lang w:eastAsia="ar-SA"/>
              </w:rPr>
              <w:t>Złożenie przez Wykonawców oświadczenia o grupie kapitałowej do 3 dni</w:t>
            </w:r>
          </w:p>
        </w:tc>
        <w:tc>
          <w:tcPr>
            <w:tcW w:w="2268" w:type="dxa"/>
            <w:vAlign w:val="center"/>
          </w:tcPr>
          <w:p w14:paraId="18F4C66D" w14:textId="77777777" w:rsidR="00541E8A" w:rsidRPr="000A16A5" w:rsidRDefault="00541E8A" w:rsidP="00541E8A">
            <w:pPr>
              <w:suppressAutoHyphens/>
              <w:spacing w:after="0" w:line="240" w:lineRule="auto"/>
              <w:jc w:val="center"/>
              <w:rPr>
                <w:rFonts w:eastAsia="Times New Roman" w:cstheme="minorHAnsi"/>
                <w:i/>
                <w:sz w:val="24"/>
                <w:szCs w:val="24"/>
                <w:lang w:eastAsia="ar-SA"/>
              </w:rPr>
            </w:pPr>
            <w:r w:rsidRPr="000A16A5">
              <w:rPr>
                <w:rFonts w:eastAsia="Times New Roman" w:cstheme="minorHAnsi"/>
                <w:i/>
                <w:sz w:val="24"/>
                <w:szCs w:val="24"/>
                <w:lang w:eastAsia="ar-SA"/>
              </w:rPr>
              <w:t>Art. 24 ust. 11</w:t>
            </w:r>
          </w:p>
        </w:tc>
      </w:tr>
      <w:tr w:rsidR="00541E8A" w:rsidRPr="000A16A5" w14:paraId="48C8FDD4" w14:textId="77777777" w:rsidTr="00541E8A">
        <w:tc>
          <w:tcPr>
            <w:tcW w:w="6379" w:type="dxa"/>
            <w:vAlign w:val="center"/>
          </w:tcPr>
          <w:p w14:paraId="4EB689E6" w14:textId="77777777" w:rsidR="00541E8A" w:rsidRPr="000A16A5" w:rsidRDefault="00541E8A" w:rsidP="00541E8A">
            <w:pPr>
              <w:suppressAutoHyphens/>
              <w:spacing w:after="0" w:line="240" w:lineRule="auto"/>
              <w:rPr>
                <w:rFonts w:eastAsia="Times New Roman" w:cstheme="minorHAnsi"/>
                <w:i/>
                <w:sz w:val="24"/>
                <w:szCs w:val="24"/>
                <w:lang w:eastAsia="ar-SA"/>
              </w:rPr>
            </w:pPr>
            <w:r w:rsidRPr="000A16A5">
              <w:rPr>
                <w:rFonts w:eastAsia="Times New Roman" w:cstheme="minorHAnsi"/>
                <w:i/>
                <w:sz w:val="24"/>
                <w:szCs w:val="24"/>
                <w:lang w:eastAsia="ar-SA"/>
              </w:rPr>
              <w:t xml:space="preserve">Sprawdzanie czy oferty nie podlegają odrzuceniu </w:t>
            </w:r>
          </w:p>
        </w:tc>
        <w:tc>
          <w:tcPr>
            <w:tcW w:w="2268" w:type="dxa"/>
            <w:vAlign w:val="center"/>
          </w:tcPr>
          <w:p w14:paraId="4BD51665" w14:textId="77777777" w:rsidR="00541E8A" w:rsidRPr="000A16A5" w:rsidRDefault="00541E8A" w:rsidP="00541E8A">
            <w:pPr>
              <w:suppressAutoHyphens/>
              <w:spacing w:after="0" w:line="240" w:lineRule="auto"/>
              <w:jc w:val="center"/>
              <w:rPr>
                <w:rFonts w:eastAsia="Times New Roman" w:cstheme="minorHAnsi"/>
                <w:i/>
                <w:sz w:val="24"/>
                <w:szCs w:val="24"/>
                <w:lang w:eastAsia="ar-SA"/>
              </w:rPr>
            </w:pPr>
            <w:r w:rsidRPr="000A16A5">
              <w:rPr>
                <w:rFonts w:eastAsia="Times New Roman" w:cstheme="minorHAnsi"/>
                <w:i/>
                <w:sz w:val="24"/>
                <w:szCs w:val="24"/>
                <w:lang w:eastAsia="ar-SA"/>
              </w:rPr>
              <w:t>Art. 89 ust. 1</w:t>
            </w:r>
          </w:p>
        </w:tc>
      </w:tr>
      <w:tr w:rsidR="00541E8A" w:rsidRPr="000A16A5" w14:paraId="350A292E" w14:textId="77777777" w:rsidTr="00541E8A">
        <w:tc>
          <w:tcPr>
            <w:tcW w:w="6379" w:type="dxa"/>
            <w:vAlign w:val="center"/>
          </w:tcPr>
          <w:p w14:paraId="61BE7F63" w14:textId="77777777" w:rsidR="00541E8A" w:rsidRPr="000A16A5" w:rsidRDefault="00541E8A" w:rsidP="00541E8A">
            <w:pPr>
              <w:suppressAutoHyphens/>
              <w:spacing w:after="0" w:line="240" w:lineRule="auto"/>
              <w:rPr>
                <w:rFonts w:eastAsia="Times New Roman" w:cstheme="minorHAnsi"/>
                <w:i/>
                <w:sz w:val="24"/>
                <w:szCs w:val="24"/>
                <w:lang w:eastAsia="ar-SA"/>
              </w:rPr>
            </w:pPr>
            <w:r w:rsidRPr="000A16A5">
              <w:rPr>
                <w:rFonts w:eastAsia="Times New Roman" w:cstheme="minorHAnsi"/>
                <w:i/>
                <w:sz w:val="24"/>
                <w:szCs w:val="24"/>
                <w:lang w:eastAsia="ar-SA"/>
              </w:rPr>
              <w:t>Sprawdzanie czy oferty nie zawierają omyłek i ich poprawa</w:t>
            </w:r>
          </w:p>
        </w:tc>
        <w:tc>
          <w:tcPr>
            <w:tcW w:w="2268" w:type="dxa"/>
            <w:vAlign w:val="center"/>
          </w:tcPr>
          <w:p w14:paraId="6429DCD8" w14:textId="77777777" w:rsidR="00541E8A" w:rsidRPr="000A16A5" w:rsidRDefault="00541E8A" w:rsidP="00541E8A">
            <w:pPr>
              <w:suppressAutoHyphens/>
              <w:spacing w:after="0" w:line="240" w:lineRule="auto"/>
              <w:jc w:val="center"/>
              <w:rPr>
                <w:rFonts w:eastAsia="Times New Roman" w:cstheme="minorHAnsi"/>
                <w:i/>
                <w:sz w:val="24"/>
                <w:szCs w:val="24"/>
                <w:lang w:eastAsia="ar-SA"/>
              </w:rPr>
            </w:pPr>
            <w:r w:rsidRPr="000A16A5">
              <w:rPr>
                <w:rFonts w:eastAsia="Times New Roman" w:cstheme="minorHAnsi"/>
                <w:i/>
                <w:sz w:val="24"/>
                <w:szCs w:val="24"/>
                <w:lang w:eastAsia="ar-SA"/>
              </w:rPr>
              <w:t>Art. 87 ust. 2</w:t>
            </w:r>
          </w:p>
        </w:tc>
      </w:tr>
      <w:tr w:rsidR="00541E8A" w:rsidRPr="000A16A5" w14:paraId="433B0653" w14:textId="77777777" w:rsidTr="00541E8A">
        <w:tc>
          <w:tcPr>
            <w:tcW w:w="6379" w:type="dxa"/>
            <w:vAlign w:val="center"/>
          </w:tcPr>
          <w:p w14:paraId="61DA93F7" w14:textId="77777777" w:rsidR="00541E8A" w:rsidRPr="000A16A5" w:rsidRDefault="00541E8A" w:rsidP="00541E8A">
            <w:pPr>
              <w:suppressAutoHyphens/>
              <w:spacing w:after="0" w:line="240" w:lineRule="auto"/>
              <w:rPr>
                <w:rFonts w:eastAsia="Times New Roman" w:cstheme="minorHAnsi"/>
                <w:i/>
                <w:sz w:val="24"/>
                <w:szCs w:val="24"/>
                <w:lang w:eastAsia="ar-SA"/>
              </w:rPr>
            </w:pPr>
            <w:r w:rsidRPr="000A16A5">
              <w:rPr>
                <w:rFonts w:eastAsia="Times New Roman" w:cstheme="minorHAnsi"/>
                <w:i/>
                <w:sz w:val="24"/>
                <w:szCs w:val="24"/>
                <w:lang w:eastAsia="ar-SA"/>
              </w:rPr>
              <w:t>Sprawdzenie czy oferty nie zawierają rażąco niskiej ceny</w:t>
            </w:r>
          </w:p>
        </w:tc>
        <w:tc>
          <w:tcPr>
            <w:tcW w:w="2268" w:type="dxa"/>
            <w:vAlign w:val="center"/>
          </w:tcPr>
          <w:p w14:paraId="196B44CC" w14:textId="77777777" w:rsidR="00541E8A" w:rsidRPr="000A16A5" w:rsidRDefault="00541E8A" w:rsidP="00541E8A">
            <w:pPr>
              <w:suppressAutoHyphens/>
              <w:spacing w:after="0" w:line="240" w:lineRule="auto"/>
              <w:jc w:val="center"/>
              <w:rPr>
                <w:rFonts w:eastAsia="Times New Roman" w:cstheme="minorHAnsi"/>
                <w:i/>
                <w:sz w:val="24"/>
                <w:szCs w:val="24"/>
                <w:lang w:eastAsia="ar-SA"/>
              </w:rPr>
            </w:pPr>
            <w:r w:rsidRPr="000A16A5">
              <w:rPr>
                <w:rFonts w:eastAsia="Times New Roman" w:cstheme="minorHAnsi"/>
                <w:i/>
                <w:sz w:val="24"/>
                <w:szCs w:val="24"/>
                <w:lang w:eastAsia="ar-SA"/>
              </w:rPr>
              <w:t>Art. 90 ust. 1</w:t>
            </w:r>
          </w:p>
        </w:tc>
      </w:tr>
      <w:tr w:rsidR="00541E8A" w:rsidRPr="000A16A5" w14:paraId="28A08E00" w14:textId="77777777" w:rsidTr="00541E8A">
        <w:tc>
          <w:tcPr>
            <w:tcW w:w="6379" w:type="dxa"/>
            <w:vAlign w:val="center"/>
          </w:tcPr>
          <w:p w14:paraId="4A6E6B2E" w14:textId="77777777" w:rsidR="00541E8A" w:rsidRPr="000A16A5" w:rsidRDefault="00541E8A" w:rsidP="00541E8A">
            <w:pPr>
              <w:suppressAutoHyphens/>
              <w:spacing w:after="0" w:line="240" w:lineRule="auto"/>
              <w:rPr>
                <w:rFonts w:eastAsia="Times New Roman" w:cstheme="minorHAnsi"/>
                <w:i/>
                <w:sz w:val="24"/>
                <w:szCs w:val="24"/>
                <w:lang w:eastAsia="ar-SA"/>
              </w:rPr>
            </w:pPr>
            <w:r w:rsidRPr="000A16A5">
              <w:rPr>
                <w:rFonts w:eastAsia="Times New Roman" w:cstheme="minorHAnsi"/>
                <w:i/>
                <w:sz w:val="24"/>
                <w:szCs w:val="24"/>
                <w:lang w:eastAsia="ar-SA"/>
              </w:rPr>
              <w:t>Przyznanie punktacji wg kryteriów i wyłonienie najkorzystniejszej oferty</w:t>
            </w:r>
          </w:p>
        </w:tc>
        <w:tc>
          <w:tcPr>
            <w:tcW w:w="2268" w:type="dxa"/>
            <w:vAlign w:val="center"/>
          </w:tcPr>
          <w:p w14:paraId="09129310" w14:textId="77777777" w:rsidR="00541E8A" w:rsidRPr="000A16A5" w:rsidRDefault="00541E8A" w:rsidP="00541E8A">
            <w:pPr>
              <w:suppressAutoHyphens/>
              <w:spacing w:after="0" w:line="240" w:lineRule="auto"/>
              <w:jc w:val="center"/>
              <w:rPr>
                <w:rFonts w:eastAsia="Times New Roman" w:cstheme="minorHAnsi"/>
                <w:i/>
                <w:sz w:val="24"/>
                <w:szCs w:val="24"/>
                <w:lang w:eastAsia="ar-SA"/>
              </w:rPr>
            </w:pPr>
            <w:r w:rsidRPr="000A16A5">
              <w:rPr>
                <w:rFonts w:eastAsia="Times New Roman" w:cstheme="minorHAnsi"/>
                <w:i/>
                <w:sz w:val="24"/>
                <w:szCs w:val="24"/>
                <w:lang w:eastAsia="ar-SA"/>
              </w:rPr>
              <w:t>Art. 26 ust. 1,2</w:t>
            </w:r>
          </w:p>
        </w:tc>
      </w:tr>
      <w:tr w:rsidR="00541E8A" w:rsidRPr="000A16A5" w14:paraId="3A34C5A4" w14:textId="77777777" w:rsidTr="00541E8A">
        <w:tc>
          <w:tcPr>
            <w:tcW w:w="6379" w:type="dxa"/>
            <w:vAlign w:val="center"/>
          </w:tcPr>
          <w:p w14:paraId="327470E4" w14:textId="77777777" w:rsidR="00541E8A" w:rsidRPr="000A16A5" w:rsidRDefault="00541E8A" w:rsidP="00541E8A">
            <w:pPr>
              <w:suppressAutoHyphens/>
              <w:spacing w:after="0" w:line="240" w:lineRule="auto"/>
              <w:rPr>
                <w:rFonts w:eastAsia="Times New Roman" w:cstheme="minorHAnsi"/>
                <w:i/>
                <w:sz w:val="24"/>
                <w:szCs w:val="24"/>
                <w:lang w:eastAsia="ar-SA"/>
              </w:rPr>
            </w:pPr>
            <w:r w:rsidRPr="000A16A5">
              <w:rPr>
                <w:rFonts w:eastAsia="Times New Roman" w:cstheme="minorHAnsi"/>
                <w:i/>
                <w:sz w:val="24"/>
                <w:szCs w:val="24"/>
                <w:lang w:eastAsia="ar-SA"/>
              </w:rPr>
              <w:t xml:space="preserve">Oferta najkorzystniejsza - Sprawdzenie grupy kapitałowej </w:t>
            </w:r>
          </w:p>
        </w:tc>
        <w:tc>
          <w:tcPr>
            <w:tcW w:w="2268" w:type="dxa"/>
            <w:vAlign w:val="center"/>
          </w:tcPr>
          <w:p w14:paraId="381B9AF8" w14:textId="77777777" w:rsidR="00541E8A" w:rsidRPr="000A16A5" w:rsidRDefault="00541E8A" w:rsidP="00541E8A">
            <w:pPr>
              <w:suppressAutoHyphens/>
              <w:spacing w:after="0" w:line="240" w:lineRule="auto"/>
              <w:jc w:val="center"/>
              <w:rPr>
                <w:rFonts w:eastAsia="Times New Roman" w:cstheme="minorHAnsi"/>
                <w:i/>
                <w:sz w:val="24"/>
                <w:szCs w:val="24"/>
                <w:lang w:eastAsia="ar-SA"/>
              </w:rPr>
            </w:pPr>
            <w:r w:rsidRPr="000A16A5">
              <w:rPr>
                <w:rFonts w:eastAsia="Times New Roman" w:cstheme="minorHAnsi"/>
                <w:i/>
                <w:sz w:val="24"/>
                <w:szCs w:val="24"/>
                <w:lang w:eastAsia="ar-SA"/>
              </w:rPr>
              <w:t>Art. 24 ust. 11</w:t>
            </w:r>
          </w:p>
          <w:p w14:paraId="1614E228" w14:textId="77777777" w:rsidR="00541E8A" w:rsidRPr="000A16A5" w:rsidRDefault="00541E8A" w:rsidP="00541E8A">
            <w:pPr>
              <w:suppressAutoHyphens/>
              <w:spacing w:after="0" w:line="240" w:lineRule="auto"/>
              <w:jc w:val="center"/>
              <w:rPr>
                <w:rFonts w:eastAsia="Times New Roman" w:cstheme="minorHAnsi"/>
                <w:i/>
                <w:sz w:val="24"/>
                <w:szCs w:val="24"/>
                <w:lang w:eastAsia="ar-SA"/>
              </w:rPr>
            </w:pPr>
            <w:r w:rsidRPr="000A16A5">
              <w:rPr>
                <w:rFonts w:eastAsia="Times New Roman" w:cstheme="minorHAnsi"/>
                <w:i/>
                <w:sz w:val="24"/>
                <w:szCs w:val="24"/>
                <w:lang w:eastAsia="ar-SA"/>
              </w:rPr>
              <w:t>Art. 26 ust. 2f</w:t>
            </w:r>
          </w:p>
        </w:tc>
      </w:tr>
      <w:tr w:rsidR="00541E8A" w:rsidRPr="000A16A5" w14:paraId="5DE62667" w14:textId="77777777" w:rsidTr="00541E8A">
        <w:tc>
          <w:tcPr>
            <w:tcW w:w="6379" w:type="dxa"/>
            <w:vAlign w:val="center"/>
          </w:tcPr>
          <w:p w14:paraId="158EE565" w14:textId="77777777" w:rsidR="00541E8A" w:rsidRPr="000A16A5" w:rsidRDefault="00541E8A" w:rsidP="00541E8A">
            <w:pPr>
              <w:suppressAutoHyphens/>
              <w:spacing w:after="0" w:line="240" w:lineRule="auto"/>
              <w:rPr>
                <w:rFonts w:eastAsia="Times New Roman" w:cstheme="minorHAnsi"/>
                <w:i/>
                <w:sz w:val="24"/>
                <w:szCs w:val="24"/>
                <w:lang w:eastAsia="ar-SA"/>
              </w:rPr>
            </w:pPr>
            <w:r w:rsidRPr="000A16A5">
              <w:rPr>
                <w:rFonts w:eastAsia="Times New Roman" w:cstheme="minorHAnsi"/>
                <w:i/>
                <w:sz w:val="24"/>
                <w:szCs w:val="24"/>
                <w:lang w:eastAsia="ar-SA"/>
              </w:rPr>
              <w:t xml:space="preserve">Oferta najkorzystniejsza - Sprawdzenie oświadczeń na brak podstaw do wykluczenia </w:t>
            </w:r>
          </w:p>
        </w:tc>
        <w:tc>
          <w:tcPr>
            <w:tcW w:w="2268" w:type="dxa"/>
            <w:vAlign w:val="center"/>
          </w:tcPr>
          <w:p w14:paraId="26030BBD" w14:textId="77777777" w:rsidR="00541E8A" w:rsidRPr="000A16A5" w:rsidRDefault="00541E8A" w:rsidP="00541E8A">
            <w:pPr>
              <w:suppressAutoHyphens/>
              <w:spacing w:after="0" w:line="240" w:lineRule="auto"/>
              <w:jc w:val="center"/>
              <w:rPr>
                <w:rFonts w:eastAsia="Times New Roman" w:cstheme="minorHAnsi"/>
                <w:i/>
                <w:sz w:val="24"/>
                <w:szCs w:val="24"/>
                <w:lang w:eastAsia="ar-SA"/>
              </w:rPr>
            </w:pPr>
            <w:r w:rsidRPr="000A16A5">
              <w:rPr>
                <w:rFonts w:eastAsia="Times New Roman" w:cstheme="minorHAnsi"/>
                <w:i/>
                <w:sz w:val="24"/>
                <w:szCs w:val="24"/>
                <w:lang w:eastAsia="ar-SA"/>
              </w:rPr>
              <w:t>Art. 25 ust. 1</w:t>
            </w:r>
          </w:p>
        </w:tc>
      </w:tr>
      <w:tr w:rsidR="00541E8A" w:rsidRPr="000A16A5" w14:paraId="77E2C74F" w14:textId="77777777" w:rsidTr="00541E8A">
        <w:tc>
          <w:tcPr>
            <w:tcW w:w="6379" w:type="dxa"/>
            <w:vAlign w:val="center"/>
          </w:tcPr>
          <w:p w14:paraId="615C27F7" w14:textId="77777777" w:rsidR="00541E8A" w:rsidRPr="000A16A5" w:rsidRDefault="00541E8A" w:rsidP="00541E8A">
            <w:pPr>
              <w:suppressAutoHyphens/>
              <w:spacing w:after="0" w:line="240" w:lineRule="auto"/>
              <w:rPr>
                <w:rFonts w:eastAsia="Times New Roman" w:cstheme="minorHAnsi"/>
                <w:i/>
                <w:sz w:val="24"/>
                <w:szCs w:val="24"/>
                <w:lang w:eastAsia="ar-SA"/>
              </w:rPr>
            </w:pPr>
            <w:r w:rsidRPr="000A16A5">
              <w:rPr>
                <w:rFonts w:eastAsia="Times New Roman" w:cstheme="minorHAnsi"/>
                <w:i/>
                <w:sz w:val="24"/>
                <w:szCs w:val="24"/>
                <w:lang w:eastAsia="ar-SA"/>
              </w:rPr>
              <w:t xml:space="preserve">Wezwanie wykonawcy, którego oferta została uznana za najkorzystniejszą dostarczenie dokumentów potwierdzających braku podstaw do wykluczenia </w:t>
            </w:r>
          </w:p>
        </w:tc>
        <w:tc>
          <w:tcPr>
            <w:tcW w:w="2268" w:type="dxa"/>
            <w:vAlign w:val="center"/>
          </w:tcPr>
          <w:p w14:paraId="277613D0" w14:textId="77777777" w:rsidR="00541E8A" w:rsidRPr="000A16A5" w:rsidRDefault="00541E8A" w:rsidP="00541E8A">
            <w:pPr>
              <w:suppressAutoHyphens/>
              <w:spacing w:after="0" w:line="240" w:lineRule="auto"/>
              <w:jc w:val="center"/>
              <w:rPr>
                <w:rFonts w:eastAsia="Times New Roman" w:cstheme="minorHAnsi"/>
                <w:i/>
                <w:sz w:val="24"/>
                <w:szCs w:val="24"/>
                <w:lang w:eastAsia="ar-SA"/>
              </w:rPr>
            </w:pPr>
            <w:r w:rsidRPr="000A16A5">
              <w:rPr>
                <w:rFonts w:eastAsia="Times New Roman" w:cstheme="minorHAnsi"/>
                <w:i/>
                <w:sz w:val="24"/>
                <w:szCs w:val="24"/>
                <w:lang w:eastAsia="ar-SA"/>
              </w:rPr>
              <w:t>Art. 26 ust. 1,2</w:t>
            </w:r>
          </w:p>
        </w:tc>
      </w:tr>
      <w:tr w:rsidR="00541E8A" w:rsidRPr="000A16A5" w14:paraId="42A51D1D" w14:textId="77777777" w:rsidTr="00541E8A">
        <w:tc>
          <w:tcPr>
            <w:tcW w:w="6379" w:type="dxa"/>
            <w:vAlign w:val="center"/>
          </w:tcPr>
          <w:p w14:paraId="52051D1B" w14:textId="77777777" w:rsidR="00541E8A" w:rsidRPr="000A16A5" w:rsidRDefault="00541E8A" w:rsidP="00541E8A">
            <w:pPr>
              <w:suppressAutoHyphens/>
              <w:spacing w:after="0" w:line="240" w:lineRule="auto"/>
              <w:rPr>
                <w:rFonts w:eastAsia="Times New Roman" w:cstheme="minorHAnsi"/>
                <w:i/>
                <w:sz w:val="24"/>
                <w:szCs w:val="24"/>
                <w:lang w:eastAsia="ar-SA"/>
              </w:rPr>
            </w:pPr>
            <w:r w:rsidRPr="000A16A5">
              <w:rPr>
                <w:rFonts w:eastAsia="Times New Roman" w:cstheme="minorHAnsi"/>
                <w:i/>
                <w:sz w:val="24"/>
                <w:szCs w:val="24"/>
                <w:lang w:eastAsia="ar-SA"/>
              </w:rPr>
              <w:t>Wybór najkorzystniejszej oferty</w:t>
            </w:r>
          </w:p>
        </w:tc>
        <w:tc>
          <w:tcPr>
            <w:tcW w:w="2268" w:type="dxa"/>
            <w:vAlign w:val="center"/>
          </w:tcPr>
          <w:p w14:paraId="293A74F1" w14:textId="77777777" w:rsidR="00541E8A" w:rsidRPr="000A16A5" w:rsidRDefault="00541E8A" w:rsidP="00541E8A">
            <w:pPr>
              <w:suppressAutoHyphens/>
              <w:spacing w:after="0" w:line="240" w:lineRule="auto"/>
              <w:jc w:val="center"/>
              <w:rPr>
                <w:rFonts w:eastAsia="Times New Roman" w:cstheme="minorHAnsi"/>
                <w:i/>
                <w:sz w:val="24"/>
                <w:szCs w:val="24"/>
                <w:lang w:eastAsia="ar-SA"/>
              </w:rPr>
            </w:pPr>
            <w:r w:rsidRPr="000A16A5">
              <w:rPr>
                <w:rFonts w:eastAsia="Times New Roman" w:cstheme="minorHAnsi"/>
                <w:i/>
                <w:sz w:val="24"/>
                <w:szCs w:val="24"/>
                <w:lang w:eastAsia="ar-SA"/>
              </w:rPr>
              <w:t>Art. 92</w:t>
            </w:r>
          </w:p>
        </w:tc>
      </w:tr>
    </w:tbl>
    <w:p w14:paraId="535ABA06" w14:textId="77777777" w:rsidR="00541E8A" w:rsidRPr="000A16A5" w:rsidRDefault="00541E8A" w:rsidP="00541E8A">
      <w:pPr>
        <w:autoSpaceDE w:val="0"/>
        <w:autoSpaceDN w:val="0"/>
        <w:adjustRightInd w:val="0"/>
        <w:spacing w:after="0" w:line="240" w:lineRule="auto"/>
        <w:ind w:left="1077"/>
        <w:jc w:val="both"/>
        <w:rPr>
          <w:rFonts w:eastAsia="Times New Roman" w:cstheme="minorHAnsi"/>
          <w:i/>
          <w:color w:val="000000"/>
          <w:sz w:val="24"/>
          <w:szCs w:val="24"/>
          <w:lang w:val="x-none" w:eastAsia="pl-PL"/>
        </w:rPr>
      </w:pPr>
    </w:p>
    <w:p w14:paraId="5A9F65E0" w14:textId="77777777" w:rsidR="00541E8A" w:rsidRPr="000A16A5" w:rsidRDefault="00311212" w:rsidP="00541E8A">
      <w:pPr>
        <w:suppressAutoHyphens/>
        <w:autoSpaceDE w:val="0"/>
        <w:autoSpaceDN w:val="0"/>
        <w:adjustRightInd w:val="0"/>
        <w:spacing w:after="0" w:line="240" w:lineRule="auto"/>
        <w:jc w:val="both"/>
        <w:rPr>
          <w:rFonts w:eastAsia="Times New Roman" w:cstheme="minorHAnsi"/>
          <w:i/>
          <w:color w:val="000000"/>
          <w:sz w:val="24"/>
          <w:szCs w:val="24"/>
          <w:lang w:val="x-none" w:eastAsia="pl-PL"/>
        </w:rPr>
      </w:pPr>
      <w:r w:rsidRPr="000A16A5">
        <w:rPr>
          <w:rFonts w:eastAsia="Times New Roman" w:cstheme="minorHAnsi"/>
          <w:b/>
          <w:bCs/>
          <w:i/>
          <w:sz w:val="24"/>
          <w:szCs w:val="24"/>
          <w:lang w:eastAsia="ar-SA"/>
        </w:rPr>
        <w:t>7</w:t>
      </w:r>
      <w:r w:rsidR="00541E8A" w:rsidRPr="000A16A5">
        <w:rPr>
          <w:rFonts w:eastAsia="Times New Roman" w:cstheme="minorHAnsi"/>
          <w:b/>
          <w:bCs/>
          <w:i/>
          <w:sz w:val="24"/>
          <w:szCs w:val="24"/>
          <w:lang w:eastAsia="ar-SA"/>
        </w:rPr>
        <w:t>.6.</w:t>
      </w:r>
      <w:r w:rsidR="00541E8A" w:rsidRPr="000A16A5">
        <w:rPr>
          <w:rFonts w:eastAsia="Times New Roman" w:cstheme="minorHAnsi"/>
          <w:b/>
          <w:bCs/>
          <w:i/>
          <w:sz w:val="24"/>
          <w:szCs w:val="24"/>
          <w:lang w:val="x-none" w:eastAsia="ar-SA"/>
        </w:rPr>
        <w:t>Na wezwanie zamawiającego Wykonawca zobowiązany jest do złożenia następujących oświadczeń lub dokumentów:</w:t>
      </w:r>
    </w:p>
    <w:p w14:paraId="30141938" w14:textId="77777777" w:rsidR="00541E8A" w:rsidRPr="000A16A5" w:rsidRDefault="00311212" w:rsidP="00311212">
      <w:pPr>
        <w:suppressAutoHyphens/>
        <w:autoSpaceDE w:val="0"/>
        <w:autoSpaceDN w:val="0"/>
        <w:adjustRightInd w:val="0"/>
        <w:spacing w:after="0" w:line="240" w:lineRule="auto"/>
        <w:ind w:left="1700"/>
        <w:jc w:val="both"/>
        <w:rPr>
          <w:rFonts w:eastAsia="Times New Roman" w:cstheme="minorHAnsi"/>
          <w:i/>
          <w:color w:val="000000"/>
          <w:sz w:val="24"/>
          <w:szCs w:val="24"/>
          <w:lang w:val="x-none" w:eastAsia="pl-PL"/>
        </w:rPr>
      </w:pPr>
      <w:r w:rsidRPr="000A16A5">
        <w:rPr>
          <w:rFonts w:eastAsia="Times New Roman" w:cstheme="minorHAnsi"/>
          <w:i/>
          <w:sz w:val="24"/>
          <w:szCs w:val="24"/>
          <w:lang w:eastAsia="ar-SA"/>
        </w:rPr>
        <w:t>7.6.1.</w:t>
      </w:r>
      <w:r w:rsidR="00541E8A" w:rsidRPr="000A16A5">
        <w:rPr>
          <w:rFonts w:eastAsia="Times New Roman" w:cstheme="minorHAnsi"/>
          <w:i/>
          <w:sz w:val="24"/>
          <w:szCs w:val="24"/>
          <w:lang w:val="x-none" w:eastAsia="ar-SA"/>
        </w:rPr>
        <w:t>W celu potwierdzenia braku podstaw do wykluczenia Wykonawcy z udziału  w postępowaniu:</w:t>
      </w:r>
    </w:p>
    <w:p w14:paraId="0E1840D4" w14:textId="77777777" w:rsidR="00541E8A" w:rsidRPr="000A16A5" w:rsidRDefault="00541E8A" w:rsidP="00D16334">
      <w:pPr>
        <w:pStyle w:val="Akapitzlist"/>
        <w:numPr>
          <w:ilvl w:val="3"/>
          <w:numId w:val="9"/>
        </w:numPr>
        <w:autoSpaceDE w:val="0"/>
        <w:autoSpaceDN w:val="0"/>
        <w:adjustRightInd w:val="0"/>
        <w:jc w:val="both"/>
        <w:rPr>
          <w:rFonts w:asciiTheme="minorHAnsi" w:hAnsiTheme="minorHAnsi" w:cstheme="minorHAnsi"/>
          <w:i/>
          <w:color w:val="000000"/>
          <w:lang w:eastAsia="pl-PL"/>
        </w:rPr>
      </w:pPr>
      <w:r w:rsidRPr="000A16A5">
        <w:rPr>
          <w:rFonts w:asciiTheme="minorHAnsi" w:hAnsiTheme="minorHAnsi" w:cstheme="minorHAnsi"/>
          <w:i/>
        </w:rPr>
        <w:t>odpisu z właściwego rejestru lub z centralnej ewidencji i informacji  o działalności gospodarczej, jeżeli odrębne przepisy wymagają wpisu do rejestru lub ewidencji, w celu potwierdzenia braku podstaw wykluczenia na podstawie art. 24 ust. 5 pkt 1 ustawy,</w:t>
      </w:r>
    </w:p>
    <w:p w14:paraId="537BC36E" w14:textId="77777777" w:rsidR="00541E8A" w:rsidRPr="000A16A5" w:rsidRDefault="00311212" w:rsidP="00311212">
      <w:pPr>
        <w:suppressAutoHyphens/>
        <w:autoSpaceDE w:val="0"/>
        <w:autoSpaceDN w:val="0"/>
        <w:adjustRightInd w:val="0"/>
        <w:spacing w:after="0" w:line="240" w:lineRule="auto"/>
        <w:ind w:left="2835"/>
        <w:jc w:val="both"/>
        <w:rPr>
          <w:rFonts w:eastAsia="Times New Roman" w:cstheme="minorHAnsi"/>
          <w:i/>
          <w:color w:val="000000"/>
          <w:sz w:val="24"/>
          <w:szCs w:val="24"/>
          <w:lang w:val="x-none" w:eastAsia="pl-PL"/>
        </w:rPr>
      </w:pPr>
      <w:r w:rsidRPr="000A16A5">
        <w:rPr>
          <w:rFonts w:eastAsia="Times New Roman" w:cstheme="minorHAnsi"/>
          <w:i/>
          <w:sz w:val="24"/>
          <w:szCs w:val="24"/>
          <w:lang w:eastAsia="ar-SA"/>
        </w:rPr>
        <w:t>7.6.1.2.</w:t>
      </w:r>
      <w:r w:rsidR="00541E8A" w:rsidRPr="000A16A5">
        <w:rPr>
          <w:rFonts w:eastAsia="Times New Roman" w:cstheme="minorHAnsi"/>
          <w:i/>
          <w:sz w:val="24"/>
          <w:szCs w:val="24"/>
          <w:lang w:val="x-none" w:eastAsia="ar-SA"/>
        </w:rPr>
        <w:t>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w:t>
      </w:r>
    </w:p>
    <w:p w14:paraId="4E053890" w14:textId="77777777" w:rsidR="00541E8A" w:rsidRPr="000A16A5" w:rsidRDefault="00541E8A" w:rsidP="00D16334">
      <w:pPr>
        <w:pStyle w:val="Akapitzlist"/>
        <w:numPr>
          <w:ilvl w:val="2"/>
          <w:numId w:val="9"/>
        </w:numPr>
        <w:autoSpaceDE w:val="0"/>
        <w:autoSpaceDN w:val="0"/>
        <w:adjustRightInd w:val="0"/>
        <w:jc w:val="both"/>
        <w:rPr>
          <w:rFonts w:asciiTheme="minorHAnsi" w:hAnsiTheme="minorHAnsi" w:cstheme="minorHAnsi"/>
          <w:i/>
          <w:color w:val="000000"/>
          <w:lang w:eastAsia="pl-PL"/>
        </w:rPr>
      </w:pPr>
      <w:r w:rsidRPr="000A16A5">
        <w:rPr>
          <w:rFonts w:asciiTheme="minorHAnsi" w:hAnsiTheme="minorHAnsi" w:cstheme="minorHAnsi"/>
          <w:i/>
        </w:rPr>
        <w:t xml:space="preserve">Jeżeli wykaz, oświadczenia lub inne złożone przez Wykonawcę dokumenty, o których mowa w pkt. </w:t>
      </w:r>
      <w:r w:rsidR="00311212" w:rsidRPr="000A16A5">
        <w:rPr>
          <w:rFonts w:asciiTheme="minorHAnsi" w:hAnsiTheme="minorHAnsi" w:cstheme="minorHAnsi"/>
          <w:i/>
        </w:rPr>
        <w:t>7</w:t>
      </w:r>
      <w:r w:rsidRPr="000A16A5">
        <w:rPr>
          <w:rFonts w:asciiTheme="minorHAnsi" w:hAnsiTheme="minorHAnsi" w:cstheme="minorHAnsi"/>
          <w:i/>
        </w:rPr>
        <w:t xml:space="preserve">.6.1. IDW budzą wątpliwości zamawiającego, może on zwrócić się bezpośrednio do właściwego podmiotu, na rzecz którego usługi, były wykonane, a w przypadku </w:t>
      </w:r>
      <w:r w:rsidRPr="000A16A5">
        <w:rPr>
          <w:rFonts w:asciiTheme="minorHAnsi" w:hAnsiTheme="minorHAnsi" w:cstheme="minorHAnsi"/>
          <w:i/>
        </w:rPr>
        <w:lastRenderedPageBreak/>
        <w:t>świadczeń okresowych lub ciągłych są wykonywane, o dodatkowe informacje lub dokumenty w tym zakresie.</w:t>
      </w:r>
    </w:p>
    <w:p w14:paraId="3957D1D7" w14:textId="77777777" w:rsidR="00541E8A" w:rsidRPr="000A16A5" w:rsidRDefault="00541E8A" w:rsidP="00D16334">
      <w:pPr>
        <w:numPr>
          <w:ilvl w:val="2"/>
          <w:numId w:val="9"/>
        </w:numPr>
        <w:suppressAutoHyphens/>
        <w:autoSpaceDE w:val="0"/>
        <w:autoSpaceDN w:val="0"/>
        <w:adjustRightInd w:val="0"/>
        <w:spacing w:after="0" w:line="240" w:lineRule="auto"/>
        <w:ind w:left="2268" w:hanging="567"/>
        <w:jc w:val="both"/>
        <w:rPr>
          <w:rFonts w:eastAsia="Times New Roman" w:cstheme="minorHAnsi"/>
          <w:b/>
          <w:i/>
          <w:color w:val="000000"/>
          <w:sz w:val="24"/>
          <w:szCs w:val="24"/>
          <w:u w:val="single"/>
          <w:lang w:val="x-none" w:eastAsia="pl-PL"/>
        </w:rPr>
      </w:pPr>
      <w:r w:rsidRPr="000A16A5">
        <w:rPr>
          <w:rFonts w:eastAsia="Times New Roman" w:cstheme="minorHAnsi"/>
          <w:i/>
          <w:sz w:val="24"/>
          <w:szCs w:val="24"/>
          <w:u w:val="single"/>
          <w:lang w:val="x-none" w:eastAsia="ar-SA"/>
        </w:rPr>
        <w:t xml:space="preserve">Jeżeli Wykonawca ma siedzibę lub miejsce zamieszkania poza terytorium Rzeczypospolitej Polskiej, zamiast dokumentów, o których mowa w pkt. </w:t>
      </w:r>
      <w:r w:rsidR="00311212" w:rsidRPr="000A16A5">
        <w:rPr>
          <w:rFonts w:eastAsia="Times New Roman" w:cstheme="minorHAnsi"/>
          <w:i/>
          <w:sz w:val="24"/>
          <w:szCs w:val="24"/>
          <w:u w:val="single"/>
          <w:lang w:eastAsia="ar-SA"/>
        </w:rPr>
        <w:t>7</w:t>
      </w:r>
      <w:r w:rsidRPr="000A16A5">
        <w:rPr>
          <w:rFonts w:eastAsia="Times New Roman" w:cstheme="minorHAnsi"/>
          <w:i/>
          <w:sz w:val="24"/>
          <w:szCs w:val="24"/>
          <w:u w:val="single"/>
          <w:lang w:val="x-none" w:eastAsia="ar-SA"/>
        </w:rPr>
        <w:t xml:space="preserve">.6.2.1. – składa dokument lub dokumenty wystawione w kraju, w którym Wykonawca </w:t>
      </w:r>
      <w:r w:rsidRPr="000A16A5">
        <w:rPr>
          <w:rFonts w:eastAsia="Times New Roman" w:cstheme="minorHAnsi"/>
          <w:i/>
          <w:spacing w:val="-4"/>
          <w:sz w:val="24"/>
          <w:szCs w:val="24"/>
          <w:u w:val="single"/>
          <w:lang w:val="x-none" w:eastAsia="ar-SA"/>
        </w:rPr>
        <w:t xml:space="preserve">ma siedzibę lub miejsce zamieszkania, potwierdzające odpowiednio, że: - </w:t>
      </w:r>
      <w:r w:rsidRPr="000A16A5">
        <w:rPr>
          <w:rFonts w:eastAsia="Times New Roman" w:cstheme="minorHAnsi"/>
          <w:b/>
          <w:i/>
          <w:spacing w:val="-4"/>
          <w:sz w:val="24"/>
          <w:szCs w:val="24"/>
          <w:u w:val="single"/>
          <w:lang w:val="x-none" w:eastAsia="ar-SA"/>
        </w:rPr>
        <w:t>nie otwarto</w:t>
      </w:r>
      <w:r w:rsidRPr="000A16A5">
        <w:rPr>
          <w:rFonts w:eastAsia="Times New Roman" w:cstheme="minorHAnsi"/>
          <w:b/>
          <w:i/>
          <w:sz w:val="24"/>
          <w:szCs w:val="24"/>
          <w:u w:val="single"/>
          <w:lang w:val="x-none" w:eastAsia="ar-SA"/>
        </w:rPr>
        <w:t xml:space="preserve"> jego likwidacji ani nie ogłoszono upadłości.</w:t>
      </w:r>
    </w:p>
    <w:p w14:paraId="791A03A9" w14:textId="77777777" w:rsidR="00541E8A" w:rsidRPr="000A16A5" w:rsidRDefault="00541E8A" w:rsidP="00D16334">
      <w:pPr>
        <w:numPr>
          <w:ilvl w:val="2"/>
          <w:numId w:val="9"/>
        </w:numPr>
        <w:suppressAutoHyphens/>
        <w:autoSpaceDE w:val="0"/>
        <w:autoSpaceDN w:val="0"/>
        <w:adjustRightInd w:val="0"/>
        <w:spacing w:after="0" w:line="240" w:lineRule="auto"/>
        <w:ind w:left="2268" w:hanging="567"/>
        <w:jc w:val="both"/>
        <w:rPr>
          <w:rFonts w:eastAsia="Times New Roman" w:cstheme="minorHAnsi"/>
          <w:i/>
          <w:color w:val="000000"/>
          <w:sz w:val="24"/>
          <w:szCs w:val="24"/>
          <w:lang w:val="x-none" w:eastAsia="pl-PL"/>
        </w:rPr>
      </w:pPr>
      <w:r w:rsidRPr="000A16A5">
        <w:rPr>
          <w:rFonts w:eastAsia="Times New Roman" w:cstheme="minorHAnsi"/>
          <w:i/>
          <w:sz w:val="24"/>
          <w:szCs w:val="24"/>
          <w:lang w:val="x-none" w:eastAsia="ar-SA"/>
        </w:rPr>
        <w:t>Dokumenty, o których mowa w pkt.</w:t>
      </w:r>
      <w:r w:rsidR="00311212" w:rsidRPr="000A16A5">
        <w:rPr>
          <w:rFonts w:eastAsia="Times New Roman" w:cstheme="minorHAnsi"/>
          <w:i/>
          <w:sz w:val="24"/>
          <w:szCs w:val="24"/>
          <w:lang w:eastAsia="ar-SA"/>
        </w:rPr>
        <w:t>7</w:t>
      </w:r>
      <w:r w:rsidRPr="000A16A5">
        <w:rPr>
          <w:rFonts w:eastAsia="Times New Roman" w:cstheme="minorHAnsi"/>
          <w:i/>
          <w:sz w:val="24"/>
          <w:szCs w:val="24"/>
          <w:lang w:val="x-none" w:eastAsia="ar-SA"/>
        </w:rPr>
        <w:t>.6.</w:t>
      </w:r>
      <w:r w:rsidRPr="000A16A5">
        <w:rPr>
          <w:rFonts w:eastAsia="Times New Roman" w:cstheme="minorHAnsi"/>
          <w:i/>
          <w:sz w:val="24"/>
          <w:szCs w:val="24"/>
          <w:lang w:eastAsia="ar-SA"/>
        </w:rPr>
        <w:t>1</w:t>
      </w:r>
      <w:r w:rsidRPr="000A16A5">
        <w:rPr>
          <w:rFonts w:eastAsia="Times New Roman" w:cstheme="minorHAnsi"/>
          <w:i/>
          <w:sz w:val="24"/>
          <w:szCs w:val="24"/>
          <w:lang w:val="x-none" w:eastAsia="ar-SA"/>
        </w:rPr>
        <w:t>. IDW, powinny być wystawione nie wcześniej niż 6 miesięcy przed upływem terminu składania ofert albo wniosków o dopuszczenie do udziału w postępowaniu.</w:t>
      </w:r>
    </w:p>
    <w:p w14:paraId="760B736F" w14:textId="77777777" w:rsidR="00541E8A" w:rsidRPr="000A16A5" w:rsidRDefault="00541E8A" w:rsidP="00D16334">
      <w:pPr>
        <w:numPr>
          <w:ilvl w:val="2"/>
          <w:numId w:val="9"/>
        </w:numPr>
        <w:suppressAutoHyphens/>
        <w:autoSpaceDE w:val="0"/>
        <w:autoSpaceDN w:val="0"/>
        <w:adjustRightInd w:val="0"/>
        <w:spacing w:after="0" w:line="240" w:lineRule="auto"/>
        <w:ind w:left="2268" w:hanging="567"/>
        <w:jc w:val="both"/>
        <w:rPr>
          <w:rFonts w:eastAsia="Times New Roman" w:cstheme="minorHAnsi"/>
          <w:i/>
          <w:color w:val="000000"/>
          <w:sz w:val="24"/>
          <w:szCs w:val="24"/>
          <w:lang w:val="x-none" w:eastAsia="pl-PL"/>
        </w:rPr>
      </w:pPr>
      <w:r w:rsidRPr="000A16A5">
        <w:rPr>
          <w:rFonts w:eastAsia="Times New Roman" w:cstheme="minorHAnsi"/>
          <w:i/>
          <w:sz w:val="24"/>
          <w:szCs w:val="24"/>
          <w:lang w:val="x-none" w:eastAsia="ar-SA"/>
        </w:rPr>
        <w:t xml:space="preserve">Jeżeli w kraju, w którym Wykonawca ma siedzibę lub miejsce zamieszkania lub miejsce zamieszkania ma osoba, której dokument dotyczy, nie wydaje się dokumentów, o których mowa w </w:t>
      </w:r>
      <w:r w:rsidR="00311212" w:rsidRPr="000A16A5">
        <w:rPr>
          <w:rFonts w:eastAsia="Times New Roman" w:cstheme="minorHAnsi"/>
          <w:i/>
          <w:sz w:val="24"/>
          <w:szCs w:val="24"/>
          <w:lang w:eastAsia="ar-SA"/>
        </w:rPr>
        <w:t>7</w:t>
      </w:r>
      <w:r w:rsidRPr="000A16A5">
        <w:rPr>
          <w:rFonts w:eastAsia="Times New Roman" w:cstheme="minorHAnsi"/>
          <w:i/>
          <w:sz w:val="24"/>
          <w:szCs w:val="24"/>
          <w:lang w:val="x-none" w:eastAsia="ar-SA"/>
        </w:rPr>
        <w:t>.6.</w:t>
      </w:r>
      <w:r w:rsidRPr="000A16A5">
        <w:rPr>
          <w:rFonts w:eastAsia="Times New Roman" w:cstheme="minorHAnsi"/>
          <w:i/>
          <w:sz w:val="24"/>
          <w:szCs w:val="24"/>
          <w:lang w:eastAsia="ar-SA"/>
        </w:rPr>
        <w:t>1</w:t>
      </w:r>
      <w:r w:rsidRPr="000A16A5">
        <w:rPr>
          <w:rFonts w:eastAsia="Times New Roman" w:cstheme="minorHAnsi"/>
          <w:i/>
          <w:sz w:val="24"/>
          <w:szCs w:val="24"/>
          <w:lang w:val="x-none" w:eastAsia="ar-SA"/>
        </w:rPr>
        <w:t xml:space="preserve">. IDW,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Zapis pkt. </w:t>
      </w:r>
      <w:r w:rsidR="00311212" w:rsidRPr="000A16A5">
        <w:rPr>
          <w:rFonts w:eastAsia="Times New Roman" w:cstheme="minorHAnsi"/>
          <w:i/>
          <w:sz w:val="24"/>
          <w:szCs w:val="24"/>
          <w:lang w:eastAsia="ar-SA"/>
        </w:rPr>
        <w:t>7</w:t>
      </w:r>
      <w:r w:rsidRPr="000A16A5">
        <w:rPr>
          <w:rFonts w:eastAsia="Times New Roman" w:cstheme="minorHAnsi"/>
          <w:i/>
          <w:sz w:val="24"/>
          <w:szCs w:val="24"/>
          <w:lang w:val="x-none" w:eastAsia="ar-SA"/>
        </w:rPr>
        <w:t>.6.</w:t>
      </w:r>
      <w:r w:rsidR="00311212" w:rsidRPr="000A16A5">
        <w:rPr>
          <w:rFonts w:eastAsia="Times New Roman" w:cstheme="minorHAnsi"/>
          <w:i/>
          <w:sz w:val="24"/>
          <w:szCs w:val="24"/>
          <w:lang w:eastAsia="ar-SA"/>
        </w:rPr>
        <w:t>4</w:t>
      </w:r>
      <w:r w:rsidRPr="000A16A5">
        <w:rPr>
          <w:rFonts w:eastAsia="Times New Roman" w:cstheme="minorHAnsi"/>
          <w:i/>
          <w:sz w:val="24"/>
          <w:szCs w:val="24"/>
          <w:lang w:val="x-none" w:eastAsia="ar-SA"/>
        </w:rPr>
        <w:t>. IDW stosuje się odpowiednio.</w:t>
      </w:r>
    </w:p>
    <w:p w14:paraId="30587212" w14:textId="77777777" w:rsidR="00541E8A" w:rsidRPr="000A16A5" w:rsidRDefault="00541E8A" w:rsidP="00D16334">
      <w:pPr>
        <w:numPr>
          <w:ilvl w:val="2"/>
          <w:numId w:val="9"/>
        </w:numPr>
        <w:suppressAutoHyphens/>
        <w:autoSpaceDE w:val="0"/>
        <w:autoSpaceDN w:val="0"/>
        <w:adjustRightInd w:val="0"/>
        <w:spacing w:after="0" w:line="240" w:lineRule="auto"/>
        <w:ind w:left="2268" w:hanging="567"/>
        <w:jc w:val="both"/>
        <w:rPr>
          <w:rFonts w:eastAsia="Times New Roman" w:cstheme="minorHAnsi"/>
          <w:i/>
          <w:color w:val="000000"/>
          <w:sz w:val="24"/>
          <w:szCs w:val="24"/>
          <w:lang w:val="x-none" w:eastAsia="pl-PL"/>
        </w:rPr>
      </w:pPr>
      <w:r w:rsidRPr="000A16A5">
        <w:rPr>
          <w:rFonts w:eastAsia="Times New Roman" w:cstheme="minorHAnsi"/>
          <w:i/>
          <w:sz w:val="24"/>
          <w:szCs w:val="24"/>
          <w:lang w:val="x-none" w:eastAsia="ar-SA"/>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4C1CE30C" w14:textId="77777777" w:rsidR="00541E8A" w:rsidRPr="000A16A5" w:rsidRDefault="00541E8A" w:rsidP="00D16334">
      <w:pPr>
        <w:numPr>
          <w:ilvl w:val="2"/>
          <w:numId w:val="9"/>
        </w:numPr>
        <w:suppressAutoHyphens/>
        <w:autoSpaceDE w:val="0"/>
        <w:autoSpaceDN w:val="0"/>
        <w:adjustRightInd w:val="0"/>
        <w:spacing w:after="0" w:line="240" w:lineRule="auto"/>
        <w:ind w:left="2268" w:hanging="567"/>
        <w:jc w:val="both"/>
        <w:rPr>
          <w:rFonts w:eastAsia="Times New Roman" w:cstheme="minorHAnsi"/>
          <w:i/>
          <w:color w:val="000000"/>
          <w:sz w:val="24"/>
          <w:szCs w:val="24"/>
          <w:lang w:val="x-none" w:eastAsia="pl-PL"/>
        </w:rPr>
      </w:pPr>
      <w:r w:rsidRPr="000A16A5">
        <w:rPr>
          <w:rFonts w:eastAsia="Times New Roman" w:cstheme="minorHAnsi"/>
          <w:i/>
          <w:sz w:val="24"/>
          <w:szCs w:val="24"/>
          <w:lang w:val="x-none" w:eastAsia="ar-SA"/>
        </w:rPr>
        <w:t xml:space="preserve">Wykonawca nie jest obowiązany do złożenia oświadczeń lub dokumentów potwierdzających okoliczności, o których mowa w art. 25 ust. 1 pkt  3 </w:t>
      </w:r>
      <w:proofErr w:type="spellStart"/>
      <w:r w:rsidRPr="000A16A5">
        <w:rPr>
          <w:rFonts w:eastAsia="Times New Roman" w:cstheme="minorHAnsi"/>
          <w:i/>
          <w:sz w:val="24"/>
          <w:szCs w:val="24"/>
          <w:lang w:val="x-none" w:eastAsia="ar-SA"/>
        </w:rPr>
        <w:t>UPzp</w:t>
      </w:r>
      <w:proofErr w:type="spellEnd"/>
      <w:r w:rsidRPr="000A16A5">
        <w:rPr>
          <w:rFonts w:eastAsia="Times New Roman" w:cstheme="minorHAnsi"/>
          <w:i/>
          <w:sz w:val="24"/>
          <w:szCs w:val="24"/>
          <w:lang w:val="x-none" w:eastAsia="ar-SA"/>
        </w:rPr>
        <w:t>,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14:paraId="0B3F1A48" w14:textId="77777777" w:rsidR="00541E8A" w:rsidRPr="000A16A5" w:rsidRDefault="00541E8A" w:rsidP="00541E8A">
      <w:pPr>
        <w:autoSpaceDE w:val="0"/>
        <w:autoSpaceDN w:val="0"/>
        <w:adjustRightInd w:val="0"/>
        <w:spacing w:after="0" w:line="240" w:lineRule="auto"/>
        <w:ind w:left="1800"/>
        <w:jc w:val="both"/>
        <w:rPr>
          <w:rFonts w:eastAsia="Times New Roman" w:cstheme="minorHAnsi"/>
          <w:i/>
          <w:color w:val="000000"/>
          <w:sz w:val="24"/>
          <w:szCs w:val="24"/>
          <w:lang w:val="x-none" w:eastAsia="pl-PL"/>
        </w:rPr>
      </w:pPr>
    </w:p>
    <w:p w14:paraId="0EDFE43F" w14:textId="77777777" w:rsidR="00541E8A" w:rsidRPr="000A16A5" w:rsidRDefault="007F3776" w:rsidP="007F3776">
      <w:pPr>
        <w:pStyle w:val="Akapitzlist"/>
        <w:numPr>
          <w:ilvl w:val="0"/>
          <w:numId w:val="10"/>
        </w:numPr>
        <w:autoSpaceDE w:val="0"/>
        <w:autoSpaceDN w:val="0"/>
        <w:adjustRightInd w:val="0"/>
        <w:jc w:val="both"/>
        <w:rPr>
          <w:rFonts w:asciiTheme="minorHAnsi" w:hAnsiTheme="minorHAnsi" w:cstheme="minorHAnsi"/>
          <w:i/>
          <w:color w:val="000000"/>
          <w:lang w:eastAsia="pl-PL"/>
        </w:rPr>
      </w:pPr>
      <w:r w:rsidRPr="000A16A5">
        <w:rPr>
          <w:rFonts w:asciiTheme="minorHAnsi" w:hAnsiTheme="minorHAnsi" w:cstheme="minorHAnsi"/>
          <w:b/>
          <w:i/>
          <w:lang w:val="pl-PL"/>
        </w:rPr>
        <w:t>I</w:t>
      </w:r>
      <w:proofErr w:type="spellStart"/>
      <w:r w:rsidR="00541E8A" w:rsidRPr="000A16A5">
        <w:rPr>
          <w:rFonts w:asciiTheme="minorHAnsi" w:hAnsiTheme="minorHAnsi" w:cstheme="minorHAnsi"/>
          <w:b/>
          <w:i/>
        </w:rPr>
        <w:t>nformacja</w:t>
      </w:r>
      <w:proofErr w:type="spellEnd"/>
      <w:r w:rsidR="00541E8A" w:rsidRPr="000A16A5">
        <w:rPr>
          <w:rFonts w:asciiTheme="minorHAnsi" w:hAnsiTheme="minorHAnsi" w:cstheme="minorHAnsi"/>
          <w:b/>
          <w:i/>
        </w:rPr>
        <w:t xml:space="preserve"> dla Wykonawców polegających na zasobach innych podmiotów, na zasadach określonych w art. 22a </w:t>
      </w:r>
      <w:proofErr w:type="spellStart"/>
      <w:r w:rsidR="00541E8A" w:rsidRPr="000A16A5">
        <w:rPr>
          <w:rFonts w:asciiTheme="minorHAnsi" w:hAnsiTheme="minorHAnsi" w:cstheme="minorHAnsi"/>
          <w:b/>
          <w:i/>
        </w:rPr>
        <w:t>UPzp</w:t>
      </w:r>
      <w:proofErr w:type="spellEnd"/>
      <w:r w:rsidR="00541E8A" w:rsidRPr="000A16A5">
        <w:rPr>
          <w:rFonts w:asciiTheme="minorHAnsi" w:hAnsiTheme="minorHAnsi" w:cstheme="minorHAnsi"/>
          <w:b/>
          <w:i/>
        </w:rPr>
        <w:t xml:space="preserve"> oraz zamierzających powierzyć wykonanie</w:t>
      </w:r>
      <w:r w:rsidRPr="000A16A5">
        <w:rPr>
          <w:rFonts w:asciiTheme="minorHAnsi" w:hAnsiTheme="minorHAnsi" w:cstheme="minorHAnsi"/>
          <w:b/>
          <w:i/>
        </w:rPr>
        <w:t xml:space="preserve"> części zamówienia podwykonawco -</w:t>
      </w:r>
      <w:r w:rsidR="00801689" w:rsidRPr="000A16A5">
        <w:rPr>
          <w:rFonts w:asciiTheme="minorHAnsi" w:hAnsiTheme="minorHAnsi" w:cstheme="minorHAnsi"/>
          <w:b/>
          <w:i/>
          <w:lang w:val="pl-PL"/>
        </w:rPr>
        <w:t xml:space="preserve">  </w:t>
      </w:r>
      <w:r w:rsidRPr="000A16A5">
        <w:rPr>
          <w:rFonts w:asciiTheme="minorHAnsi" w:hAnsiTheme="minorHAnsi" w:cstheme="minorHAnsi"/>
          <w:b/>
          <w:i/>
        </w:rPr>
        <w:t>.</w:t>
      </w:r>
    </w:p>
    <w:p w14:paraId="3E43FF2E" w14:textId="77777777" w:rsidR="00541E8A" w:rsidRPr="000A16A5" w:rsidRDefault="00541E8A" w:rsidP="00541E8A">
      <w:pPr>
        <w:autoSpaceDE w:val="0"/>
        <w:autoSpaceDN w:val="0"/>
        <w:adjustRightInd w:val="0"/>
        <w:spacing w:after="0" w:line="240" w:lineRule="auto"/>
        <w:ind w:left="1080"/>
        <w:jc w:val="both"/>
        <w:rPr>
          <w:rFonts w:eastAsia="Times New Roman" w:cstheme="minorHAnsi"/>
          <w:i/>
          <w:color w:val="000000"/>
          <w:sz w:val="24"/>
          <w:szCs w:val="24"/>
          <w:lang w:val="x-none" w:eastAsia="pl-PL"/>
        </w:rPr>
      </w:pPr>
    </w:p>
    <w:p w14:paraId="51A16DB0" w14:textId="77777777" w:rsidR="00541E8A" w:rsidRPr="000A16A5" w:rsidRDefault="00541E8A" w:rsidP="00D16334">
      <w:pPr>
        <w:numPr>
          <w:ilvl w:val="0"/>
          <w:numId w:val="10"/>
        </w:numPr>
        <w:suppressAutoHyphens/>
        <w:spacing w:after="0" w:line="240" w:lineRule="auto"/>
        <w:jc w:val="both"/>
        <w:rPr>
          <w:rFonts w:eastAsia="Times New Roman" w:cstheme="minorHAnsi"/>
          <w:b/>
          <w:i/>
          <w:sz w:val="24"/>
          <w:szCs w:val="24"/>
          <w:lang w:val="x-none" w:eastAsia="ar-SA"/>
        </w:rPr>
      </w:pPr>
      <w:r w:rsidRPr="000A16A5">
        <w:rPr>
          <w:rFonts w:eastAsia="Times New Roman" w:cstheme="minorHAnsi"/>
          <w:b/>
          <w:i/>
          <w:sz w:val="24"/>
          <w:szCs w:val="24"/>
          <w:lang w:val="x-none" w:eastAsia="ar-SA"/>
        </w:rPr>
        <w:t>Informacja dla Wykonawców wspólnie ubiegających się o udzielenie zamówienia (spółki cywilne/ konsorcja).</w:t>
      </w:r>
    </w:p>
    <w:p w14:paraId="38F9DAF2" w14:textId="77777777" w:rsidR="00541E8A" w:rsidRPr="000A16A5" w:rsidRDefault="00541E8A" w:rsidP="00D16334">
      <w:pPr>
        <w:numPr>
          <w:ilvl w:val="1"/>
          <w:numId w:val="10"/>
        </w:numPr>
        <w:suppressAutoHyphens/>
        <w:autoSpaceDE w:val="0"/>
        <w:autoSpaceDN w:val="0"/>
        <w:adjustRightInd w:val="0"/>
        <w:spacing w:after="0" w:line="240" w:lineRule="auto"/>
        <w:jc w:val="both"/>
        <w:rPr>
          <w:rFonts w:eastAsia="Times New Roman" w:cstheme="minorHAnsi"/>
          <w:i/>
          <w:color w:val="000000"/>
          <w:sz w:val="24"/>
          <w:szCs w:val="24"/>
          <w:lang w:val="x-none" w:eastAsia="pl-PL"/>
        </w:rPr>
      </w:pPr>
      <w:r w:rsidRPr="000A16A5">
        <w:rPr>
          <w:rFonts w:eastAsia="Times New Roman" w:cstheme="minorHAnsi"/>
          <w:i/>
          <w:sz w:val="24"/>
          <w:szCs w:val="24"/>
          <w:lang w:val="x-none" w:eastAsia="ar-SA"/>
        </w:rPr>
        <w:t xml:space="preserve">Wykonawcy mogą wspólnie ubiegać się o udzielenie zamówienia. W takim przypadku Wykonawcy ustanawiają pełnomocnika do reprezentowania ich </w:t>
      </w:r>
      <w:r w:rsidRPr="000A16A5">
        <w:rPr>
          <w:rFonts w:eastAsia="Times New Roman" w:cstheme="minorHAnsi"/>
          <w:i/>
          <w:sz w:val="24"/>
          <w:szCs w:val="24"/>
          <w:lang w:val="x-none" w:eastAsia="ar-SA"/>
        </w:rPr>
        <w:lastRenderedPageBreak/>
        <w:t>w postępowaniu o udzielenie zamówienia albo reprezentowania w postępowaniu i zawarcia umowy w sprawie zamówienia publicznego.</w:t>
      </w:r>
    </w:p>
    <w:p w14:paraId="64513FDE" w14:textId="77777777" w:rsidR="00825E62" w:rsidRPr="000A16A5" w:rsidRDefault="00541E8A" w:rsidP="00D16334">
      <w:pPr>
        <w:numPr>
          <w:ilvl w:val="1"/>
          <w:numId w:val="10"/>
        </w:numPr>
        <w:suppressAutoHyphens/>
        <w:autoSpaceDE w:val="0"/>
        <w:autoSpaceDN w:val="0"/>
        <w:adjustRightInd w:val="0"/>
        <w:spacing w:after="0" w:line="240" w:lineRule="auto"/>
        <w:jc w:val="both"/>
        <w:rPr>
          <w:rFonts w:eastAsia="Times New Roman" w:cstheme="minorHAnsi"/>
          <w:i/>
          <w:color w:val="000000"/>
          <w:sz w:val="24"/>
          <w:szCs w:val="24"/>
          <w:lang w:val="x-none" w:eastAsia="pl-PL"/>
        </w:rPr>
      </w:pPr>
      <w:r w:rsidRPr="000A16A5">
        <w:rPr>
          <w:rFonts w:eastAsia="Times New Roman" w:cstheme="minorHAnsi"/>
          <w:i/>
          <w:sz w:val="24"/>
          <w:szCs w:val="24"/>
          <w:lang w:val="x-none" w:eastAsia="ar-SA"/>
        </w:rPr>
        <w:t xml:space="preserve">W przypadku Wykonawców wspólnie ubiegających się o udzielenie zamówienia, żaden z nich nie może podlegać wykluczeniu o których mowa w art. 24 ust. 1 ustawy </w:t>
      </w:r>
      <w:proofErr w:type="spellStart"/>
      <w:r w:rsidRPr="000A16A5">
        <w:rPr>
          <w:rFonts w:eastAsia="Times New Roman" w:cstheme="minorHAnsi"/>
          <w:i/>
          <w:sz w:val="24"/>
          <w:szCs w:val="24"/>
          <w:lang w:val="x-none" w:eastAsia="ar-SA"/>
        </w:rPr>
        <w:t>Pzp</w:t>
      </w:r>
      <w:proofErr w:type="spellEnd"/>
      <w:r w:rsidRPr="000A16A5">
        <w:rPr>
          <w:rFonts w:eastAsia="Times New Roman" w:cstheme="minorHAnsi"/>
          <w:i/>
          <w:sz w:val="24"/>
          <w:szCs w:val="24"/>
          <w:lang w:val="x-none" w:eastAsia="ar-SA"/>
        </w:rPr>
        <w:t xml:space="preserve">, oraz o których mowa w pkt. </w:t>
      </w:r>
      <w:r w:rsidR="00B175D0" w:rsidRPr="000A16A5">
        <w:rPr>
          <w:rFonts w:eastAsia="Times New Roman" w:cstheme="minorHAnsi"/>
          <w:i/>
          <w:sz w:val="24"/>
          <w:szCs w:val="24"/>
          <w:lang w:eastAsia="ar-SA"/>
        </w:rPr>
        <w:t>6</w:t>
      </w:r>
      <w:r w:rsidRPr="000A16A5">
        <w:rPr>
          <w:rFonts w:eastAsia="Times New Roman" w:cstheme="minorHAnsi"/>
          <w:i/>
          <w:sz w:val="24"/>
          <w:szCs w:val="24"/>
          <w:lang w:val="x-none" w:eastAsia="ar-SA"/>
        </w:rPr>
        <w:t xml:space="preserve">.2.  IDW, </w:t>
      </w:r>
    </w:p>
    <w:p w14:paraId="1C0C0C34" w14:textId="77777777" w:rsidR="00541E8A" w:rsidRPr="000A16A5" w:rsidRDefault="00541E8A" w:rsidP="00D16334">
      <w:pPr>
        <w:numPr>
          <w:ilvl w:val="1"/>
          <w:numId w:val="10"/>
        </w:numPr>
        <w:suppressAutoHyphens/>
        <w:autoSpaceDE w:val="0"/>
        <w:autoSpaceDN w:val="0"/>
        <w:adjustRightInd w:val="0"/>
        <w:spacing w:after="0" w:line="240" w:lineRule="auto"/>
        <w:jc w:val="both"/>
        <w:rPr>
          <w:rFonts w:eastAsia="Times New Roman" w:cstheme="minorHAnsi"/>
          <w:i/>
          <w:color w:val="000000"/>
          <w:sz w:val="24"/>
          <w:szCs w:val="24"/>
          <w:lang w:val="x-none" w:eastAsia="pl-PL"/>
        </w:rPr>
      </w:pPr>
      <w:r w:rsidRPr="000A16A5">
        <w:rPr>
          <w:rFonts w:eastAsia="Times New Roman" w:cstheme="minorHAnsi"/>
          <w:i/>
          <w:sz w:val="24"/>
          <w:szCs w:val="24"/>
          <w:lang w:val="x-none" w:eastAsia="ar-SA"/>
        </w:rPr>
        <w:t>W przypadku wspólnego ubiegania się o zamówienie przez Wykonawców, oświadczenie,</w:t>
      </w:r>
      <w:r w:rsidRPr="000A16A5">
        <w:rPr>
          <w:rFonts w:eastAsia="Times New Roman" w:cstheme="minorHAnsi"/>
          <w:i/>
          <w:sz w:val="24"/>
          <w:szCs w:val="24"/>
          <w:lang w:eastAsia="ar-SA"/>
        </w:rPr>
        <w:t xml:space="preserve"> </w:t>
      </w:r>
      <w:r w:rsidRPr="000A16A5">
        <w:rPr>
          <w:rFonts w:eastAsia="Times New Roman" w:cstheme="minorHAnsi"/>
          <w:i/>
          <w:sz w:val="24"/>
          <w:szCs w:val="24"/>
          <w:lang w:val="x-none" w:eastAsia="ar-SA"/>
        </w:rPr>
        <w:t xml:space="preserve">o którym mowa w pkt. </w:t>
      </w:r>
      <w:r w:rsidR="00B175D0" w:rsidRPr="000A16A5">
        <w:rPr>
          <w:rFonts w:eastAsia="Times New Roman" w:cstheme="minorHAnsi"/>
          <w:i/>
          <w:sz w:val="24"/>
          <w:szCs w:val="24"/>
          <w:lang w:eastAsia="ar-SA"/>
        </w:rPr>
        <w:t>7.6</w:t>
      </w:r>
      <w:r w:rsidRPr="000A16A5">
        <w:rPr>
          <w:rFonts w:eastAsia="Times New Roman" w:cstheme="minorHAnsi"/>
          <w:i/>
          <w:sz w:val="24"/>
          <w:szCs w:val="24"/>
          <w:lang w:val="x-none" w:eastAsia="ar-SA"/>
        </w:rPr>
        <w:t>.1. IDW składa każdy z Wykonawców wspólnie ubiegających się o zamówienie. Dokumenty te potwierdzają brak podstaw wykluczenia w zakresie, w którym każdy z Wykonawców wykazuje  brak podstaw wykluczenia.</w:t>
      </w:r>
    </w:p>
    <w:p w14:paraId="153CF797" w14:textId="77777777" w:rsidR="00541E8A" w:rsidRPr="000A16A5" w:rsidRDefault="00541E8A" w:rsidP="00D16334">
      <w:pPr>
        <w:numPr>
          <w:ilvl w:val="1"/>
          <w:numId w:val="10"/>
        </w:numPr>
        <w:suppressAutoHyphens/>
        <w:autoSpaceDE w:val="0"/>
        <w:autoSpaceDN w:val="0"/>
        <w:adjustRightInd w:val="0"/>
        <w:spacing w:after="0" w:line="240" w:lineRule="auto"/>
        <w:jc w:val="both"/>
        <w:rPr>
          <w:rFonts w:eastAsia="Times New Roman" w:cstheme="minorHAnsi"/>
          <w:i/>
          <w:color w:val="000000"/>
          <w:sz w:val="24"/>
          <w:szCs w:val="24"/>
          <w:lang w:val="x-none" w:eastAsia="pl-PL"/>
        </w:rPr>
      </w:pPr>
      <w:r w:rsidRPr="000A16A5">
        <w:rPr>
          <w:rFonts w:eastAsia="Times New Roman" w:cstheme="minorHAnsi"/>
          <w:i/>
          <w:sz w:val="24"/>
          <w:szCs w:val="24"/>
          <w:lang w:val="x-none" w:eastAsia="ar-SA"/>
        </w:rPr>
        <w:t>W przypadku wspólnego ubiegania się o zamówienie przez Wykonawców oświadczenie</w:t>
      </w:r>
      <w:r w:rsidRPr="000A16A5">
        <w:rPr>
          <w:rFonts w:eastAsia="Times New Roman" w:cstheme="minorHAnsi"/>
          <w:i/>
          <w:sz w:val="24"/>
          <w:szCs w:val="24"/>
          <w:lang w:eastAsia="ar-SA"/>
        </w:rPr>
        <w:t xml:space="preserve"> </w:t>
      </w:r>
      <w:r w:rsidRPr="000A16A5">
        <w:rPr>
          <w:rFonts w:eastAsia="Times New Roman" w:cstheme="minorHAnsi"/>
          <w:i/>
          <w:sz w:val="24"/>
          <w:szCs w:val="24"/>
          <w:lang w:val="x-none" w:eastAsia="ar-SA"/>
        </w:rPr>
        <w:t xml:space="preserve">o przynależności braku przynależności do tej samej grupy kapitałowej, o którym mowa </w:t>
      </w:r>
      <w:r w:rsidRPr="000A16A5">
        <w:rPr>
          <w:rFonts w:eastAsia="Times New Roman" w:cstheme="minorHAnsi"/>
          <w:i/>
          <w:sz w:val="24"/>
          <w:szCs w:val="24"/>
          <w:lang w:eastAsia="ar-SA"/>
        </w:rPr>
        <w:t xml:space="preserve"> </w:t>
      </w:r>
      <w:r w:rsidRPr="000A16A5">
        <w:rPr>
          <w:rFonts w:eastAsia="Times New Roman" w:cstheme="minorHAnsi"/>
          <w:i/>
          <w:sz w:val="24"/>
          <w:szCs w:val="24"/>
          <w:lang w:val="x-none" w:eastAsia="ar-SA"/>
        </w:rPr>
        <w:t xml:space="preserve">w pkt. </w:t>
      </w:r>
      <w:r w:rsidR="00B175D0" w:rsidRPr="000A16A5">
        <w:rPr>
          <w:rFonts w:eastAsia="Times New Roman" w:cstheme="minorHAnsi"/>
          <w:i/>
          <w:sz w:val="24"/>
          <w:szCs w:val="24"/>
          <w:lang w:eastAsia="ar-SA"/>
        </w:rPr>
        <w:t>7</w:t>
      </w:r>
      <w:r w:rsidRPr="000A16A5">
        <w:rPr>
          <w:rFonts w:eastAsia="Times New Roman" w:cstheme="minorHAnsi"/>
          <w:i/>
          <w:sz w:val="24"/>
          <w:szCs w:val="24"/>
          <w:lang w:val="x-none" w:eastAsia="ar-SA"/>
        </w:rPr>
        <w:t>.</w:t>
      </w:r>
      <w:r w:rsidR="00B175D0" w:rsidRPr="000A16A5">
        <w:rPr>
          <w:rFonts w:eastAsia="Times New Roman" w:cstheme="minorHAnsi"/>
          <w:i/>
          <w:sz w:val="24"/>
          <w:szCs w:val="24"/>
          <w:lang w:eastAsia="ar-SA"/>
        </w:rPr>
        <w:t>6.</w:t>
      </w:r>
      <w:r w:rsidRPr="000A16A5">
        <w:rPr>
          <w:rFonts w:eastAsia="Times New Roman" w:cstheme="minorHAnsi"/>
          <w:i/>
          <w:sz w:val="24"/>
          <w:szCs w:val="24"/>
          <w:lang w:val="x-none" w:eastAsia="ar-SA"/>
        </w:rPr>
        <w:t>2. IDW składa każdy z Wykonawców.</w:t>
      </w:r>
    </w:p>
    <w:p w14:paraId="5EF32762" w14:textId="77777777" w:rsidR="00541E8A" w:rsidRPr="000A16A5" w:rsidRDefault="00541E8A" w:rsidP="00D16334">
      <w:pPr>
        <w:numPr>
          <w:ilvl w:val="1"/>
          <w:numId w:val="10"/>
        </w:numPr>
        <w:suppressAutoHyphens/>
        <w:autoSpaceDE w:val="0"/>
        <w:autoSpaceDN w:val="0"/>
        <w:adjustRightInd w:val="0"/>
        <w:spacing w:after="0" w:line="240" w:lineRule="auto"/>
        <w:jc w:val="both"/>
        <w:rPr>
          <w:rFonts w:eastAsia="Times New Roman" w:cstheme="minorHAnsi"/>
          <w:i/>
          <w:color w:val="000000"/>
          <w:sz w:val="24"/>
          <w:szCs w:val="24"/>
          <w:lang w:val="x-none" w:eastAsia="pl-PL"/>
        </w:rPr>
      </w:pPr>
      <w:r w:rsidRPr="000A16A5">
        <w:rPr>
          <w:rFonts w:eastAsia="Times New Roman" w:cstheme="minorHAnsi"/>
          <w:i/>
          <w:sz w:val="24"/>
          <w:szCs w:val="24"/>
          <w:lang w:val="x-none" w:eastAsia="ar-SA"/>
        </w:rPr>
        <w:t xml:space="preserve">W przypadku wspólnego ubiegania się o zamówienie przez Wykonawców są oni zobowiązani na wezwanie Zamawiającego złożyć dokumenty i oświadczenia o których mowa w pkt </w:t>
      </w:r>
      <w:r w:rsidR="00B175D0" w:rsidRPr="000A16A5">
        <w:rPr>
          <w:rFonts w:eastAsia="Times New Roman" w:cstheme="minorHAnsi"/>
          <w:i/>
          <w:sz w:val="24"/>
          <w:szCs w:val="24"/>
          <w:lang w:eastAsia="ar-SA"/>
        </w:rPr>
        <w:t>7</w:t>
      </w:r>
      <w:r w:rsidRPr="000A16A5">
        <w:rPr>
          <w:rFonts w:eastAsia="Times New Roman" w:cstheme="minorHAnsi"/>
          <w:i/>
          <w:sz w:val="24"/>
          <w:szCs w:val="24"/>
          <w:lang w:val="x-none" w:eastAsia="ar-SA"/>
        </w:rPr>
        <w:t>.</w:t>
      </w:r>
      <w:r w:rsidR="00B175D0" w:rsidRPr="000A16A5">
        <w:rPr>
          <w:rFonts w:eastAsia="Times New Roman" w:cstheme="minorHAnsi"/>
          <w:i/>
          <w:sz w:val="24"/>
          <w:szCs w:val="24"/>
          <w:lang w:eastAsia="ar-SA"/>
        </w:rPr>
        <w:t>6.</w:t>
      </w:r>
      <w:r w:rsidRPr="000A16A5">
        <w:rPr>
          <w:rFonts w:eastAsia="Times New Roman" w:cstheme="minorHAnsi"/>
          <w:i/>
          <w:sz w:val="24"/>
          <w:szCs w:val="24"/>
          <w:lang w:val="x-none" w:eastAsia="ar-SA"/>
        </w:rPr>
        <w:t>., przy czym:</w:t>
      </w:r>
    </w:p>
    <w:p w14:paraId="313AB80A" w14:textId="77777777" w:rsidR="00541E8A" w:rsidRPr="000A16A5" w:rsidRDefault="00541E8A" w:rsidP="007F3776">
      <w:pPr>
        <w:suppressAutoHyphens/>
        <w:autoSpaceDE w:val="0"/>
        <w:autoSpaceDN w:val="0"/>
        <w:adjustRightInd w:val="0"/>
        <w:spacing w:after="0" w:line="240" w:lineRule="auto"/>
        <w:jc w:val="both"/>
        <w:rPr>
          <w:rFonts w:eastAsia="Times New Roman" w:cstheme="minorHAnsi"/>
          <w:i/>
          <w:color w:val="000000"/>
          <w:sz w:val="24"/>
          <w:szCs w:val="24"/>
          <w:lang w:val="x-none" w:eastAsia="pl-PL"/>
        </w:rPr>
      </w:pPr>
      <w:r w:rsidRPr="000A16A5">
        <w:rPr>
          <w:rFonts w:eastAsia="Times New Roman" w:cstheme="minorHAnsi"/>
          <w:i/>
          <w:sz w:val="24"/>
          <w:szCs w:val="24"/>
          <w:lang w:val="x-none" w:eastAsia="ar-SA"/>
        </w:rPr>
        <w:t xml:space="preserve">dokumenty i oświadczenia o których mowa w pkt </w:t>
      </w:r>
      <w:r w:rsidR="00B175D0" w:rsidRPr="000A16A5">
        <w:rPr>
          <w:rFonts w:eastAsia="Times New Roman" w:cstheme="minorHAnsi"/>
          <w:i/>
          <w:sz w:val="24"/>
          <w:szCs w:val="24"/>
          <w:lang w:eastAsia="ar-SA"/>
        </w:rPr>
        <w:t>7.</w:t>
      </w:r>
      <w:r w:rsidRPr="000A16A5">
        <w:rPr>
          <w:rFonts w:eastAsia="Times New Roman" w:cstheme="minorHAnsi"/>
          <w:i/>
          <w:sz w:val="24"/>
          <w:szCs w:val="24"/>
          <w:lang w:val="x-none" w:eastAsia="ar-SA"/>
        </w:rPr>
        <w:t>6.</w:t>
      </w:r>
      <w:r w:rsidR="00B175D0" w:rsidRPr="000A16A5">
        <w:rPr>
          <w:rFonts w:eastAsia="Times New Roman" w:cstheme="minorHAnsi"/>
          <w:i/>
          <w:sz w:val="24"/>
          <w:szCs w:val="24"/>
          <w:lang w:eastAsia="ar-SA"/>
        </w:rPr>
        <w:t>1</w:t>
      </w:r>
      <w:r w:rsidRPr="000A16A5">
        <w:rPr>
          <w:rFonts w:eastAsia="Times New Roman" w:cstheme="minorHAnsi"/>
          <w:i/>
          <w:sz w:val="24"/>
          <w:szCs w:val="24"/>
          <w:lang w:val="x-none" w:eastAsia="ar-SA"/>
        </w:rPr>
        <w:t>. składa każdy  z nich.</w:t>
      </w:r>
    </w:p>
    <w:p w14:paraId="34B31E84" w14:textId="77777777" w:rsidR="00541E8A" w:rsidRPr="000A16A5" w:rsidRDefault="00541E8A" w:rsidP="00541E8A">
      <w:pPr>
        <w:autoSpaceDE w:val="0"/>
        <w:autoSpaceDN w:val="0"/>
        <w:adjustRightInd w:val="0"/>
        <w:spacing w:after="0" w:line="240" w:lineRule="auto"/>
        <w:ind w:left="1800"/>
        <w:jc w:val="both"/>
        <w:rPr>
          <w:rFonts w:eastAsia="Times New Roman" w:cstheme="minorHAnsi"/>
          <w:i/>
          <w:sz w:val="24"/>
          <w:szCs w:val="24"/>
          <w:lang w:val="x-none" w:eastAsia="ar-SA"/>
        </w:rPr>
      </w:pPr>
    </w:p>
    <w:p w14:paraId="56A68159" w14:textId="77777777" w:rsidR="00541E8A" w:rsidRPr="000A16A5" w:rsidRDefault="00541E8A" w:rsidP="00D16334">
      <w:pPr>
        <w:numPr>
          <w:ilvl w:val="0"/>
          <w:numId w:val="10"/>
        </w:numPr>
        <w:suppressAutoHyphens/>
        <w:spacing w:after="0" w:line="240" w:lineRule="auto"/>
        <w:jc w:val="both"/>
        <w:rPr>
          <w:rFonts w:eastAsia="Times New Roman" w:cstheme="minorHAnsi"/>
          <w:b/>
          <w:i/>
          <w:sz w:val="24"/>
          <w:szCs w:val="24"/>
          <w:lang w:val="x-none" w:eastAsia="ar-SA"/>
        </w:rPr>
      </w:pPr>
      <w:r w:rsidRPr="000A16A5">
        <w:rPr>
          <w:rFonts w:eastAsia="Times New Roman" w:cstheme="minorHAnsi"/>
          <w:b/>
          <w:i/>
          <w:sz w:val="24"/>
          <w:szCs w:val="24"/>
          <w:lang w:val="x-none" w:eastAsia="ar-SA"/>
        </w:rPr>
        <w:t>Sposób komunikacji oraz wymagania formalne dotyczące składanych oświadczeń i dokumentów.</w:t>
      </w:r>
    </w:p>
    <w:p w14:paraId="4CBD138A" w14:textId="77777777" w:rsidR="00541E8A" w:rsidRPr="000A16A5" w:rsidRDefault="008F0606" w:rsidP="008F0606">
      <w:pPr>
        <w:suppressAutoHyphens/>
        <w:autoSpaceDE w:val="0"/>
        <w:autoSpaceDN w:val="0"/>
        <w:adjustRightInd w:val="0"/>
        <w:spacing w:after="0" w:line="240" w:lineRule="auto"/>
        <w:ind w:left="1405"/>
        <w:jc w:val="both"/>
        <w:rPr>
          <w:rFonts w:eastAsia="Times New Roman" w:cstheme="minorHAnsi"/>
          <w:i/>
          <w:color w:val="000000"/>
          <w:sz w:val="24"/>
          <w:szCs w:val="24"/>
          <w:lang w:val="x-none" w:eastAsia="pl-PL"/>
        </w:rPr>
      </w:pPr>
      <w:r w:rsidRPr="000A16A5">
        <w:rPr>
          <w:rFonts w:eastAsia="Times New Roman" w:cstheme="minorHAnsi"/>
          <w:i/>
          <w:sz w:val="24"/>
          <w:szCs w:val="24"/>
          <w:lang w:eastAsia="ar-SA"/>
        </w:rPr>
        <w:t>10.1.</w:t>
      </w:r>
      <w:r w:rsidR="00541E8A" w:rsidRPr="000A16A5">
        <w:rPr>
          <w:rFonts w:eastAsia="Times New Roman" w:cstheme="minorHAnsi"/>
          <w:i/>
          <w:sz w:val="24"/>
          <w:szCs w:val="24"/>
          <w:lang w:val="x-none" w:eastAsia="ar-SA"/>
        </w:rPr>
        <w:t>W postępowaniu komunikacja między Zamawiającym a Wykonawcami odbywa się za pośrednictwem operatora pocztowego w rozumieniu ustawy z dnia 23 listopada 2012 r. – Prawo pocztowe (Dz. U. z 2012 r. poz. 1529 oraz z 2015 r. poz. 1830), osobiście, za pośrednictwem posłańca, faksu lub przy użyciu środków komunikacji elektronicznej w rozumieniu ustawy z dnia 18 lipca 2002 r. o świadczeniu usług drogą elektroniczną (Dz. U. z 2013r. poz. 1422, z 2015r. poz. 1844 oraz z 2016 r. poz. 147 i 615), z uwzględnieniem wymogów dotyczących formy, ustanowionych poniżej w pkt. 1</w:t>
      </w:r>
      <w:r w:rsidRPr="000A16A5">
        <w:rPr>
          <w:rFonts w:eastAsia="Times New Roman" w:cstheme="minorHAnsi"/>
          <w:i/>
          <w:sz w:val="24"/>
          <w:szCs w:val="24"/>
          <w:lang w:eastAsia="ar-SA"/>
        </w:rPr>
        <w:t>0</w:t>
      </w:r>
      <w:r w:rsidR="00541E8A" w:rsidRPr="000A16A5">
        <w:rPr>
          <w:rFonts w:eastAsia="Times New Roman" w:cstheme="minorHAnsi"/>
          <w:i/>
          <w:sz w:val="24"/>
          <w:szCs w:val="24"/>
          <w:lang w:val="x-none" w:eastAsia="ar-SA"/>
        </w:rPr>
        <w:t>.3. – 1</w:t>
      </w:r>
      <w:r w:rsidRPr="000A16A5">
        <w:rPr>
          <w:rFonts w:eastAsia="Times New Roman" w:cstheme="minorHAnsi"/>
          <w:i/>
          <w:sz w:val="24"/>
          <w:szCs w:val="24"/>
          <w:lang w:eastAsia="ar-SA"/>
        </w:rPr>
        <w:t>0</w:t>
      </w:r>
      <w:r w:rsidR="00541E8A" w:rsidRPr="000A16A5">
        <w:rPr>
          <w:rFonts w:eastAsia="Times New Roman" w:cstheme="minorHAnsi"/>
          <w:i/>
          <w:sz w:val="24"/>
          <w:szCs w:val="24"/>
          <w:lang w:val="x-none" w:eastAsia="ar-SA"/>
        </w:rPr>
        <w:t>.6. IDW.</w:t>
      </w:r>
    </w:p>
    <w:p w14:paraId="0CA377AB" w14:textId="77777777" w:rsidR="00541E8A" w:rsidRPr="000A16A5" w:rsidRDefault="00541E8A" w:rsidP="00541E8A">
      <w:pPr>
        <w:suppressAutoHyphens/>
        <w:spacing w:after="0" w:line="240" w:lineRule="auto"/>
        <w:ind w:left="372" w:firstLine="708"/>
        <w:jc w:val="both"/>
        <w:rPr>
          <w:rFonts w:eastAsia="Times New Roman" w:cstheme="minorHAnsi"/>
          <w:i/>
          <w:sz w:val="24"/>
          <w:szCs w:val="24"/>
          <w:lang w:eastAsia="ar-SA"/>
        </w:rPr>
      </w:pPr>
      <w:r w:rsidRPr="000A16A5">
        <w:rPr>
          <w:rFonts w:eastAsia="Times New Roman" w:cstheme="minorHAnsi"/>
          <w:i/>
          <w:sz w:val="24"/>
          <w:szCs w:val="24"/>
          <w:lang w:eastAsia="ar-SA"/>
        </w:rPr>
        <w:t>Osobami uprawnionymi przez Zamawiającego do porozumiewania się z Wykonawcami są:</w:t>
      </w:r>
    </w:p>
    <w:p w14:paraId="76328920" w14:textId="77777777" w:rsidR="00541E8A" w:rsidRPr="000A16A5" w:rsidRDefault="00541E8A" w:rsidP="00541E8A">
      <w:pPr>
        <w:tabs>
          <w:tab w:val="left" w:pos="720"/>
        </w:tabs>
        <w:suppressAutoHyphens/>
        <w:spacing w:after="0" w:line="240" w:lineRule="auto"/>
        <w:ind w:left="851"/>
        <w:jc w:val="both"/>
        <w:rPr>
          <w:rFonts w:eastAsia="Times New Roman" w:cstheme="minorHAnsi"/>
          <w:i/>
          <w:sz w:val="24"/>
          <w:szCs w:val="24"/>
          <w:lang w:eastAsia="ar-SA"/>
        </w:rPr>
      </w:pPr>
      <w:r w:rsidRPr="000A16A5">
        <w:rPr>
          <w:rFonts w:eastAsia="Times New Roman" w:cstheme="minorHAnsi"/>
          <w:i/>
          <w:sz w:val="24"/>
          <w:szCs w:val="24"/>
          <w:lang w:eastAsia="ar-SA"/>
        </w:rPr>
        <w:t xml:space="preserve">a)w zakresie merytorycznym –  Marek </w:t>
      </w:r>
      <w:proofErr w:type="spellStart"/>
      <w:r w:rsidRPr="000A16A5">
        <w:rPr>
          <w:rFonts w:eastAsia="Times New Roman" w:cstheme="minorHAnsi"/>
          <w:i/>
          <w:sz w:val="24"/>
          <w:szCs w:val="24"/>
          <w:lang w:eastAsia="ar-SA"/>
        </w:rPr>
        <w:t>Ligęzka</w:t>
      </w:r>
      <w:proofErr w:type="spellEnd"/>
      <w:r w:rsidRPr="000A16A5">
        <w:rPr>
          <w:rFonts w:eastAsia="Times New Roman" w:cstheme="minorHAnsi"/>
          <w:i/>
          <w:sz w:val="24"/>
          <w:szCs w:val="24"/>
          <w:lang w:eastAsia="ar-SA"/>
        </w:rPr>
        <w:t xml:space="preserve"> i Marek </w:t>
      </w:r>
      <w:proofErr w:type="spellStart"/>
      <w:r w:rsidRPr="000A16A5">
        <w:rPr>
          <w:rFonts w:eastAsia="Times New Roman" w:cstheme="minorHAnsi"/>
          <w:i/>
          <w:sz w:val="24"/>
          <w:szCs w:val="24"/>
          <w:lang w:eastAsia="ar-SA"/>
        </w:rPr>
        <w:t>Drechny</w:t>
      </w:r>
      <w:proofErr w:type="spellEnd"/>
      <w:r w:rsidRPr="000A16A5">
        <w:rPr>
          <w:rFonts w:eastAsia="Times New Roman" w:cstheme="minorHAnsi"/>
          <w:i/>
          <w:sz w:val="24"/>
          <w:szCs w:val="24"/>
          <w:lang w:eastAsia="ar-SA"/>
        </w:rPr>
        <w:t>.</w:t>
      </w:r>
    </w:p>
    <w:p w14:paraId="0BC37EB3" w14:textId="24C2EFAD" w:rsidR="00541E8A" w:rsidRPr="000A16A5" w:rsidRDefault="00541E8A" w:rsidP="00541E8A">
      <w:pPr>
        <w:tabs>
          <w:tab w:val="left" w:pos="720"/>
        </w:tabs>
        <w:suppressAutoHyphens/>
        <w:spacing w:after="0" w:line="240" w:lineRule="auto"/>
        <w:ind w:left="851"/>
        <w:jc w:val="both"/>
        <w:rPr>
          <w:rFonts w:eastAsia="Times New Roman" w:cstheme="minorHAnsi"/>
          <w:i/>
          <w:sz w:val="24"/>
          <w:szCs w:val="24"/>
          <w:lang w:eastAsia="ar-SA"/>
        </w:rPr>
      </w:pPr>
      <w:r w:rsidRPr="000A16A5">
        <w:rPr>
          <w:rFonts w:eastAsia="Times New Roman" w:cstheme="minorHAnsi"/>
          <w:i/>
          <w:sz w:val="24"/>
          <w:szCs w:val="24"/>
          <w:lang w:eastAsia="ar-SA"/>
        </w:rPr>
        <w:t xml:space="preserve">b)w sprawach dotyczących procedury zamówień publicznych-  </w:t>
      </w:r>
      <w:r w:rsidR="006156D6">
        <w:rPr>
          <w:rFonts w:eastAsia="Times New Roman" w:cstheme="minorHAnsi"/>
          <w:i/>
          <w:sz w:val="24"/>
          <w:szCs w:val="24"/>
          <w:lang w:eastAsia="ar-SA"/>
        </w:rPr>
        <w:t xml:space="preserve">Wojciech </w:t>
      </w:r>
      <w:proofErr w:type="spellStart"/>
      <w:r w:rsidR="006156D6">
        <w:rPr>
          <w:rFonts w:eastAsia="Times New Roman" w:cstheme="minorHAnsi"/>
          <w:i/>
          <w:sz w:val="24"/>
          <w:szCs w:val="24"/>
          <w:lang w:eastAsia="ar-SA"/>
        </w:rPr>
        <w:t>Zboch</w:t>
      </w:r>
      <w:proofErr w:type="spellEnd"/>
      <w:r w:rsidRPr="000A16A5">
        <w:rPr>
          <w:rFonts w:eastAsia="Times New Roman" w:cstheme="minorHAnsi"/>
          <w:b/>
          <w:i/>
          <w:sz w:val="24"/>
          <w:szCs w:val="24"/>
          <w:lang w:eastAsia="ar-SA"/>
        </w:rPr>
        <w:t>.</w:t>
      </w:r>
    </w:p>
    <w:p w14:paraId="65E0460F" w14:textId="77777777" w:rsidR="00541E8A" w:rsidRPr="000A16A5" w:rsidRDefault="00541E8A" w:rsidP="00683E58">
      <w:pPr>
        <w:numPr>
          <w:ilvl w:val="1"/>
          <w:numId w:val="10"/>
        </w:numPr>
        <w:suppressAutoHyphens/>
        <w:autoSpaceDE w:val="0"/>
        <w:autoSpaceDN w:val="0"/>
        <w:adjustRightInd w:val="0"/>
        <w:spacing w:after="0" w:line="240" w:lineRule="auto"/>
        <w:ind w:left="1701" w:hanging="567"/>
        <w:jc w:val="both"/>
        <w:rPr>
          <w:rFonts w:eastAsia="Times New Roman" w:cstheme="minorHAnsi"/>
          <w:i/>
          <w:color w:val="000000"/>
          <w:sz w:val="24"/>
          <w:szCs w:val="24"/>
          <w:lang w:val="x-none" w:eastAsia="pl-PL"/>
        </w:rPr>
      </w:pPr>
      <w:r w:rsidRPr="000A16A5">
        <w:rPr>
          <w:rFonts w:eastAsia="Times New Roman" w:cstheme="minorHAnsi"/>
          <w:i/>
          <w:sz w:val="24"/>
          <w:szCs w:val="24"/>
          <w:lang w:val="x-none" w:eastAsia="ar-SA"/>
        </w:rPr>
        <w:t>Jeżeli Zamawiający lub Wykonawca przekazują oświadczenia, wnioski, zawiadomienia</w:t>
      </w:r>
      <w:r w:rsidRPr="000A16A5">
        <w:rPr>
          <w:rFonts w:eastAsia="Times New Roman" w:cstheme="minorHAnsi"/>
          <w:i/>
          <w:sz w:val="24"/>
          <w:szCs w:val="24"/>
          <w:lang w:eastAsia="ar-SA"/>
        </w:rPr>
        <w:t xml:space="preserve"> </w:t>
      </w:r>
      <w:r w:rsidRPr="000A16A5">
        <w:rPr>
          <w:rFonts w:eastAsia="Times New Roman" w:cstheme="minorHAnsi"/>
          <w:i/>
          <w:sz w:val="24"/>
          <w:szCs w:val="24"/>
          <w:lang w:val="x-none" w:eastAsia="ar-SA"/>
        </w:rPr>
        <w:t>oraz informacje za pośrednictwem faksu lub przy użyciu środków komunikacji elektronicznej w rozumieniu ustawy z dnia 18 lipca 2002r. o świadczeniu usług drogą elektroniczną, każda   ze stron na żądanie drugiej strony niezwłocznie potwierdza fakt ich otrzymania.</w:t>
      </w:r>
    </w:p>
    <w:p w14:paraId="67EC8DA8" w14:textId="77777777" w:rsidR="00541E8A" w:rsidRPr="000A16A5" w:rsidRDefault="00541E8A" w:rsidP="00683E58">
      <w:pPr>
        <w:numPr>
          <w:ilvl w:val="1"/>
          <w:numId w:val="10"/>
        </w:numPr>
        <w:suppressAutoHyphens/>
        <w:autoSpaceDE w:val="0"/>
        <w:autoSpaceDN w:val="0"/>
        <w:adjustRightInd w:val="0"/>
        <w:spacing w:after="0" w:line="240" w:lineRule="auto"/>
        <w:ind w:left="1701" w:hanging="567"/>
        <w:jc w:val="both"/>
        <w:rPr>
          <w:rFonts w:eastAsia="Times New Roman" w:cstheme="minorHAnsi"/>
          <w:i/>
          <w:color w:val="000000"/>
          <w:sz w:val="24"/>
          <w:szCs w:val="24"/>
          <w:lang w:val="x-none" w:eastAsia="pl-PL"/>
        </w:rPr>
      </w:pPr>
      <w:r w:rsidRPr="000A16A5">
        <w:rPr>
          <w:rFonts w:eastAsia="Times New Roman" w:cstheme="minorHAnsi"/>
          <w:i/>
          <w:sz w:val="24"/>
          <w:szCs w:val="24"/>
          <w:lang w:val="x-none" w:eastAsia="ar-SA"/>
        </w:rPr>
        <w:t>W postępowaniu oświadczenia, składa się w formie pisemnej albo w postaci elektronicznej.</w:t>
      </w:r>
    </w:p>
    <w:p w14:paraId="7903488F" w14:textId="77777777" w:rsidR="00541E8A" w:rsidRPr="000A16A5" w:rsidRDefault="00541E8A" w:rsidP="00683E58">
      <w:pPr>
        <w:numPr>
          <w:ilvl w:val="1"/>
          <w:numId w:val="10"/>
        </w:numPr>
        <w:suppressAutoHyphens/>
        <w:autoSpaceDE w:val="0"/>
        <w:autoSpaceDN w:val="0"/>
        <w:adjustRightInd w:val="0"/>
        <w:spacing w:after="0" w:line="240" w:lineRule="auto"/>
        <w:ind w:left="1701" w:hanging="567"/>
        <w:jc w:val="both"/>
        <w:rPr>
          <w:rFonts w:eastAsia="Times New Roman" w:cstheme="minorHAnsi"/>
          <w:b/>
          <w:i/>
          <w:color w:val="000000"/>
          <w:sz w:val="24"/>
          <w:szCs w:val="24"/>
          <w:u w:val="single"/>
          <w:lang w:val="x-none" w:eastAsia="pl-PL"/>
        </w:rPr>
      </w:pPr>
      <w:r w:rsidRPr="000A16A5">
        <w:rPr>
          <w:rFonts w:eastAsia="Times New Roman" w:cstheme="minorHAnsi"/>
          <w:b/>
          <w:i/>
          <w:sz w:val="24"/>
          <w:szCs w:val="24"/>
          <w:u w:val="single"/>
          <w:lang w:val="x-none" w:eastAsia="ar-SA"/>
        </w:rPr>
        <w:t>Ofertę składa się pod rygorem nieważności w formie pisemnej.</w:t>
      </w:r>
    </w:p>
    <w:p w14:paraId="0E0390AF" w14:textId="77777777" w:rsidR="00541E8A" w:rsidRPr="000A16A5" w:rsidRDefault="00541E8A" w:rsidP="00683E58">
      <w:pPr>
        <w:numPr>
          <w:ilvl w:val="1"/>
          <w:numId w:val="10"/>
        </w:numPr>
        <w:suppressAutoHyphens/>
        <w:autoSpaceDE w:val="0"/>
        <w:autoSpaceDN w:val="0"/>
        <w:adjustRightInd w:val="0"/>
        <w:spacing w:after="0" w:line="240" w:lineRule="auto"/>
        <w:ind w:left="1701" w:hanging="567"/>
        <w:jc w:val="both"/>
        <w:rPr>
          <w:rFonts w:eastAsia="Times New Roman" w:cstheme="minorHAnsi"/>
          <w:i/>
          <w:color w:val="000000"/>
          <w:sz w:val="24"/>
          <w:szCs w:val="24"/>
          <w:lang w:val="x-none" w:eastAsia="pl-PL"/>
        </w:rPr>
      </w:pPr>
      <w:r w:rsidRPr="000A16A5">
        <w:rPr>
          <w:rFonts w:eastAsia="Times New Roman" w:cstheme="minorHAnsi"/>
          <w:i/>
          <w:sz w:val="24"/>
          <w:szCs w:val="24"/>
          <w:lang w:val="x-none" w:eastAsia="ar-SA"/>
        </w:rPr>
        <w:t xml:space="preserve">Oświadczenia, o których mowa w rozporządzeniu Ministra Rozwoju z dnia 26 lipca 2016 r. w sprawie rodzajów dokumentów, jakich może żądać zamawiający od Wykonawcy </w:t>
      </w:r>
      <w:r w:rsidRPr="000A16A5">
        <w:rPr>
          <w:rFonts w:eastAsia="Times New Roman" w:cstheme="minorHAnsi"/>
          <w:i/>
          <w:sz w:val="24"/>
          <w:szCs w:val="24"/>
          <w:lang w:eastAsia="ar-SA"/>
        </w:rPr>
        <w:t xml:space="preserve"> </w:t>
      </w:r>
      <w:r w:rsidRPr="000A16A5">
        <w:rPr>
          <w:rFonts w:eastAsia="Times New Roman" w:cstheme="minorHAnsi"/>
          <w:i/>
          <w:sz w:val="24"/>
          <w:szCs w:val="24"/>
          <w:lang w:val="x-none" w:eastAsia="ar-SA"/>
        </w:rPr>
        <w:t xml:space="preserve">w postępowaniu o udzielenie zamówienia (Dz. U. </w:t>
      </w:r>
      <w:r w:rsidRPr="000A16A5">
        <w:rPr>
          <w:rFonts w:eastAsia="Times New Roman" w:cstheme="minorHAnsi"/>
          <w:i/>
          <w:sz w:val="24"/>
          <w:szCs w:val="24"/>
          <w:lang w:eastAsia="ar-SA"/>
        </w:rPr>
        <w:t>2016.</w:t>
      </w:r>
      <w:r w:rsidRPr="000A16A5">
        <w:rPr>
          <w:rFonts w:eastAsia="Times New Roman" w:cstheme="minorHAnsi"/>
          <w:i/>
          <w:sz w:val="24"/>
          <w:szCs w:val="24"/>
          <w:lang w:val="x-none" w:eastAsia="ar-SA"/>
        </w:rPr>
        <w:t xml:space="preserve">poz. 1126), zwanym dalej „rozporządzeniem” składane przez Wykonawcę i inne podmioty, na zdolnościach lub sytuacji których polega </w:t>
      </w:r>
      <w:r w:rsidRPr="000A16A5">
        <w:rPr>
          <w:rFonts w:eastAsia="Times New Roman" w:cstheme="minorHAnsi"/>
          <w:i/>
          <w:sz w:val="24"/>
          <w:szCs w:val="24"/>
          <w:lang w:val="x-none" w:eastAsia="ar-SA"/>
        </w:rPr>
        <w:lastRenderedPageBreak/>
        <w:t xml:space="preserve">Wykonawca na zasadach określonych w art. 22a ustawy </w:t>
      </w:r>
      <w:proofErr w:type="spellStart"/>
      <w:r w:rsidRPr="000A16A5">
        <w:rPr>
          <w:rFonts w:eastAsia="Times New Roman" w:cstheme="minorHAnsi"/>
          <w:i/>
          <w:sz w:val="24"/>
          <w:szCs w:val="24"/>
          <w:lang w:val="x-none" w:eastAsia="ar-SA"/>
        </w:rPr>
        <w:t>Pzp</w:t>
      </w:r>
      <w:proofErr w:type="spellEnd"/>
      <w:r w:rsidRPr="000A16A5">
        <w:rPr>
          <w:rFonts w:eastAsia="Times New Roman" w:cstheme="minorHAnsi"/>
          <w:i/>
          <w:sz w:val="24"/>
          <w:szCs w:val="24"/>
          <w:lang w:val="x-none" w:eastAsia="ar-SA"/>
        </w:rPr>
        <w:t xml:space="preserve"> oraz przez podwykonawców, należy złożyć </w:t>
      </w:r>
      <w:r w:rsidRPr="000A16A5">
        <w:rPr>
          <w:rFonts w:eastAsia="Times New Roman" w:cstheme="minorHAnsi"/>
          <w:b/>
          <w:bCs/>
          <w:i/>
          <w:sz w:val="24"/>
          <w:szCs w:val="24"/>
          <w:lang w:val="x-none" w:eastAsia="ar-SA"/>
        </w:rPr>
        <w:t>w oryginale.</w:t>
      </w:r>
    </w:p>
    <w:p w14:paraId="39D2516E" w14:textId="77777777" w:rsidR="00541E8A" w:rsidRPr="000A16A5" w:rsidRDefault="00541E8A" w:rsidP="00683E58">
      <w:pPr>
        <w:numPr>
          <w:ilvl w:val="1"/>
          <w:numId w:val="10"/>
        </w:numPr>
        <w:suppressAutoHyphens/>
        <w:autoSpaceDE w:val="0"/>
        <w:autoSpaceDN w:val="0"/>
        <w:adjustRightInd w:val="0"/>
        <w:spacing w:after="0" w:line="240" w:lineRule="auto"/>
        <w:ind w:left="1701" w:hanging="567"/>
        <w:jc w:val="both"/>
        <w:rPr>
          <w:rFonts w:eastAsia="Times New Roman" w:cstheme="minorHAnsi"/>
          <w:i/>
          <w:color w:val="000000"/>
          <w:sz w:val="24"/>
          <w:szCs w:val="24"/>
          <w:lang w:val="x-none" w:eastAsia="pl-PL"/>
        </w:rPr>
      </w:pPr>
      <w:r w:rsidRPr="000A16A5">
        <w:rPr>
          <w:rFonts w:eastAsia="Times New Roman" w:cstheme="minorHAnsi"/>
          <w:i/>
          <w:sz w:val="24"/>
          <w:szCs w:val="24"/>
          <w:lang w:val="x-none" w:eastAsia="ar-SA"/>
        </w:rPr>
        <w:t xml:space="preserve">Zobowiązanie, o którym mowa w pkt </w:t>
      </w:r>
      <w:r w:rsidR="008F0606" w:rsidRPr="000A16A5">
        <w:rPr>
          <w:rFonts w:eastAsia="Times New Roman" w:cstheme="minorHAnsi"/>
          <w:i/>
          <w:sz w:val="24"/>
          <w:szCs w:val="24"/>
          <w:lang w:eastAsia="ar-SA"/>
        </w:rPr>
        <w:t>8</w:t>
      </w:r>
      <w:r w:rsidRPr="000A16A5">
        <w:rPr>
          <w:rFonts w:eastAsia="Times New Roman" w:cstheme="minorHAnsi"/>
          <w:i/>
          <w:sz w:val="24"/>
          <w:szCs w:val="24"/>
          <w:lang w:val="x-none" w:eastAsia="ar-SA"/>
        </w:rPr>
        <w:t>.2. IDW należy złożyć w formie analogicznej jak w pkt 14.5. IDW, tj</w:t>
      </w:r>
      <w:r w:rsidRPr="000A16A5">
        <w:rPr>
          <w:rFonts w:eastAsia="Times New Roman" w:cstheme="minorHAnsi"/>
          <w:b/>
          <w:bCs/>
          <w:i/>
          <w:sz w:val="24"/>
          <w:szCs w:val="24"/>
          <w:lang w:val="x-none" w:eastAsia="ar-SA"/>
        </w:rPr>
        <w:t>. w oryginale.</w:t>
      </w:r>
    </w:p>
    <w:p w14:paraId="548ACA38" w14:textId="77777777" w:rsidR="00541E8A" w:rsidRPr="000A16A5" w:rsidRDefault="00541E8A" w:rsidP="00683E58">
      <w:pPr>
        <w:numPr>
          <w:ilvl w:val="1"/>
          <w:numId w:val="10"/>
        </w:numPr>
        <w:suppressAutoHyphens/>
        <w:autoSpaceDE w:val="0"/>
        <w:autoSpaceDN w:val="0"/>
        <w:adjustRightInd w:val="0"/>
        <w:spacing w:after="0" w:line="240" w:lineRule="auto"/>
        <w:ind w:left="1701" w:hanging="567"/>
        <w:jc w:val="both"/>
        <w:rPr>
          <w:rFonts w:eastAsia="Times New Roman" w:cstheme="minorHAnsi"/>
          <w:i/>
          <w:color w:val="000000"/>
          <w:sz w:val="24"/>
          <w:szCs w:val="24"/>
          <w:lang w:val="x-none" w:eastAsia="pl-PL"/>
        </w:rPr>
      </w:pPr>
      <w:r w:rsidRPr="000A16A5">
        <w:rPr>
          <w:rFonts w:eastAsia="Times New Roman" w:cstheme="minorHAnsi"/>
          <w:i/>
          <w:sz w:val="24"/>
          <w:szCs w:val="24"/>
          <w:lang w:val="x-none" w:eastAsia="ar-SA"/>
        </w:rPr>
        <w:t>Dokumenty, o których mowa w rozporządzeniu, inne niż oświadczenia,</w:t>
      </w:r>
      <w:r w:rsidR="008F0606" w:rsidRPr="000A16A5">
        <w:rPr>
          <w:rFonts w:eastAsia="Times New Roman" w:cstheme="minorHAnsi"/>
          <w:i/>
          <w:sz w:val="24"/>
          <w:szCs w:val="24"/>
          <w:lang w:val="x-none" w:eastAsia="ar-SA"/>
        </w:rPr>
        <w:t xml:space="preserve"> o których mowa powyżej w pkt. </w:t>
      </w:r>
      <w:r w:rsidR="008F0606" w:rsidRPr="000A16A5">
        <w:rPr>
          <w:rFonts w:eastAsia="Times New Roman" w:cstheme="minorHAnsi"/>
          <w:i/>
          <w:sz w:val="24"/>
          <w:szCs w:val="24"/>
          <w:lang w:eastAsia="ar-SA"/>
        </w:rPr>
        <w:t>8.2</w:t>
      </w:r>
      <w:r w:rsidRPr="000A16A5">
        <w:rPr>
          <w:rFonts w:eastAsia="Times New Roman" w:cstheme="minorHAnsi"/>
          <w:i/>
          <w:sz w:val="24"/>
          <w:szCs w:val="24"/>
          <w:lang w:val="x-none" w:eastAsia="ar-SA"/>
        </w:rPr>
        <w:t xml:space="preserve"> IDW, należy złożyć w oryginale lub kopii potwierdzonej za zgodność </w:t>
      </w:r>
      <w:r w:rsidRPr="000A16A5">
        <w:rPr>
          <w:rFonts w:eastAsia="Times New Roman" w:cstheme="minorHAnsi"/>
          <w:i/>
          <w:sz w:val="24"/>
          <w:szCs w:val="24"/>
          <w:lang w:eastAsia="ar-SA"/>
        </w:rPr>
        <w:t xml:space="preserve">  </w:t>
      </w:r>
      <w:r w:rsidRPr="000A16A5">
        <w:rPr>
          <w:rFonts w:eastAsia="Times New Roman" w:cstheme="minorHAnsi"/>
          <w:i/>
          <w:sz w:val="24"/>
          <w:szCs w:val="24"/>
          <w:lang w:val="x-none" w:eastAsia="ar-SA"/>
        </w:rPr>
        <w:t>z oryginałem.</w:t>
      </w:r>
    </w:p>
    <w:p w14:paraId="6B7C9757" w14:textId="77777777" w:rsidR="00541E8A" w:rsidRPr="000A16A5" w:rsidRDefault="00541E8A" w:rsidP="00683E58">
      <w:pPr>
        <w:tabs>
          <w:tab w:val="left" w:pos="1701"/>
        </w:tabs>
        <w:suppressAutoHyphens/>
        <w:spacing w:after="0" w:line="240" w:lineRule="auto"/>
        <w:ind w:left="1701"/>
        <w:jc w:val="both"/>
        <w:rPr>
          <w:rFonts w:eastAsia="Times New Roman" w:cstheme="minorHAnsi"/>
          <w:i/>
          <w:sz w:val="24"/>
          <w:szCs w:val="24"/>
          <w:lang w:val="x-none" w:eastAsia="ar-SA"/>
        </w:rPr>
      </w:pPr>
      <w:r w:rsidRPr="000A16A5">
        <w:rPr>
          <w:rFonts w:eastAsia="Times New Roman" w:cstheme="minorHAnsi"/>
          <w:i/>
          <w:sz w:val="24"/>
          <w:szCs w:val="24"/>
          <w:lang w:val="x-none" w:eastAsia="ar-SA"/>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p w14:paraId="25C6CC02" w14:textId="77777777" w:rsidR="00541E8A" w:rsidRPr="000A16A5" w:rsidRDefault="00541E8A" w:rsidP="00683E58">
      <w:pPr>
        <w:tabs>
          <w:tab w:val="left" w:pos="1701"/>
        </w:tabs>
        <w:suppressAutoHyphens/>
        <w:spacing w:after="0" w:line="240" w:lineRule="auto"/>
        <w:ind w:left="1701"/>
        <w:jc w:val="both"/>
        <w:rPr>
          <w:rFonts w:eastAsia="Times New Roman" w:cstheme="minorHAnsi"/>
          <w:i/>
          <w:sz w:val="24"/>
          <w:szCs w:val="24"/>
          <w:lang w:val="x-none" w:eastAsia="ar-SA"/>
        </w:rPr>
      </w:pPr>
      <w:r w:rsidRPr="000A16A5">
        <w:rPr>
          <w:rFonts w:eastAsia="Times New Roman" w:cstheme="minorHAnsi"/>
          <w:i/>
          <w:sz w:val="24"/>
          <w:szCs w:val="24"/>
          <w:lang w:val="x-none" w:eastAsia="ar-SA"/>
        </w:rPr>
        <w:t>Potwierdzenie za zgodność z oryginałem następuje w formie pisemnej lub w formie elektronicznej podpisane odpowiednio własnoręcznym podpisem albo kwalifikowanym podpisem elektronicznym.</w:t>
      </w:r>
    </w:p>
    <w:p w14:paraId="568D35AD" w14:textId="77777777" w:rsidR="00541E8A" w:rsidRPr="000A16A5" w:rsidRDefault="00541E8A" w:rsidP="00683E58">
      <w:pPr>
        <w:tabs>
          <w:tab w:val="left" w:pos="1701"/>
        </w:tabs>
        <w:suppressAutoHyphens/>
        <w:spacing w:after="0" w:line="240" w:lineRule="auto"/>
        <w:ind w:left="1701"/>
        <w:jc w:val="both"/>
        <w:rPr>
          <w:rFonts w:eastAsia="Times New Roman" w:cstheme="minorHAnsi"/>
          <w:i/>
          <w:sz w:val="24"/>
          <w:szCs w:val="24"/>
          <w:lang w:val="x-none" w:eastAsia="ar-SA"/>
        </w:rPr>
      </w:pPr>
      <w:r w:rsidRPr="000A16A5">
        <w:rPr>
          <w:rFonts w:eastAsia="Times New Roman" w:cstheme="minorHAnsi"/>
          <w:i/>
          <w:sz w:val="24"/>
          <w:szCs w:val="24"/>
          <w:lang w:val="x-none" w:eastAsia="ar-SA"/>
        </w:rPr>
        <w:t>Poświadczenie za zgodność z oryginałem dokonywane w formie pisemnej powinno być sporządzone w sposób umożliwiający identyfikację podpisu (np. wraz z imienną pieczątką osoby poświadczającej kopię dokumentu za zgodność z oryginałem).</w:t>
      </w:r>
    </w:p>
    <w:p w14:paraId="02511C99" w14:textId="77777777" w:rsidR="00541E8A" w:rsidRPr="000A16A5" w:rsidRDefault="00541E8A" w:rsidP="00683E58">
      <w:pPr>
        <w:numPr>
          <w:ilvl w:val="1"/>
          <w:numId w:val="10"/>
        </w:numPr>
        <w:suppressAutoHyphens/>
        <w:autoSpaceDE w:val="0"/>
        <w:autoSpaceDN w:val="0"/>
        <w:adjustRightInd w:val="0"/>
        <w:spacing w:after="0" w:line="240" w:lineRule="auto"/>
        <w:ind w:left="1701" w:hanging="631"/>
        <w:jc w:val="both"/>
        <w:rPr>
          <w:rFonts w:eastAsia="Times New Roman" w:cstheme="minorHAnsi"/>
          <w:i/>
          <w:color w:val="000000"/>
          <w:sz w:val="24"/>
          <w:szCs w:val="24"/>
          <w:lang w:val="x-none" w:eastAsia="pl-PL"/>
        </w:rPr>
      </w:pPr>
      <w:r w:rsidRPr="000A16A5">
        <w:rPr>
          <w:rFonts w:eastAsia="Times New Roman" w:cstheme="minorHAnsi"/>
          <w:i/>
          <w:sz w:val="24"/>
          <w:szCs w:val="24"/>
          <w:lang w:val="x-none" w:eastAsia="ar-SA"/>
        </w:rPr>
        <w:t xml:space="preserve">Za </w:t>
      </w:r>
      <w:r w:rsidRPr="000A16A5">
        <w:rPr>
          <w:rFonts w:eastAsia="Times New Roman" w:cstheme="minorHAnsi"/>
          <w:b/>
          <w:bCs/>
          <w:i/>
          <w:sz w:val="24"/>
          <w:szCs w:val="24"/>
          <w:lang w:val="x-none" w:eastAsia="ar-SA"/>
        </w:rPr>
        <w:t>oryginał</w:t>
      </w:r>
      <w:r w:rsidRPr="000A16A5">
        <w:rPr>
          <w:rFonts w:eastAsia="Times New Roman" w:cstheme="minorHAnsi"/>
          <w:i/>
          <w:sz w:val="24"/>
          <w:szCs w:val="24"/>
          <w:lang w:val="x-none" w:eastAsia="ar-SA"/>
        </w:rPr>
        <w:t>, o którym mowa powyżej w pkt. 1</w:t>
      </w:r>
      <w:r w:rsidR="008F0606" w:rsidRPr="000A16A5">
        <w:rPr>
          <w:rFonts w:eastAsia="Times New Roman" w:cstheme="minorHAnsi"/>
          <w:i/>
          <w:sz w:val="24"/>
          <w:szCs w:val="24"/>
          <w:lang w:eastAsia="ar-SA"/>
        </w:rPr>
        <w:t>0</w:t>
      </w:r>
      <w:r w:rsidRPr="000A16A5">
        <w:rPr>
          <w:rFonts w:eastAsia="Times New Roman" w:cstheme="minorHAnsi"/>
          <w:i/>
          <w:sz w:val="24"/>
          <w:szCs w:val="24"/>
          <w:lang w:val="x-none" w:eastAsia="ar-SA"/>
        </w:rPr>
        <w:t>.5. - 1</w:t>
      </w:r>
      <w:r w:rsidR="008F0606" w:rsidRPr="000A16A5">
        <w:rPr>
          <w:rFonts w:eastAsia="Times New Roman" w:cstheme="minorHAnsi"/>
          <w:i/>
          <w:sz w:val="24"/>
          <w:szCs w:val="24"/>
          <w:lang w:eastAsia="ar-SA"/>
        </w:rPr>
        <w:t>0</w:t>
      </w:r>
      <w:r w:rsidRPr="000A16A5">
        <w:rPr>
          <w:rFonts w:eastAsia="Times New Roman" w:cstheme="minorHAnsi"/>
          <w:i/>
          <w:sz w:val="24"/>
          <w:szCs w:val="24"/>
          <w:lang w:val="x-none" w:eastAsia="ar-SA"/>
        </w:rPr>
        <w:t>.7. IDW, uważa się oświadczenie lub dokument złożone w formie pisemnej lub w formie elektronicznej podpisane odpowiednio własnoręcznym podpisem albo kwalifikowanym podpisem elektronicznym.</w:t>
      </w:r>
    </w:p>
    <w:p w14:paraId="7CC2B886" w14:textId="77777777" w:rsidR="00541E8A" w:rsidRPr="000A16A5" w:rsidRDefault="00541E8A" w:rsidP="00683E58">
      <w:pPr>
        <w:numPr>
          <w:ilvl w:val="1"/>
          <w:numId w:val="10"/>
        </w:numPr>
        <w:suppressAutoHyphens/>
        <w:autoSpaceDE w:val="0"/>
        <w:autoSpaceDN w:val="0"/>
        <w:adjustRightInd w:val="0"/>
        <w:spacing w:after="0" w:line="240" w:lineRule="auto"/>
        <w:ind w:left="1701" w:hanging="631"/>
        <w:jc w:val="both"/>
        <w:rPr>
          <w:rFonts w:eastAsia="Times New Roman" w:cstheme="minorHAnsi"/>
          <w:i/>
          <w:color w:val="000000"/>
          <w:sz w:val="24"/>
          <w:szCs w:val="24"/>
          <w:lang w:val="x-none" w:eastAsia="pl-PL"/>
        </w:rPr>
      </w:pPr>
      <w:r w:rsidRPr="000A16A5">
        <w:rPr>
          <w:rFonts w:eastAsia="Times New Roman" w:cstheme="minorHAnsi"/>
          <w:i/>
          <w:sz w:val="24"/>
          <w:szCs w:val="24"/>
          <w:lang w:val="x-none" w:eastAsia="ar-SA"/>
        </w:rPr>
        <w:t>Zamawiający może żądać przedstawienia oryginału lub notarialnie poświadczonej kopii dokumentów, o których mowa w rozporządzeniu, innych niż oświadczeń, wyłącznie wtedy, gdy złożona kopia dokumentu jest nieczytelna lub budzi wątpliwości co do jej prawdziwości.</w:t>
      </w:r>
    </w:p>
    <w:p w14:paraId="552DED8F" w14:textId="77777777" w:rsidR="00541E8A" w:rsidRPr="000A16A5" w:rsidRDefault="00541E8A" w:rsidP="00683E58">
      <w:pPr>
        <w:numPr>
          <w:ilvl w:val="1"/>
          <w:numId w:val="10"/>
        </w:numPr>
        <w:suppressAutoHyphens/>
        <w:autoSpaceDE w:val="0"/>
        <w:autoSpaceDN w:val="0"/>
        <w:adjustRightInd w:val="0"/>
        <w:spacing w:after="0" w:line="240" w:lineRule="auto"/>
        <w:ind w:left="1701" w:hanging="631"/>
        <w:jc w:val="both"/>
        <w:rPr>
          <w:rFonts w:eastAsia="Times New Roman" w:cstheme="minorHAnsi"/>
          <w:i/>
          <w:color w:val="000000"/>
          <w:sz w:val="24"/>
          <w:szCs w:val="24"/>
          <w:lang w:val="x-none" w:eastAsia="pl-PL"/>
        </w:rPr>
      </w:pPr>
      <w:r w:rsidRPr="000A16A5">
        <w:rPr>
          <w:rFonts w:eastAsia="Times New Roman" w:cstheme="minorHAnsi"/>
          <w:i/>
          <w:sz w:val="24"/>
          <w:szCs w:val="24"/>
          <w:lang w:val="x-none" w:eastAsia="ar-SA"/>
        </w:rPr>
        <w:t>Dokumenty sporządzone w języku obcym są składane wraz z tłumaczeniem na język polski.</w:t>
      </w:r>
    </w:p>
    <w:p w14:paraId="5DFF61B0" w14:textId="77777777" w:rsidR="00541E8A" w:rsidRPr="000A16A5" w:rsidRDefault="00541E8A" w:rsidP="00D16334">
      <w:pPr>
        <w:numPr>
          <w:ilvl w:val="0"/>
          <w:numId w:val="10"/>
        </w:numPr>
        <w:suppressAutoHyphens/>
        <w:spacing w:after="0" w:line="240" w:lineRule="auto"/>
        <w:jc w:val="both"/>
        <w:rPr>
          <w:rFonts w:eastAsia="Times New Roman" w:cstheme="minorHAnsi"/>
          <w:b/>
          <w:i/>
          <w:sz w:val="24"/>
          <w:szCs w:val="24"/>
          <w:lang w:val="x-none" w:eastAsia="ar-SA"/>
        </w:rPr>
      </w:pPr>
      <w:r w:rsidRPr="000A16A5">
        <w:rPr>
          <w:rFonts w:eastAsia="Times New Roman" w:cstheme="minorHAnsi"/>
          <w:b/>
          <w:i/>
          <w:sz w:val="24"/>
          <w:szCs w:val="24"/>
          <w:lang w:val="x-none" w:eastAsia="ar-SA"/>
        </w:rPr>
        <w:t>Udzielanie wyjaśnień treści SIWZ.</w:t>
      </w:r>
    </w:p>
    <w:p w14:paraId="29537581" w14:textId="77777777" w:rsidR="00541E8A" w:rsidRPr="000A16A5" w:rsidRDefault="00541E8A" w:rsidP="00683E58">
      <w:pPr>
        <w:numPr>
          <w:ilvl w:val="1"/>
          <w:numId w:val="10"/>
        </w:numPr>
        <w:suppressAutoHyphens/>
        <w:autoSpaceDE w:val="0"/>
        <w:autoSpaceDN w:val="0"/>
        <w:adjustRightInd w:val="0"/>
        <w:spacing w:after="0" w:line="240" w:lineRule="auto"/>
        <w:ind w:left="1701" w:hanging="708"/>
        <w:jc w:val="both"/>
        <w:rPr>
          <w:rFonts w:eastAsia="Times New Roman" w:cstheme="minorHAnsi"/>
          <w:i/>
          <w:color w:val="000000"/>
          <w:sz w:val="24"/>
          <w:szCs w:val="24"/>
          <w:lang w:val="x-none" w:eastAsia="pl-PL"/>
        </w:rPr>
      </w:pPr>
      <w:r w:rsidRPr="000A16A5">
        <w:rPr>
          <w:rFonts w:eastAsia="Times New Roman" w:cstheme="minorHAnsi"/>
          <w:i/>
          <w:sz w:val="24"/>
          <w:szCs w:val="24"/>
          <w:lang w:val="x-none" w:eastAsia="ar-SA"/>
        </w:rPr>
        <w:t xml:space="preserve">Wykonawca może zwrócić się do Zamawiającego o wyjaśnienie treści specyfikacji istotnych warunków zamówienia (SIWZ), kierując wniosek na adres podany na początku IDW,. Zamawiający prosi o przekazywanie pytań również drogą elektroniczną (na adres </w:t>
      </w:r>
      <w:hyperlink r:id="rId12" w:history="1">
        <w:r w:rsidRPr="000A16A5">
          <w:rPr>
            <w:rStyle w:val="Hipercze"/>
            <w:rFonts w:eastAsia="Times New Roman" w:cstheme="minorHAnsi"/>
            <w:i/>
            <w:sz w:val="24"/>
            <w:szCs w:val="24"/>
            <w:lang w:eastAsia="ar-SA"/>
          </w:rPr>
          <w:t>zdp</w:t>
        </w:r>
        <w:r w:rsidRPr="000A16A5">
          <w:rPr>
            <w:rStyle w:val="Hipercze"/>
            <w:rFonts w:eastAsia="Times New Roman" w:cstheme="minorHAnsi"/>
            <w:i/>
            <w:sz w:val="24"/>
            <w:szCs w:val="24"/>
            <w:lang w:val="x-none" w:eastAsia="ar-SA"/>
          </w:rPr>
          <w:t>@</w:t>
        </w:r>
        <w:r w:rsidRPr="000A16A5">
          <w:rPr>
            <w:rStyle w:val="Hipercze"/>
            <w:rFonts w:eastAsia="Times New Roman" w:cstheme="minorHAnsi"/>
            <w:i/>
            <w:sz w:val="24"/>
            <w:szCs w:val="24"/>
            <w:lang w:eastAsia="ar-SA"/>
          </w:rPr>
          <w:t>rde</w:t>
        </w:r>
        <w:r w:rsidRPr="000A16A5">
          <w:rPr>
            <w:rStyle w:val="Hipercze"/>
            <w:rFonts w:eastAsia="Times New Roman" w:cstheme="minorHAnsi"/>
            <w:i/>
            <w:sz w:val="24"/>
            <w:szCs w:val="24"/>
            <w:lang w:val="x-none" w:eastAsia="ar-SA"/>
          </w:rPr>
          <w:t>.</w:t>
        </w:r>
        <w:proofErr w:type="spellStart"/>
        <w:r w:rsidRPr="000A16A5">
          <w:rPr>
            <w:rStyle w:val="Hipercze"/>
            <w:rFonts w:eastAsia="Times New Roman" w:cstheme="minorHAnsi"/>
            <w:i/>
            <w:sz w:val="24"/>
            <w:szCs w:val="24"/>
            <w:lang w:val="x-none" w:eastAsia="ar-SA"/>
          </w:rPr>
          <w:t>pl</w:t>
        </w:r>
        <w:proofErr w:type="spellEnd"/>
      </w:hyperlink>
      <w:r w:rsidRPr="000A16A5">
        <w:rPr>
          <w:rFonts w:eastAsia="Times New Roman" w:cstheme="minorHAnsi"/>
          <w:i/>
          <w:sz w:val="24"/>
          <w:szCs w:val="24"/>
          <w:lang w:val="x-none" w:eastAsia="ar-SA"/>
        </w:rPr>
        <w:t>, w formie edytowalnej, ponieważ skróci to czas udzielania wyjaśnień.</w:t>
      </w:r>
    </w:p>
    <w:p w14:paraId="01CFA42B" w14:textId="77777777" w:rsidR="00541E8A" w:rsidRPr="000A16A5" w:rsidRDefault="00541E8A" w:rsidP="00683E58">
      <w:pPr>
        <w:numPr>
          <w:ilvl w:val="1"/>
          <w:numId w:val="10"/>
        </w:numPr>
        <w:suppressAutoHyphens/>
        <w:autoSpaceDE w:val="0"/>
        <w:autoSpaceDN w:val="0"/>
        <w:adjustRightInd w:val="0"/>
        <w:spacing w:after="0" w:line="240" w:lineRule="auto"/>
        <w:ind w:left="1701" w:hanging="708"/>
        <w:jc w:val="both"/>
        <w:rPr>
          <w:rFonts w:eastAsia="Times New Roman" w:cstheme="minorHAnsi"/>
          <w:i/>
          <w:color w:val="000000"/>
          <w:sz w:val="24"/>
          <w:szCs w:val="24"/>
          <w:lang w:val="x-none" w:eastAsia="pl-PL"/>
        </w:rPr>
      </w:pPr>
      <w:r w:rsidRPr="000A16A5">
        <w:rPr>
          <w:rFonts w:eastAsia="Times New Roman" w:cstheme="minorHAnsi"/>
          <w:i/>
          <w:sz w:val="24"/>
          <w:szCs w:val="24"/>
          <w:lang w:val="x-none" w:eastAsia="ar-SA"/>
        </w:rPr>
        <w:t>Zamawiający jest obowiązany udzielić wyjaśnień niezwłocznie, jednak nie później niż na 2 dni przed upływem terminu składania ofert – pod warunkiem, że wniosek o wyjaśnienie treści SIWZ wpłynął do Zamawiającego nie później niż do końca dnia, w którym upływa połowa wyznaczonego terminu składania ofert.</w:t>
      </w:r>
    </w:p>
    <w:p w14:paraId="15D9B1FB" w14:textId="77777777" w:rsidR="00541E8A" w:rsidRPr="000A16A5" w:rsidRDefault="00541E8A" w:rsidP="00683E58">
      <w:pPr>
        <w:numPr>
          <w:ilvl w:val="1"/>
          <w:numId w:val="10"/>
        </w:numPr>
        <w:suppressAutoHyphens/>
        <w:autoSpaceDE w:val="0"/>
        <w:autoSpaceDN w:val="0"/>
        <w:adjustRightInd w:val="0"/>
        <w:spacing w:after="0" w:line="240" w:lineRule="auto"/>
        <w:ind w:left="1701" w:hanging="708"/>
        <w:jc w:val="both"/>
        <w:rPr>
          <w:rFonts w:eastAsia="Times New Roman" w:cstheme="minorHAnsi"/>
          <w:i/>
          <w:color w:val="000000"/>
          <w:sz w:val="24"/>
          <w:szCs w:val="24"/>
          <w:lang w:val="x-none" w:eastAsia="pl-PL"/>
        </w:rPr>
      </w:pPr>
      <w:r w:rsidRPr="000A16A5">
        <w:rPr>
          <w:rFonts w:eastAsia="Times New Roman" w:cstheme="minorHAnsi"/>
          <w:i/>
          <w:sz w:val="24"/>
          <w:szCs w:val="24"/>
          <w:lang w:val="x-none" w:eastAsia="ar-SA"/>
        </w:rPr>
        <w:t>Jeżeli wniosek o wyjaśnienie treści specyfikacji istotnych warunków zamówienia wpłynął po upływie terminu składania wniosku, o którym mowa w pkt. 1</w:t>
      </w:r>
      <w:r w:rsidR="006B61BB" w:rsidRPr="000A16A5">
        <w:rPr>
          <w:rFonts w:eastAsia="Times New Roman" w:cstheme="minorHAnsi"/>
          <w:i/>
          <w:sz w:val="24"/>
          <w:szCs w:val="24"/>
          <w:lang w:eastAsia="ar-SA"/>
        </w:rPr>
        <w:t>1</w:t>
      </w:r>
      <w:r w:rsidRPr="000A16A5">
        <w:rPr>
          <w:rFonts w:eastAsia="Times New Roman" w:cstheme="minorHAnsi"/>
          <w:i/>
          <w:sz w:val="24"/>
          <w:szCs w:val="24"/>
          <w:lang w:val="x-none" w:eastAsia="ar-SA"/>
        </w:rPr>
        <w:t>.2, lub dotyczy udzielonych wyjaśnień, Zamawiający może udzielić wyjaśnień albo pozostawić wniosek bez rozpoznania.</w:t>
      </w:r>
    </w:p>
    <w:p w14:paraId="5B8DB20A" w14:textId="77777777" w:rsidR="00541E8A" w:rsidRPr="000A16A5" w:rsidRDefault="00541E8A" w:rsidP="00683E58">
      <w:pPr>
        <w:numPr>
          <w:ilvl w:val="1"/>
          <w:numId w:val="10"/>
        </w:numPr>
        <w:suppressAutoHyphens/>
        <w:autoSpaceDE w:val="0"/>
        <w:autoSpaceDN w:val="0"/>
        <w:adjustRightInd w:val="0"/>
        <w:spacing w:after="0" w:line="240" w:lineRule="auto"/>
        <w:ind w:left="1701" w:hanging="708"/>
        <w:jc w:val="both"/>
        <w:rPr>
          <w:rFonts w:eastAsia="Times New Roman" w:cstheme="minorHAnsi"/>
          <w:i/>
          <w:color w:val="000000"/>
          <w:sz w:val="24"/>
          <w:szCs w:val="24"/>
          <w:lang w:val="x-none" w:eastAsia="pl-PL"/>
        </w:rPr>
      </w:pPr>
      <w:r w:rsidRPr="000A16A5">
        <w:rPr>
          <w:rFonts w:eastAsia="Times New Roman" w:cstheme="minorHAnsi"/>
          <w:i/>
          <w:sz w:val="24"/>
          <w:szCs w:val="24"/>
          <w:lang w:val="x-none" w:eastAsia="ar-SA"/>
        </w:rPr>
        <w:t>Przedłużenie terminu składania ofert nie wpływa na bieg terminu składania wniosku, o którym mowa w pkt. 1</w:t>
      </w:r>
      <w:r w:rsidR="006B61BB" w:rsidRPr="000A16A5">
        <w:rPr>
          <w:rFonts w:eastAsia="Times New Roman" w:cstheme="minorHAnsi"/>
          <w:i/>
          <w:sz w:val="24"/>
          <w:szCs w:val="24"/>
          <w:lang w:eastAsia="ar-SA"/>
        </w:rPr>
        <w:t>1</w:t>
      </w:r>
      <w:r w:rsidRPr="000A16A5">
        <w:rPr>
          <w:rFonts w:eastAsia="Times New Roman" w:cstheme="minorHAnsi"/>
          <w:i/>
          <w:sz w:val="24"/>
          <w:szCs w:val="24"/>
          <w:lang w:val="x-none" w:eastAsia="ar-SA"/>
        </w:rPr>
        <w:t>.2.</w:t>
      </w:r>
    </w:p>
    <w:p w14:paraId="65F421E4" w14:textId="77777777" w:rsidR="00541E8A" w:rsidRPr="000A16A5" w:rsidRDefault="00541E8A" w:rsidP="00683E58">
      <w:pPr>
        <w:numPr>
          <w:ilvl w:val="1"/>
          <w:numId w:val="10"/>
        </w:numPr>
        <w:suppressAutoHyphens/>
        <w:autoSpaceDE w:val="0"/>
        <w:autoSpaceDN w:val="0"/>
        <w:adjustRightInd w:val="0"/>
        <w:spacing w:after="0" w:line="240" w:lineRule="auto"/>
        <w:ind w:left="1701" w:hanging="708"/>
        <w:jc w:val="both"/>
        <w:rPr>
          <w:rFonts w:eastAsia="Times New Roman" w:cstheme="minorHAnsi"/>
          <w:i/>
          <w:color w:val="000000"/>
          <w:sz w:val="24"/>
          <w:szCs w:val="24"/>
          <w:lang w:val="x-none" w:eastAsia="pl-PL"/>
        </w:rPr>
      </w:pPr>
      <w:r w:rsidRPr="000A16A5">
        <w:rPr>
          <w:rFonts w:eastAsia="Times New Roman" w:cstheme="minorHAnsi"/>
          <w:i/>
          <w:sz w:val="24"/>
          <w:szCs w:val="24"/>
          <w:lang w:val="x-none" w:eastAsia="ar-SA"/>
        </w:rPr>
        <w:lastRenderedPageBreak/>
        <w:t>Treść zapytań wraz z wyjaśnieniami Zamawiający przekaże Wykonawcom, którym przekazał SIWZ, bez ujawniania źródła zapytania, a także zamieści na stronie internetowej.</w:t>
      </w:r>
    </w:p>
    <w:p w14:paraId="61C5161F" w14:textId="77777777" w:rsidR="00541E8A" w:rsidRPr="000A16A5" w:rsidRDefault="00541E8A" w:rsidP="00683E58">
      <w:pPr>
        <w:numPr>
          <w:ilvl w:val="1"/>
          <w:numId w:val="10"/>
        </w:numPr>
        <w:suppressAutoHyphens/>
        <w:autoSpaceDE w:val="0"/>
        <w:autoSpaceDN w:val="0"/>
        <w:adjustRightInd w:val="0"/>
        <w:spacing w:after="0" w:line="240" w:lineRule="auto"/>
        <w:ind w:left="1701" w:hanging="708"/>
        <w:jc w:val="both"/>
        <w:rPr>
          <w:rFonts w:eastAsia="Times New Roman" w:cstheme="minorHAnsi"/>
          <w:i/>
          <w:color w:val="000000"/>
          <w:sz w:val="24"/>
          <w:szCs w:val="24"/>
          <w:lang w:val="x-none" w:eastAsia="pl-PL"/>
        </w:rPr>
      </w:pPr>
      <w:r w:rsidRPr="000A16A5">
        <w:rPr>
          <w:rFonts w:eastAsia="Times New Roman" w:cstheme="minorHAnsi"/>
          <w:i/>
          <w:sz w:val="24"/>
          <w:szCs w:val="24"/>
          <w:lang w:val="x-none" w:eastAsia="ar-SA"/>
        </w:rPr>
        <w:t>W przypadku rozbieżności pomiędzy treścią niniejszej SIWZ a treścią udzielonych wyjaśnień lub zmian SIWZ, jako obowiązującą należy przyjąć treść pisma zawierającego późniejsze oświadczenie Zamawiającego.</w:t>
      </w:r>
    </w:p>
    <w:p w14:paraId="60EE8B7C" w14:textId="77777777" w:rsidR="00541E8A" w:rsidRPr="000A16A5" w:rsidRDefault="00541E8A" w:rsidP="00683E58">
      <w:pPr>
        <w:numPr>
          <w:ilvl w:val="1"/>
          <w:numId w:val="10"/>
        </w:numPr>
        <w:suppressAutoHyphens/>
        <w:autoSpaceDE w:val="0"/>
        <w:autoSpaceDN w:val="0"/>
        <w:adjustRightInd w:val="0"/>
        <w:spacing w:after="0" w:line="240" w:lineRule="auto"/>
        <w:ind w:left="1701" w:hanging="708"/>
        <w:jc w:val="both"/>
        <w:rPr>
          <w:rFonts w:eastAsia="Times New Roman" w:cstheme="minorHAnsi"/>
          <w:i/>
          <w:color w:val="000000"/>
          <w:sz w:val="24"/>
          <w:szCs w:val="24"/>
          <w:lang w:val="x-none" w:eastAsia="pl-PL"/>
        </w:rPr>
      </w:pPr>
      <w:r w:rsidRPr="000A16A5">
        <w:rPr>
          <w:rFonts w:eastAsia="Times New Roman" w:cstheme="minorHAnsi"/>
          <w:i/>
          <w:sz w:val="24"/>
          <w:szCs w:val="24"/>
          <w:lang w:val="x-none" w:eastAsia="ar-SA"/>
        </w:rPr>
        <w:t>W uzasadnionych przypadkach Zamawiający może przed upływem terminu składania ofert zmienić treść specyfikacji istotnych warunków zamówienia. Dokonaną zmianę SIWZ Zamawiający udostępni na stronie internetowej.</w:t>
      </w:r>
    </w:p>
    <w:p w14:paraId="3A6A074A" w14:textId="77777777" w:rsidR="00541E8A" w:rsidRPr="000A16A5" w:rsidRDefault="00541E8A" w:rsidP="00683E58">
      <w:pPr>
        <w:numPr>
          <w:ilvl w:val="1"/>
          <w:numId w:val="10"/>
        </w:numPr>
        <w:suppressAutoHyphens/>
        <w:autoSpaceDE w:val="0"/>
        <w:autoSpaceDN w:val="0"/>
        <w:adjustRightInd w:val="0"/>
        <w:spacing w:after="0" w:line="240" w:lineRule="auto"/>
        <w:ind w:left="1701" w:hanging="708"/>
        <w:jc w:val="both"/>
        <w:rPr>
          <w:rFonts w:eastAsia="Times New Roman" w:cstheme="minorHAnsi"/>
          <w:i/>
          <w:color w:val="000000"/>
          <w:sz w:val="24"/>
          <w:szCs w:val="24"/>
          <w:lang w:val="x-none" w:eastAsia="pl-PL"/>
        </w:rPr>
      </w:pPr>
      <w:r w:rsidRPr="000A16A5">
        <w:rPr>
          <w:rFonts w:eastAsia="Times New Roman" w:cstheme="minorHAnsi"/>
          <w:i/>
          <w:sz w:val="24"/>
          <w:szCs w:val="24"/>
          <w:lang w:val="x-none" w:eastAsia="ar-SA"/>
        </w:rPr>
        <w:t>Jeżeli w wyniku zmiany treści SIWZ nieprowadzącej do zmiany treści ogłoszenia o zamówieniu będzie niezbędny dodatkowy czas na wprowadzenie zmian w ofertach, Zamawiający przedłuży termin składania ofert i poinformuje o tym Wykonawców, którym przekazano SIWZ oraz zamieści informację na stronie internetowej.</w:t>
      </w:r>
    </w:p>
    <w:p w14:paraId="10A6634C" w14:textId="77777777" w:rsidR="00541E8A" w:rsidRPr="000A16A5" w:rsidRDefault="00541E8A" w:rsidP="00683E58">
      <w:pPr>
        <w:numPr>
          <w:ilvl w:val="1"/>
          <w:numId w:val="10"/>
        </w:numPr>
        <w:suppressAutoHyphens/>
        <w:autoSpaceDE w:val="0"/>
        <w:autoSpaceDN w:val="0"/>
        <w:adjustRightInd w:val="0"/>
        <w:spacing w:after="0" w:line="240" w:lineRule="auto"/>
        <w:ind w:left="1701" w:hanging="708"/>
        <w:jc w:val="both"/>
        <w:rPr>
          <w:rFonts w:eastAsia="Times New Roman" w:cstheme="minorHAnsi"/>
          <w:i/>
          <w:color w:val="000000"/>
          <w:sz w:val="24"/>
          <w:szCs w:val="24"/>
          <w:lang w:val="x-none" w:eastAsia="pl-PL"/>
        </w:rPr>
      </w:pPr>
      <w:r w:rsidRPr="000A16A5">
        <w:rPr>
          <w:rFonts w:eastAsia="Times New Roman" w:cstheme="minorHAnsi"/>
          <w:i/>
          <w:sz w:val="24"/>
          <w:szCs w:val="24"/>
          <w:lang w:val="x-none" w:eastAsia="ar-SA"/>
        </w:rPr>
        <w:t xml:space="preserve">Jeżeli zmiana treści SIWZ, będzie prowadziła do zmiany treści ogłoszenia o zamówieniu, Zamawiający dokona zmiany treści ogłoszenia o zamówieniu w sposób przewidziany w art. 38 ust. 4a </w:t>
      </w:r>
      <w:proofErr w:type="spellStart"/>
      <w:r w:rsidRPr="000A16A5">
        <w:rPr>
          <w:rFonts w:eastAsia="Times New Roman" w:cstheme="minorHAnsi"/>
          <w:i/>
          <w:sz w:val="24"/>
          <w:szCs w:val="24"/>
          <w:lang w:val="x-none" w:eastAsia="ar-SA"/>
        </w:rPr>
        <w:t>UPzp</w:t>
      </w:r>
      <w:proofErr w:type="spellEnd"/>
      <w:r w:rsidRPr="000A16A5">
        <w:rPr>
          <w:rFonts w:eastAsia="Times New Roman" w:cstheme="minorHAnsi"/>
          <w:i/>
          <w:sz w:val="24"/>
          <w:szCs w:val="24"/>
          <w:lang w:val="x-none" w:eastAsia="ar-SA"/>
        </w:rPr>
        <w:t xml:space="preserve"> oraz jeżeli będzie to konieczne przedłuży termin składania ofert, zgodnie z art. 12a </w:t>
      </w:r>
      <w:proofErr w:type="spellStart"/>
      <w:r w:rsidRPr="000A16A5">
        <w:rPr>
          <w:rFonts w:eastAsia="Times New Roman" w:cstheme="minorHAnsi"/>
          <w:i/>
          <w:sz w:val="24"/>
          <w:szCs w:val="24"/>
          <w:lang w:val="x-none" w:eastAsia="ar-SA"/>
        </w:rPr>
        <w:t>UPzp</w:t>
      </w:r>
      <w:proofErr w:type="spellEnd"/>
      <w:r w:rsidRPr="000A16A5">
        <w:rPr>
          <w:rFonts w:eastAsia="Times New Roman" w:cstheme="minorHAnsi"/>
          <w:i/>
          <w:sz w:val="24"/>
          <w:szCs w:val="24"/>
          <w:lang w:val="x-none" w:eastAsia="ar-SA"/>
        </w:rPr>
        <w:t>.</w:t>
      </w:r>
    </w:p>
    <w:p w14:paraId="5A3C240A" w14:textId="77777777" w:rsidR="00541E8A" w:rsidRPr="000A16A5" w:rsidRDefault="00541E8A" w:rsidP="00683E58">
      <w:pPr>
        <w:numPr>
          <w:ilvl w:val="1"/>
          <w:numId w:val="10"/>
        </w:numPr>
        <w:suppressAutoHyphens/>
        <w:autoSpaceDE w:val="0"/>
        <w:autoSpaceDN w:val="0"/>
        <w:adjustRightInd w:val="0"/>
        <w:spacing w:after="0" w:line="240" w:lineRule="auto"/>
        <w:ind w:left="1701" w:hanging="708"/>
        <w:jc w:val="both"/>
        <w:rPr>
          <w:rFonts w:eastAsia="Times New Roman" w:cstheme="minorHAnsi"/>
          <w:i/>
          <w:color w:val="000000"/>
          <w:sz w:val="24"/>
          <w:szCs w:val="24"/>
          <w:lang w:val="x-none" w:eastAsia="pl-PL"/>
        </w:rPr>
      </w:pPr>
      <w:r w:rsidRPr="000A16A5">
        <w:rPr>
          <w:rFonts w:eastAsia="Times New Roman" w:cstheme="minorHAnsi"/>
          <w:i/>
          <w:sz w:val="24"/>
          <w:szCs w:val="24"/>
          <w:lang w:val="x-none" w:eastAsia="ar-SA"/>
        </w:rPr>
        <w:t xml:space="preserve">Zamawiający </w:t>
      </w:r>
      <w:r w:rsidRPr="000A16A5">
        <w:rPr>
          <w:rFonts w:eastAsia="Times New Roman" w:cstheme="minorHAnsi"/>
          <w:b/>
          <w:bCs/>
          <w:i/>
          <w:sz w:val="24"/>
          <w:szCs w:val="24"/>
          <w:lang w:val="x-none" w:eastAsia="ar-SA"/>
        </w:rPr>
        <w:t xml:space="preserve">nie zamierza </w:t>
      </w:r>
      <w:r w:rsidRPr="000A16A5">
        <w:rPr>
          <w:rFonts w:eastAsia="Times New Roman" w:cstheme="minorHAnsi"/>
          <w:i/>
          <w:sz w:val="24"/>
          <w:szCs w:val="24"/>
          <w:lang w:val="x-none" w:eastAsia="ar-SA"/>
        </w:rPr>
        <w:t>zwoływać zebrania Wykonawców przed składaniem ofert.</w:t>
      </w:r>
    </w:p>
    <w:p w14:paraId="503F6DC5" w14:textId="77777777" w:rsidR="00541E8A" w:rsidRPr="000A16A5" w:rsidRDefault="00541E8A" w:rsidP="00541E8A">
      <w:pPr>
        <w:autoSpaceDE w:val="0"/>
        <w:autoSpaceDN w:val="0"/>
        <w:adjustRightInd w:val="0"/>
        <w:spacing w:after="0" w:line="240" w:lineRule="auto"/>
        <w:ind w:left="720"/>
        <w:jc w:val="both"/>
        <w:rPr>
          <w:rFonts w:eastAsia="Times New Roman" w:cstheme="minorHAnsi"/>
          <w:i/>
          <w:color w:val="000000"/>
          <w:sz w:val="24"/>
          <w:szCs w:val="24"/>
          <w:lang w:val="x-none" w:eastAsia="pl-PL"/>
        </w:rPr>
      </w:pPr>
    </w:p>
    <w:p w14:paraId="2C630C1D" w14:textId="77777777" w:rsidR="00541E8A" w:rsidRPr="000A16A5" w:rsidRDefault="00541E8A" w:rsidP="00D16334">
      <w:pPr>
        <w:numPr>
          <w:ilvl w:val="0"/>
          <w:numId w:val="10"/>
        </w:numPr>
        <w:suppressAutoHyphens/>
        <w:spacing w:after="0" w:line="240" w:lineRule="auto"/>
        <w:jc w:val="both"/>
        <w:rPr>
          <w:rFonts w:eastAsia="Times New Roman" w:cstheme="minorHAnsi"/>
          <w:b/>
          <w:i/>
          <w:sz w:val="24"/>
          <w:szCs w:val="24"/>
          <w:lang w:val="x-none" w:eastAsia="ar-SA"/>
        </w:rPr>
      </w:pPr>
      <w:r w:rsidRPr="000A16A5">
        <w:rPr>
          <w:rFonts w:eastAsia="Times New Roman" w:cstheme="minorHAnsi"/>
          <w:b/>
          <w:i/>
          <w:sz w:val="24"/>
          <w:szCs w:val="24"/>
          <w:lang w:val="x-none" w:eastAsia="ar-SA"/>
        </w:rPr>
        <w:t>Wymagania dotyczące wadium</w:t>
      </w:r>
      <w:r w:rsidRPr="000A16A5">
        <w:rPr>
          <w:rFonts w:eastAsia="Times New Roman" w:cstheme="minorHAnsi"/>
          <w:b/>
          <w:i/>
          <w:sz w:val="24"/>
          <w:szCs w:val="24"/>
          <w:lang w:eastAsia="ar-SA"/>
        </w:rPr>
        <w:t xml:space="preserve"> – Zamawiający nie wymaga .</w:t>
      </w:r>
    </w:p>
    <w:p w14:paraId="6ED47D70" w14:textId="77777777" w:rsidR="004939E1" w:rsidRPr="000A16A5" w:rsidRDefault="004939E1" w:rsidP="00D16334">
      <w:pPr>
        <w:numPr>
          <w:ilvl w:val="0"/>
          <w:numId w:val="10"/>
        </w:numPr>
        <w:suppressAutoHyphens/>
        <w:spacing w:after="0" w:line="240" w:lineRule="auto"/>
        <w:jc w:val="both"/>
        <w:rPr>
          <w:rFonts w:eastAsia="Times New Roman" w:cstheme="minorHAnsi"/>
          <w:b/>
          <w:i/>
          <w:sz w:val="24"/>
          <w:szCs w:val="24"/>
          <w:lang w:val="x-none" w:eastAsia="ar-SA"/>
        </w:rPr>
      </w:pPr>
      <w:r w:rsidRPr="000A16A5">
        <w:rPr>
          <w:rFonts w:eastAsia="Times New Roman" w:cstheme="minorHAnsi"/>
          <w:b/>
          <w:i/>
          <w:sz w:val="24"/>
          <w:szCs w:val="24"/>
          <w:lang w:eastAsia="ar-SA"/>
        </w:rPr>
        <w:t>Wymagania dotyczące zabezpieczenia należytego wykonania umowy –Zamawiaj</w:t>
      </w:r>
      <w:r w:rsidR="00FE61BF" w:rsidRPr="000A16A5">
        <w:rPr>
          <w:rFonts w:eastAsia="Times New Roman" w:cstheme="minorHAnsi"/>
          <w:b/>
          <w:i/>
          <w:sz w:val="24"/>
          <w:szCs w:val="24"/>
          <w:lang w:eastAsia="ar-SA"/>
        </w:rPr>
        <w:t>ą</w:t>
      </w:r>
      <w:r w:rsidRPr="000A16A5">
        <w:rPr>
          <w:rFonts w:eastAsia="Times New Roman" w:cstheme="minorHAnsi"/>
          <w:b/>
          <w:i/>
          <w:sz w:val="24"/>
          <w:szCs w:val="24"/>
          <w:lang w:eastAsia="ar-SA"/>
        </w:rPr>
        <w:t>cy nie wymaga.</w:t>
      </w:r>
    </w:p>
    <w:p w14:paraId="68DD27C6" w14:textId="77777777" w:rsidR="00541E8A" w:rsidRPr="000A16A5" w:rsidRDefault="00541E8A" w:rsidP="00D16334">
      <w:pPr>
        <w:numPr>
          <w:ilvl w:val="0"/>
          <w:numId w:val="10"/>
        </w:numPr>
        <w:suppressAutoHyphens/>
        <w:spacing w:after="0" w:line="240" w:lineRule="auto"/>
        <w:jc w:val="both"/>
        <w:rPr>
          <w:rFonts w:eastAsia="Times New Roman" w:cstheme="minorHAnsi"/>
          <w:b/>
          <w:i/>
          <w:sz w:val="24"/>
          <w:szCs w:val="24"/>
          <w:lang w:val="x-none" w:eastAsia="ar-SA"/>
        </w:rPr>
      </w:pPr>
      <w:r w:rsidRPr="000A16A5">
        <w:rPr>
          <w:rFonts w:eastAsia="Times New Roman" w:cstheme="minorHAnsi"/>
          <w:b/>
          <w:i/>
          <w:sz w:val="24"/>
          <w:szCs w:val="24"/>
          <w:lang w:val="x-none" w:eastAsia="ar-SA"/>
        </w:rPr>
        <w:t>Termin związania ofertą.</w:t>
      </w:r>
    </w:p>
    <w:p w14:paraId="074BBAF6" w14:textId="77777777" w:rsidR="00541E8A" w:rsidRPr="000A16A5" w:rsidRDefault="004939E1" w:rsidP="004939E1">
      <w:pPr>
        <w:tabs>
          <w:tab w:val="left" w:pos="1701"/>
        </w:tabs>
        <w:suppressAutoHyphens/>
        <w:spacing w:after="0" w:line="240" w:lineRule="auto"/>
        <w:jc w:val="both"/>
        <w:rPr>
          <w:rFonts w:eastAsia="Times New Roman" w:cstheme="minorHAnsi"/>
          <w:i/>
          <w:sz w:val="24"/>
          <w:szCs w:val="24"/>
          <w:lang w:eastAsia="ar-SA"/>
        </w:rPr>
      </w:pPr>
      <w:r w:rsidRPr="000A16A5">
        <w:rPr>
          <w:rFonts w:eastAsia="Times New Roman" w:cstheme="minorHAnsi"/>
          <w:i/>
          <w:sz w:val="24"/>
          <w:szCs w:val="24"/>
          <w:lang w:eastAsia="ar-SA"/>
        </w:rPr>
        <w:t xml:space="preserve">14.1. </w:t>
      </w:r>
      <w:r w:rsidR="00541E8A" w:rsidRPr="000A16A5">
        <w:rPr>
          <w:rFonts w:eastAsia="Times New Roman" w:cstheme="minorHAnsi"/>
          <w:i/>
          <w:sz w:val="24"/>
          <w:szCs w:val="24"/>
          <w:lang w:eastAsia="ar-SA"/>
        </w:rPr>
        <w:t xml:space="preserve">Wykonawca pozostaje związany złożoną ofertą przez </w:t>
      </w:r>
      <w:r w:rsidR="00541E8A" w:rsidRPr="000A16A5">
        <w:rPr>
          <w:rFonts w:eastAsia="Times New Roman" w:cstheme="minorHAnsi"/>
          <w:b/>
          <w:i/>
          <w:sz w:val="24"/>
          <w:szCs w:val="24"/>
          <w:lang w:eastAsia="ar-SA"/>
        </w:rPr>
        <w:t>30</w:t>
      </w:r>
      <w:r w:rsidR="00541E8A" w:rsidRPr="000A16A5">
        <w:rPr>
          <w:rFonts w:eastAsia="Times New Roman" w:cstheme="minorHAnsi"/>
          <w:i/>
          <w:sz w:val="24"/>
          <w:szCs w:val="24"/>
          <w:lang w:eastAsia="ar-SA"/>
        </w:rPr>
        <w:t xml:space="preserve"> dni. Bieg terminu związania ofertą rozpoczyna się wraz z upływem terminu składania ofert.</w:t>
      </w:r>
    </w:p>
    <w:p w14:paraId="7F5035A5" w14:textId="15409EC0" w:rsidR="00541E8A" w:rsidRPr="000A16A5" w:rsidRDefault="004939E1" w:rsidP="00683E58">
      <w:pPr>
        <w:suppressAutoHyphens/>
        <w:spacing w:after="0" w:line="240" w:lineRule="auto"/>
        <w:ind w:left="426" w:hanging="426"/>
        <w:jc w:val="both"/>
        <w:rPr>
          <w:rFonts w:eastAsia="Times New Roman" w:cstheme="minorHAnsi"/>
          <w:i/>
          <w:sz w:val="24"/>
          <w:szCs w:val="24"/>
          <w:lang w:eastAsia="ar-SA"/>
        </w:rPr>
      </w:pPr>
      <w:r w:rsidRPr="000A16A5">
        <w:rPr>
          <w:rFonts w:eastAsia="Times New Roman" w:cstheme="minorHAnsi"/>
          <w:i/>
          <w:sz w:val="24"/>
          <w:szCs w:val="24"/>
          <w:lang w:eastAsia="ar-SA"/>
        </w:rPr>
        <w:t>14.2.</w:t>
      </w:r>
      <w:r w:rsidR="00683E58" w:rsidRPr="000A16A5">
        <w:rPr>
          <w:rFonts w:eastAsia="Times New Roman" w:cstheme="minorHAnsi"/>
          <w:i/>
          <w:sz w:val="24"/>
          <w:szCs w:val="24"/>
          <w:lang w:eastAsia="ar-SA"/>
        </w:rPr>
        <w:t xml:space="preserve"> </w:t>
      </w:r>
      <w:r w:rsidR="00541E8A" w:rsidRPr="000A16A5">
        <w:rPr>
          <w:rFonts w:eastAsia="Times New Roman" w:cstheme="minorHAnsi"/>
          <w:i/>
          <w:sz w:val="24"/>
          <w:szCs w:val="24"/>
          <w:lang w:eastAsia="ar-SA"/>
        </w:rPr>
        <w:t>Zamawiający zastrzega sobie możliwość, w uzasadnionych przypadkach, na co najmniej 3 dni przed upływem terminu związania ofertą, jednorazowego zwrócenia się do Wykonawców o wyrażenie zgody na przedłużenie tego terminu o oznaczony okres, nie dłuższy jednak niż 60 dni.</w:t>
      </w:r>
    </w:p>
    <w:p w14:paraId="432709AE" w14:textId="77777777" w:rsidR="00541E8A" w:rsidRPr="000A16A5" w:rsidRDefault="00541E8A" w:rsidP="00D16334">
      <w:pPr>
        <w:numPr>
          <w:ilvl w:val="1"/>
          <w:numId w:val="10"/>
        </w:numPr>
        <w:tabs>
          <w:tab w:val="left" w:pos="1701"/>
        </w:tabs>
        <w:suppressAutoHyphens/>
        <w:spacing w:after="0" w:line="240" w:lineRule="auto"/>
        <w:jc w:val="both"/>
        <w:rPr>
          <w:rFonts w:eastAsia="Times New Roman" w:cstheme="minorHAnsi"/>
          <w:i/>
          <w:sz w:val="24"/>
          <w:szCs w:val="24"/>
          <w:lang w:eastAsia="ar-SA"/>
        </w:rPr>
      </w:pPr>
      <w:r w:rsidRPr="000A16A5">
        <w:rPr>
          <w:rFonts w:eastAsia="Times New Roman" w:cstheme="minorHAnsi"/>
          <w:i/>
          <w:sz w:val="24"/>
          <w:szCs w:val="24"/>
          <w:lang w:eastAsia="ar-SA"/>
        </w:rPr>
        <w:t>Zgoda Wykonawcy na przedłużenie okresu związania ofertą jest dopuszczalna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4BAB3319" w14:textId="77777777" w:rsidR="004939E1" w:rsidRPr="000A16A5" w:rsidRDefault="004939E1" w:rsidP="00D16334">
      <w:pPr>
        <w:numPr>
          <w:ilvl w:val="1"/>
          <w:numId w:val="10"/>
        </w:numPr>
        <w:tabs>
          <w:tab w:val="left" w:pos="1701"/>
        </w:tabs>
        <w:suppressAutoHyphens/>
        <w:spacing w:after="0" w:line="240" w:lineRule="auto"/>
        <w:jc w:val="both"/>
        <w:rPr>
          <w:rFonts w:eastAsia="Times New Roman" w:cstheme="minorHAnsi"/>
          <w:i/>
          <w:sz w:val="24"/>
          <w:szCs w:val="24"/>
          <w:lang w:eastAsia="ar-SA"/>
        </w:rPr>
      </w:pPr>
      <w:r w:rsidRPr="000A16A5">
        <w:rPr>
          <w:rFonts w:eastAsia="Times New Roman" w:cstheme="minorHAnsi"/>
          <w:i/>
          <w:sz w:val="24"/>
          <w:szCs w:val="24"/>
          <w:lang w:eastAsia="ar-SA"/>
        </w:rPr>
        <w:t>Wykonawca może samodzielnie przedłużyć termin związania ofertą.</w:t>
      </w:r>
    </w:p>
    <w:p w14:paraId="01D42C97" w14:textId="77777777" w:rsidR="00541E8A" w:rsidRPr="000A16A5" w:rsidRDefault="00541E8A" w:rsidP="00D16334">
      <w:pPr>
        <w:numPr>
          <w:ilvl w:val="1"/>
          <w:numId w:val="10"/>
        </w:numPr>
        <w:tabs>
          <w:tab w:val="left" w:pos="1701"/>
        </w:tabs>
        <w:suppressAutoHyphens/>
        <w:spacing w:after="0" w:line="240" w:lineRule="auto"/>
        <w:jc w:val="both"/>
        <w:rPr>
          <w:rFonts w:eastAsia="Times New Roman" w:cstheme="minorHAnsi"/>
          <w:i/>
          <w:sz w:val="24"/>
          <w:szCs w:val="24"/>
          <w:lang w:eastAsia="ar-SA"/>
        </w:rPr>
      </w:pPr>
      <w:r w:rsidRPr="000A16A5">
        <w:rPr>
          <w:rFonts w:eastAsia="Times New Roman" w:cstheme="minorHAnsi"/>
          <w:i/>
          <w:sz w:val="24"/>
          <w:szCs w:val="24"/>
          <w:lang w:eastAsia="ar-SA"/>
        </w:rPr>
        <w:t>Wykonawca może samodzielnie przedłużyć termin związania ofertą.</w:t>
      </w:r>
    </w:p>
    <w:p w14:paraId="43BF3C8D" w14:textId="77777777" w:rsidR="00541E8A" w:rsidRPr="000A16A5" w:rsidRDefault="00541E8A" w:rsidP="00541E8A">
      <w:pPr>
        <w:tabs>
          <w:tab w:val="left" w:pos="1701"/>
        </w:tabs>
        <w:suppressAutoHyphens/>
        <w:spacing w:after="0" w:line="240" w:lineRule="auto"/>
        <w:jc w:val="both"/>
        <w:rPr>
          <w:rFonts w:eastAsia="Times New Roman" w:cstheme="minorHAnsi"/>
          <w:i/>
          <w:sz w:val="24"/>
          <w:szCs w:val="24"/>
          <w:lang w:eastAsia="ar-SA"/>
        </w:rPr>
      </w:pPr>
    </w:p>
    <w:p w14:paraId="1A82C0B3" w14:textId="77777777" w:rsidR="00541E8A" w:rsidRPr="000A16A5" w:rsidRDefault="00541E8A" w:rsidP="00D16334">
      <w:pPr>
        <w:numPr>
          <w:ilvl w:val="0"/>
          <w:numId w:val="10"/>
        </w:numPr>
        <w:suppressAutoHyphens/>
        <w:spacing w:after="0" w:line="240" w:lineRule="auto"/>
        <w:jc w:val="both"/>
        <w:rPr>
          <w:rFonts w:eastAsia="Times New Roman" w:cstheme="minorHAnsi"/>
          <w:b/>
          <w:i/>
          <w:sz w:val="24"/>
          <w:szCs w:val="24"/>
          <w:lang w:val="x-none" w:eastAsia="ar-SA"/>
        </w:rPr>
      </w:pPr>
      <w:r w:rsidRPr="000A16A5">
        <w:rPr>
          <w:rFonts w:eastAsia="Times New Roman" w:cstheme="minorHAnsi"/>
          <w:b/>
          <w:i/>
          <w:sz w:val="24"/>
          <w:szCs w:val="24"/>
          <w:lang w:val="x-none" w:eastAsia="ar-SA"/>
        </w:rPr>
        <w:t>Opis sposobu przygotowania oferty.</w:t>
      </w:r>
    </w:p>
    <w:p w14:paraId="2527447B" w14:textId="77777777" w:rsidR="00541E8A" w:rsidRPr="000A16A5" w:rsidRDefault="00541E8A" w:rsidP="00D16334">
      <w:pPr>
        <w:pStyle w:val="Akapitzlist"/>
        <w:numPr>
          <w:ilvl w:val="1"/>
          <w:numId w:val="11"/>
        </w:numPr>
        <w:tabs>
          <w:tab w:val="left" w:pos="1701"/>
        </w:tabs>
        <w:jc w:val="both"/>
        <w:rPr>
          <w:rFonts w:asciiTheme="minorHAnsi" w:hAnsiTheme="minorHAnsi" w:cstheme="minorHAnsi"/>
          <w:i/>
        </w:rPr>
      </w:pPr>
      <w:r w:rsidRPr="000A16A5">
        <w:rPr>
          <w:rFonts w:asciiTheme="minorHAnsi" w:hAnsiTheme="minorHAnsi" w:cstheme="minorHAnsi"/>
          <w:b/>
          <w:i/>
        </w:rPr>
        <w:t>Wymagania podstawowe.</w:t>
      </w:r>
    </w:p>
    <w:p w14:paraId="6E7AF806" w14:textId="77777777" w:rsidR="00541E8A" w:rsidRPr="000A16A5" w:rsidRDefault="004939E1" w:rsidP="004939E1">
      <w:pPr>
        <w:tabs>
          <w:tab w:val="left" w:pos="1843"/>
        </w:tabs>
        <w:suppressAutoHyphens/>
        <w:spacing w:after="0" w:line="240" w:lineRule="auto"/>
        <w:jc w:val="both"/>
        <w:rPr>
          <w:rFonts w:eastAsia="Times New Roman" w:cstheme="minorHAnsi"/>
          <w:i/>
          <w:sz w:val="24"/>
          <w:szCs w:val="24"/>
          <w:lang w:eastAsia="ar-SA"/>
        </w:rPr>
      </w:pPr>
      <w:r w:rsidRPr="000A16A5">
        <w:rPr>
          <w:rFonts w:eastAsia="Times New Roman" w:cstheme="minorHAnsi"/>
          <w:i/>
          <w:sz w:val="24"/>
          <w:szCs w:val="24"/>
          <w:lang w:eastAsia="ar-SA"/>
        </w:rPr>
        <w:t>15.1.1.</w:t>
      </w:r>
      <w:r w:rsidR="00541E8A" w:rsidRPr="000A16A5">
        <w:rPr>
          <w:rFonts w:eastAsia="Times New Roman" w:cstheme="minorHAnsi"/>
          <w:i/>
          <w:sz w:val="24"/>
          <w:szCs w:val="24"/>
          <w:lang w:eastAsia="ar-SA"/>
        </w:rPr>
        <w:t xml:space="preserve">Wykonawca może złożyć tylko jedną ofertę. </w:t>
      </w:r>
    </w:p>
    <w:p w14:paraId="7E89FA1C" w14:textId="77777777" w:rsidR="00541E8A" w:rsidRPr="000A16A5" w:rsidRDefault="00541E8A" w:rsidP="00D16334">
      <w:pPr>
        <w:pStyle w:val="Akapitzlist"/>
        <w:numPr>
          <w:ilvl w:val="2"/>
          <w:numId w:val="12"/>
        </w:numPr>
        <w:tabs>
          <w:tab w:val="left" w:pos="1843"/>
        </w:tabs>
        <w:jc w:val="both"/>
        <w:rPr>
          <w:rFonts w:asciiTheme="minorHAnsi" w:hAnsiTheme="minorHAnsi" w:cstheme="minorHAnsi"/>
          <w:i/>
        </w:rPr>
      </w:pPr>
      <w:r w:rsidRPr="000A16A5">
        <w:rPr>
          <w:rFonts w:asciiTheme="minorHAnsi" w:hAnsiTheme="minorHAnsi" w:cstheme="minorHAnsi"/>
          <w:i/>
        </w:rPr>
        <w:t>Zamawiający  dopuszcza składanie ofert częściowych .</w:t>
      </w:r>
    </w:p>
    <w:p w14:paraId="0E4CEECC" w14:textId="77777777" w:rsidR="00541E8A" w:rsidRPr="000A16A5" w:rsidRDefault="004939E1" w:rsidP="004939E1">
      <w:pPr>
        <w:tabs>
          <w:tab w:val="left" w:pos="1843"/>
        </w:tabs>
        <w:suppressAutoHyphens/>
        <w:spacing w:after="0" w:line="240" w:lineRule="auto"/>
        <w:jc w:val="both"/>
        <w:rPr>
          <w:rFonts w:eastAsia="Times New Roman" w:cstheme="minorHAnsi"/>
          <w:i/>
          <w:sz w:val="24"/>
          <w:szCs w:val="24"/>
          <w:lang w:eastAsia="ar-SA"/>
        </w:rPr>
      </w:pPr>
      <w:r w:rsidRPr="000A16A5">
        <w:rPr>
          <w:rFonts w:eastAsia="Times New Roman" w:cstheme="minorHAnsi"/>
          <w:i/>
          <w:sz w:val="24"/>
          <w:szCs w:val="24"/>
          <w:lang w:eastAsia="ar-SA"/>
        </w:rPr>
        <w:t>15.1.3.</w:t>
      </w:r>
      <w:r w:rsidR="00541E8A" w:rsidRPr="000A16A5">
        <w:rPr>
          <w:rFonts w:eastAsia="Times New Roman" w:cstheme="minorHAnsi"/>
          <w:i/>
          <w:sz w:val="24"/>
          <w:szCs w:val="24"/>
          <w:lang w:eastAsia="ar-SA"/>
        </w:rPr>
        <w:t>Zamawiający nie dopuszcza składania ofert wariantowych.</w:t>
      </w:r>
    </w:p>
    <w:p w14:paraId="3871CDDE" w14:textId="77777777" w:rsidR="00541E8A" w:rsidRPr="000A16A5" w:rsidRDefault="004939E1" w:rsidP="004939E1">
      <w:pPr>
        <w:tabs>
          <w:tab w:val="left" w:pos="1843"/>
        </w:tabs>
        <w:suppressAutoHyphens/>
        <w:spacing w:after="0" w:line="240" w:lineRule="auto"/>
        <w:jc w:val="both"/>
        <w:rPr>
          <w:rFonts w:eastAsia="Times New Roman" w:cstheme="minorHAnsi"/>
          <w:i/>
          <w:sz w:val="24"/>
          <w:szCs w:val="24"/>
          <w:lang w:eastAsia="ar-SA"/>
        </w:rPr>
      </w:pPr>
      <w:r w:rsidRPr="000A16A5">
        <w:rPr>
          <w:rFonts w:eastAsia="Times New Roman" w:cstheme="minorHAnsi"/>
          <w:i/>
          <w:sz w:val="24"/>
          <w:szCs w:val="24"/>
          <w:lang w:eastAsia="ar-SA"/>
        </w:rPr>
        <w:t>15.1.4.</w:t>
      </w:r>
      <w:r w:rsidR="00541E8A" w:rsidRPr="000A16A5">
        <w:rPr>
          <w:rFonts w:eastAsia="Times New Roman" w:cstheme="minorHAnsi"/>
          <w:i/>
          <w:sz w:val="24"/>
          <w:szCs w:val="24"/>
          <w:lang w:eastAsia="ar-SA"/>
        </w:rPr>
        <w:t>Ofertę stanowi wypełniony Formularz „Oferta”.</w:t>
      </w:r>
    </w:p>
    <w:p w14:paraId="00F39B9D" w14:textId="77777777" w:rsidR="00541E8A" w:rsidRPr="000A16A5" w:rsidRDefault="004939E1" w:rsidP="004939E1">
      <w:pPr>
        <w:tabs>
          <w:tab w:val="left" w:pos="1843"/>
        </w:tabs>
        <w:suppressAutoHyphens/>
        <w:spacing w:after="0" w:line="240" w:lineRule="auto"/>
        <w:jc w:val="both"/>
        <w:rPr>
          <w:rFonts w:eastAsia="Times New Roman" w:cstheme="minorHAnsi"/>
          <w:i/>
          <w:sz w:val="24"/>
          <w:szCs w:val="24"/>
          <w:lang w:eastAsia="ar-SA"/>
        </w:rPr>
      </w:pPr>
      <w:r w:rsidRPr="000A16A5">
        <w:rPr>
          <w:rFonts w:eastAsia="Times New Roman" w:cstheme="minorHAnsi"/>
          <w:i/>
          <w:sz w:val="24"/>
          <w:szCs w:val="24"/>
          <w:lang w:eastAsia="ar-SA"/>
        </w:rPr>
        <w:lastRenderedPageBreak/>
        <w:t>15.1.5.</w:t>
      </w:r>
      <w:r w:rsidR="00541E8A" w:rsidRPr="000A16A5">
        <w:rPr>
          <w:rFonts w:eastAsia="Times New Roman" w:cstheme="minorHAnsi"/>
          <w:i/>
          <w:sz w:val="24"/>
          <w:szCs w:val="24"/>
          <w:lang w:eastAsia="ar-SA"/>
        </w:rPr>
        <w:t>Ofertę należy przygotować ściśle według wymagań określonych w niniejszej SIWZ.</w:t>
      </w:r>
    </w:p>
    <w:p w14:paraId="1CA580F9" w14:textId="77777777" w:rsidR="00541E8A" w:rsidRPr="000A16A5" w:rsidRDefault="00541E8A" w:rsidP="00D16334">
      <w:pPr>
        <w:pStyle w:val="Akapitzlist"/>
        <w:numPr>
          <w:ilvl w:val="2"/>
          <w:numId w:val="13"/>
        </w:numPr>
        <w:tabs>
          <w:tab w:val="left" w:pos="1843"/>
        </w:tabs>
        <w:jc w:val="both"/>
        <w:rPr>
          <w:rFonts w:asciiTheme="minorHAnsi" w:hAnsiTheme="minorHAnsi" w:cstheme="minorHAnsi"/>
          <w:i/>
        </w:rPr>
      </w:pPr>
      <w:r w:rsidRPr="000A16A5">
        <w:rPr>
          <w:rFonts w:asciiTheme="minorHAnsi" w:hAnsiTheme="minorHAnsi" w:cstheme="minorHAnsi"/>
          <w:i/>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14:paraId="14518702" w14:textId="77777777" w:rsidR="00541E8A" w:rsidRPr="000A16A5" w:rsidRDefault="004939E1" w:rsidP="004939E1">
      <w:pPr>
        <w:tabs>
          <w:tab w:val="left" w:pos="1843"/>
        </w:tabs>
        <w:suppressAutoHyphens/>
        <w:spacing w:after="0" w:line="240" w:lineRule="auto"/>
        <w:jc w:val="both"/>
        <w:rPr>
          <w:rFonts w:eastAsia="Times New Roman" w:cstheme="minorHAnsi"/>
          <w:i/>
          <w:sz w:val="24"/>
          <w:szCs w:val="24"/>
          <w:lang w:eastAsia="ar-SA"/>
        </w:rPr>
      </w:pPr>
      <w:r w:rsidRPr="000A16A5">
        <w:rPr>
          <w:rFonts w:eastAsia="Times New Roman" w:cstheme="minorHAnsi"/>
          <w:i/>
          <w:sz w:val="24"/>
          <w:szCs w:val="24"/>
          <w:lang w:eastAsia="ar-SA"/>
        </w:rPr>
        <w:t>15.1.7.</w:t>
      </w:r>
      <w:r w:rsidR="00541E8A" w:rsidRPr="000A16A5">
        <w:rPr>
          <w:rFonts w:eastAsia="Times New Roman" w:cstheme="minorHAnsi"/>
          <w:i/>
          <w:sz w:val="24"/>
          <w:szCs w:val="24"/>
          <w:lang w:eastAsia="ar-SA"/>
        </w:rPr>
        <w:t>Wzory dokumentów dołączonych do niniejszej IDW powinny zostać wypełnione  przez Wykonawcę i dołączone do oferty bądź też przygotowane przez Wykonawcę w zgodnej formie z niniejszą IDW.</w:t>
      </w:r>
    </w:p>
    <w:p w14:paraId="16B51FB3" w14:textId="77777777" w:rsidR="00541E8A" w:rsidRPr="000A16A5" w:rsidRDefault="004939E1" w:rsidP="004939E1">
      <w:pPr>
        <w:tabs>
          <w:tab w:val="left" w:pos="1843"/>
        </w:tabs>
        <w:suppressAutoHyphens/>
        <w:spacing w:after="0" w:line="240" w:lineRule="auto"/>
        <w:jc w:val="both"/>
        <w:rPr>
          <w:rFonts w:eastAsia="Times New Roman" w:cstheme="minorHAnsi"/>
          <w:i/>
          <w:sz w:val="24"/>
          <w:szCs w:val="24"/>
          <w:lang w:eastAsia="ar-SA"/>
        </w:rPr>
      </w:pPr>
      <w:r w:rsidRPr="000A16A5">
        <w:rPr>
          <w:rFonts w:eastAsia="Times New Roman" w:cstheme="minorHAnsi"/>
          <w:i/>
          <w:sz w:val="24"/>
          <w:szCs w:val="24"/>
          <w:lang w:eastAsia="ar-SA"/>
        </w:rPr>
        <w:t>15.1.8.</w:t>
      </w:r>
      <w:r w:rsidR="00541E8A" w:rsidRPr="000A16A5">
        <w:rPr>
          <w:rFonts w:eastAsia="Times New Roman" w:cstheme="minorHAnsi"/>
          <w:i/>
          <w:sz w:val="24"/>
          <w:szCs w:val="24"/>
          <w:lang w:eastAsia="ar-SA"/>
        </w:rPr>
        <w:t>We wszystkich przypadkach, gdzie jest mowa o pieczątkach, Zamawiający dopuszcza złożenie czytelnego zapisu o treści pieczęci zawierającego, co najmniej oznaczenie nazwy (firmy) i siedziby.</w:t>
      </w:r>
    </w:p>
    <w:p w14:paraId="3D8DC831" w14:textId="77777777" w:rsidR="00541E8A" w:rsidRPr="000A16A5" w:rsidRDefault="00541E8A" w:rsidP="00D16334">
      <w:pPr>
        <w:pStyle w:val="Akapitzlist"/>
        <w:numPr>
          <w:ilvl w:val="2"/>
          <w:numId w:val="14"/>
        </w:numPr>
        <w:tabs>
          <w:tab w:val="left" w:pos="1843"/>
        </w:tabs>
        <w:jc w:val="both"/>
        <w:rPr>
          <w:rFonts w:asciiTheme="minorHAnsi" w:hAnsiTheme="minorHAnsi" w:cstheme="minorHAnsi"/>
          <w:i/>
        </w:rPr>
      </w:pPr>
      <w:r w:rsidRPr="000A16A5">
        <w:rPr>
          <w:rFonts w:asciiTheme="minorHAnsi" w:hAnsiTheme="minorHAnsi" w:cstheme="minorHAnsi"/>
          <w:i/>
        </w:rPr>
        <w:t>Zamawiający zwróci Wykonawcom, których oferty nie zostały wybrane, na ich wniosek, złożone przez nich plany, projekty, rysunki, modele, próbki, wzory, programy komputerowe oraz inne podobne materiały. Żadne inne dokumenty wchodzące w skład oferty, w tym również te przedstawiane w formie oryginałów, nie podlegają zwrotowi przez Zamawiającego.</w:t>
      </w:r>
    </w:p>
    <w:p w14:paraId="0345DDCD" w14:textId="77777777" w:rsidR="00541E8A" w:rsidRPr="000A16A5" w:rsidRDefault="00541E8A" w:rsidP="004216C0">
      <w:pPr>
        <w:pStyle w:val="Akapitzlist"/>
        <w:numPr>
          <w:ilvl w:val="2"/>
          <w:numId w:val="14"/>
        </w:numPr>
        <w:tabs>
          <w:tab w:val="left" w:pos="851"/>
        </w:tabs>
        <w:jc w:val="both"/>
        <w:rPr>
          <w:rFonts w:asciiTheme="minorHAnsi" w:hAnsiTheme="minorHAnsi" w:cstheme="minorHAnsi"/>
          <w:i/>
        </w:rPr>
      </w:pPr>
      <w:r w:rsidRPr="000A16A5">
        <w:rPr>
          <w:rFonts w:asciiTheme="minorHAnsi" w:hAnsiTheme="minorHAnsi" w:cstheme="minorHAnsi"/>
          <w:i/>
        </w:rPr>
        <w:t xml:space="preserve">Wykonawca ponosi wszelkie koszty związane z przygotowaniem i złożeniem oferty z uwzględnieniem treści art. 93 ust. 4 </w:t>
      </w:r>
      <w:proofErr w:type="spellStart"/>
      <w:r w:rsidRPr="000A16A5">
        <w:rPr>
          <w:rFonts w:asciiTheme="minorHAnsi" w:hAnsiTheme="minorHAnsi" w:cstheme="minorHAnsi"/>
          <w:i/>
        </w:rPr>
        <w:t>UPzp</w:t>
      </w:r>
      <w:proofErr w:type="spellEnd"/>
      <w:r w:rsidRPr="000A16A5">
        <w:rPr>
          <w:rFonts w:asciiTheme="minorHAnsi" w:hAnsiTheme="minorHAnsi" w:cstheme="minorHAnsi"/>
          <w:i/>
        </w:rPr>
        <w:t>.</w:t>
      </w:r>
    </w:p>
    <w:p w14:paraId="2A5AC31D" w14:textId="77777777" w:rsidR="00541E8A" w:rsidRPr="000A16A5" w:rsidRDefault="00541E8A" w:rsidP="00D16334">
      <w:pPr>
        <w:pStyle w:val="Akapitzlist"/>
        <w:numPr>
          <w:ilvl w:val="1"/>
          <w:numId w:val="14"/>
        </w:numPr>
        <w:tabs>
          <w:tab w:val="left" w:pos="1701"/>
        </w:tabs>
        <w:jc w:val="both"/>
        <w:rPr>
          <w:rFonts w:asciiTheme="minorHAnsi" w:hAnsiTheme="minorHAnsi" w:cstheme="minorHAnsi"/>
          <w:i/>
        </w:rPr>
      </w:pPr>
      <w:r w:rsidRPr="000A16A5">
        <w:rPr>
          <w:rFonts w:asciiTheme="minorHAnsi" w:hAnsiTheme="minorHAnsi" w:cstheme="minorHAnsi"/>
          <w:i/>
        </w:rPr>
        <w:t>Forma oferty.</w:t>
      </w:r>
    </w:p>
    <w:p w14:paraId="76FBE782" w14:textId="77777777" w:rsidR="00541E8A" w:rsidRPr="000A16A5" w:rsidRDefault="00541E8A" w:rsidP="00D16334">
      <w:pPr>
        <w:pStyle w:val="Akapitzlist"/>
        <w:numPr>
          <w:ilvl w:val="2"/>
          <w:numId w:val="15"/>
        </w:numPr>
        <w:tabs>
          <w:tab w:val="left" w:pos="1701"/>
        </w:tabs>
        <w:jc w:val="both"/>
        <w:rPr>
          <w:rFonts w:asciiTheme="minorHAnsi" w:hAnsiTheme="minorHAnsi" w:cstheme="minorHAnsi"/>
          <w:i/>
        </w:rPr>
      </w:pPr>
      <w:r w:rsidRPr="000A16A5">
        <w:rPr>
          <w:rFonts w:asciiTheme="minorHAnsi" w:hAnsiTheme="minorHAnsi" w:cstheme="minorHAnsi"/>
          <w:i/>
        </w:rPr>
        <w:t>Oferta musi być sporządzona w języku polskim, mieć formę pisemną i format nie większy niż A4. Arkusze o większych formatach należy złożyć do formatu A4.</w:t>
      </w:r>
      <w:r w:rsidRPr="000A16A5">
        <w:rPr>
          <w:rFonts w:asciiTheme="minorHAnsi" w:hAnsiTheme="minorHAnsi" w:cstheme="minorHAnsi"/>
          <w:i/>
          <w:color w:val="000000"/>
        </w:rPr>
        <w:t xml:space="preserve"> Dokumenty sporządzone w języku obcym są składane wraz z tłumaczeniem na język polski, poświadczonym przez Wykonawcę.</w:t>
      </w:r>
    </w:p>
    <w:p w14:paraId="38ED4B02" w14:textId="77777777" w:rsidR="00541E8A" w:rsidRPr="000A16A5" w:rsidRDefault="00541E8A" w:rsidP="004216C0">
      <w:pPr>
        <w:numPr>
          <w:ilvl w:val="2"/>
          <w:numId w:val="15"/>
        </w:numPr>
        <w:tabs>
          <w:tab w:val="left" w:pos="1701"/>
        </w:tabs>
        <w:suppressAutoHyphens/>
        <w:spacing w:after="0" w:line="240" w:lineRule="auto"/>
        <w:ind w:left="709" w:hanging="709"/>
        <w:jc w:val="both"/>
        <w:rPr>
          <w:rFonts w:eastAsia="Times New Roman" w:cstheme="minorHAnsi"/>
          <w:i/>
          <w:sz w:val="24"/>
          <w:szCs w:val="24"/>
          <w:lang w:eastAsia="ar-SA"/>
        </w:rPr>
      </w:pPr>
      <w:r w:rsidRPr="000A16A5">
        <w:rPr>
          <w:rFonts w:eastAsia="Times New Roman" w:cstheme="minorHAnsi"/>
          <w:i/>
          <w:sz w:val="24"/>
          <w:szCs w:val="24"/>
          <w:lang w:eastAsia="ar-SA"/>
        </w:rPr>
        <w:t>Stosowne wypełnienia we wzorach dokumentów stanowiących załączniki do niniejszej IDW i wchodzących następnie w skład oferty mogą być dokonane komputerowo, maszynowo lub ręcznie.</w:t>
      </w:r>
    </w:p>
    <w:p w14:paraId="02634B0C" w14:textId="77777777" w:rsidR="00541E8A" w:rsidRPr="000A16A5" w:rsidRDefault="00541E8A" w:rsidP="004216C0">
      <w:pPr>
        <w:numPr>
          <w:ilvl w:val="2"/>
          <w:numId w:val="15"/>
        </w:numPr>
        <w:tabs>
          <w:tab w:val="left" w:pos="1701"/>
        </w:tabs>
        <w:suppressAutoHyphens/>
        <w:spacing w:after="0" w:line="240" w:lineRule="auto"/>
        <w:ind w:left="709" w:hanging="709"/>
        <w:jc w:val="both"/>
        <w:rPr>
          <w:rFonts w:eastAsia="Times New Roman" w:cstheme="minorHAnsi"/>
          <w:i/>
          <w:sz w:val="24"/>
          <w:szCs w:val="24"/>
          <w:lang w:eastAsia="ar-SA"/>
        </w:rPr>
      </w:pPr>
      <w:r w:rsidRPr="000A16A5">
        <w:rPr>
          <w:rFonts w:eastAsia="Times New Roman" w:cstheme="minorHAnsi"/>
          <w:i/>
          <w:sz w:val="24"/>
          <w:szCs w:val="24"/>
          <w:lang w:eastAsia="ar-SA"/>
        </w:rPr>
        <w:t>Dokumenty przygotowywane samodzielnie przez Wykonawcę na podstawie wzorów stanowiących załączniki do niniejszej IDW powinny mieć formę wydruku komputerowego lub maszynopisu.</w:t>
      </w:r>
    </w:p>
    <w:p w14:paraId="3642AB21" w14:textId="77777777" w:rsidR="00541E8A" w:rsidRPr="000A16A5" w:rsidRDefault="00541E8A" w:rsidP="004216C0">
      <w:pPr>
        <w:numPr>
          <w:ilvl w:val="2"/>
          <w:numId w:val="15"/>
        </w:numPr>
        <w:tabs>
          <w:tab w:val="left" w:pos="1701"/>
        </w:tabs>
        <w:suppressAutoHyphens/>
        <w:spacing w:after="0" w:line="240" w:lineRule="auto"/>
        <w:ind w:left="709" w:hanging="709"/>
        <w:jc w:val="both"/>
        <w:rPr>
          <w:rFonts w:eastAsia="Times New Roman" w:cstheme="minorHAnsi"/>
          <w:i/>
          <w:sz w:val="24"/>
          <w:szCs w:val="24"/>
          <w:lang w:eastAsia="ar-SA"/>
        </w:rPr>
      </w:pPr>
      <w:r w:rsidRPr="000A16A5">
        <w:rPr>
          <w:rFonts w:eastAsia="Times New Roman" w:cstheme="minorHAnsi"/>
          <w:i/>
          <w:sz w:val="24"/>
          <w:szCs w:val="24"/>
          <w:lang w:eastAsia="ar-SA"/>
        </w:rPr>
        <w:t>Całość oferty powinna być złożona w formie uniemożliwiającej  jej przypadkowe zdekompletowanie.</w:t>
      </w:r>
    </w:p>
    <w:p w14:paraId="36ABEB6E" w14:textId="77777777" w:rsidR="00541E8A" w:rsidRPr="000A16A5" w:rsidRDefault="00541E8A" w:rsidP="004216C0">
      <w:pPr>
        <w:numPr>
          <w:ilvl w:val="2"/>
          <w:numId w:val="15"/>
        </w:numPr>
        <w:tabs>
          <w:tab w:val="left" w:pos="1701"/>
        </w:tabs>
        <w:suppressAutoHyphens/>
        <w:spacing w:after="0" w:line="240" w:lineRule="auto"/>
        <w:ind w:left="709" w:hanging="709"/>
        <w:jc w:val="both"/>
        <w:rPr>
          <w:rFonts w:eastAsia="Times New Roman" w:cstheme="minorHAnsi"/>
          <w:i/>
          <w:sz w:val="24"/>
          <w:szCs w:val="24"/>
          <w:lang w:eastAsia="ar-SA"/>
        </w:rPr>
      </w:pPr>
      <w:r w:rsidRPr="000A16A5">
        <w:rPr>
          <w:rFonts w:eastAsia="Times New Roman" w:cstheme="minorHAnsi"/>
          <w:i/>
          <w:sz w:val="24"/>
          <w:szCs w:val="24"/>
          <w:lang w:eastAsia="ar-SA"/>
        </w:rPr>
        <w:t>Wszystkie zapisane strony oferty powinny być ponumerowane. Strony te powinny być parafowane przez osobę (lub osoby, jeżeli do reprezentowania Wykonawcy upoważnione są dwie lub więcej osoby) podpisującą (podpisujące) ofertę zgodnie z treścią dokumentu określającego status prawny Wykonawcy lub treścią załączonego do oferty pełnomocnictwa. Strony zawierające informacje niewymagane przez Zamawiającego (np.: prospekty reklamowe o firmie, jej działalności, itp.) nie muszą być numerowane i parafowane.</w:t>
      </w:r>
    </w:p>
    <w:p w14:paraId="7C73AEA7" w14:textId="77777777" w:rsidR="00541E8A" w:rsidRPr="000A16A5" w:rsidRDefault="00541E8A" w:rsidP="004216C0">
      <w:pPr>
        <w:numPr>
          <w:ilvl w:val="2"/>
          <w:numId w:val="15"/>
        </w:numPr>
        <w:tabs>
          <w:tab w:val="left" w:pos="1701"/>
        </w:tabs>
        <w:suppressAutoHyphens/>
        <w:spacing w:after="0" w:line="240" w:lineRule="auto"/>
        <w:ind w:left="709" w:hanging="709"/>
        <w:jc w:val="both"/>
        <w:rPr>
          <w:rFonts w:eastAsia="Times New Roman" w:cstheme="minorHAnsi"/>
          <w:i/>
          <w:sz w:val="24"/>
          <w:szCs w:val="24"/>
          <w:lang w:eastAsia="ar-SA"/>
        </w:rPr>
      </w:pPr>
      <w:r w:rsidRPr="000A16A5">
        <w:rPr>
          <w:rFonts w:eastAsia="Times New Roman" w:cstheme="minorHAnsi"/>
          <w:i/>
          <w:sz w:val="24"/>
          <w:szCs w:val="24"/>
          <w:lang w:eastAsia="ar-SA"/>
        </w:rPr>
        <w:t>Wszelkie miejsca w ofercie, w których Wykonawca naniósł poprawki lub zmiany wpisywanej przez siebie treści (czyli wyłącznie w miejscach, w których jest to dopuszczone przez Zamawiającego) muszą być parafowane przez osobę (osoby) podpisującą (podpisujące) ofertę.</w:t>
      </w:r>
    </w:p>
    <w:p w14:paraId="7D0038BF" w14:textId="77777777" w:rsidR="00541E8A" w:rsidRPr="000A16A5" w:rsidRDefault="00541E8A" w:rsidP="004216C0">
      <w:pPr>
        <w:numPr>
          <w:ilvl w:val="2"/>
          <w:numId w:val="15"/>
        </w:numPr>
        <w:tabs>
          <w:tab w:val="left" w:pos="1701"/>
        </w:tabs>
        <w:suppressAutoHyphens/>
        <w:spacing w:after="0" w:line="240" w:lineRule="auto"/>
        <w:ind w:left="709" w:hanging="709"/>
        <w:jc w:val="both"/>
        <w:rPr>
          <w:rFonts w:eastAsia="Times New Roman" w:cstheme="minorHAnsi"/>
          <w:i/>
          <w:sz w:val="24"/>
          <w:szCs w:val="24"/>
          <w:lang w:eastAsia="ar-SA"/>
        </w:rPr>
      </w:pPr>
      <w:r w:rsidRPr="000A16A5">
        <w:rPr>
          <w:rFonts w:eastAsia="Times New Roman" w:cstheme="minorHAnsi"/>
          <w:i/>
          <w:sz w:val="24"/>
          <w:szCs w:val="24"/>
          <w:lang w:eastAsia="ar-SA"/>
        </w:rPr>
        <w:t xml:space="preserve">Dokumenty wchodzące w skład oferty mogą być przedstawiane w formie oryginałów lub poświadczonych przez Wykonawcę za zgodność z oryginałem kopii. Oświadczenia sporządzane na podstawie wzorów stanowiących załączniki do niniejszej IDW powinny być złożone w formie oryginału. Zgodność z oryginałem wszystkich zapisanych stron kopii dokumentów wchodzących w skład oferty musi być </w:t>
      </w:r>
      <w:r w:rsidRPr="000A16A5">
        <w:rPr>
          <w:rFonts w:eastAsia="Times New Roman" w:cstheme="minorHAnsi"/>
          <w:i/>
          <w:sz w:val="24"/>
          <w:szCs w:val="24"/>
          <w:lang w:eastAsia="ar-SA"/>
        </w:rPr>
        <w:lastRenderedPageBreak/>
        <w:t>potwierdzona przez osobę (lub osoby, jeżeli do reprezentowania Wykonawcy upoważnione są dwie lub więcej osoby) podpisującą (podpisujące) ofertę zgodnie z treścią dokumentu określającego status prawny Wykonawcy  lub treścią załączonego do oferty pełnomocnictwa.</w:t>
      </w:r>
    </w:p>
    <w:p w14:paraId="0C8DEFCD" w14:textId="77777777" w:rsidR="00541E8A" w:rsidRPr="000A16A5" w:rsidRDefault="00541E8A" w:rsidP="004216C0">
      <w:pPr>
        <w:numPr>
          <w:ilvl w:val="2"/>
          <w:numId w:val="15"/>
        </w:numPr>
        <w:tabs>
          <w:tab w:val="left" w:pos="1701"/>
        </w:tabs>
        <w:suppressAutoHyphens/>
        <w:spacing w:after="0" w:line="240" w:lineRule="auto"/>
        <w:ind w:left="709" w:hanging="709"/>
        <w:jc w:val="both"/>
        <w:rPr>
          <w:rFonts w:eastAsia="Times New Roman" w:cstheme="minorHAnsi"/>
          <w:i/>
          <w:sz w:val="24"/>
          <w:szCs w:val="24"/>
          <w:lang w:eastAsia="ar-SA"/>
        </w:rPr>
      </w:pPr>
      <w:r w:rsidRPr="000A16A5">
        <w:rPr>
          <w:rFonts w:eastAsia="Times New Roman" w:cstheme="minorHAnsi"/>
          <w:i/>
          <w:color w:val="000000"/>
          <w:sz w:val="24"/>
          <w:szCs w:val="24"/>
          <w:lang w:eastAsia="ar-SA"/>
        </w:rPr>
        <w:t>Wykonawca jest świadomy, że na podstawie ustawy z dnia 6 czerwca 1997 roku Kodeks karny (Dz. U. z dnia 2 sierpnia 1997r.) art. 297 par. 1; kto w celu uzyskania dla siebie lub kogo innego zamówienia publicznego, przedkłada podrobiony, przerobiony, poświadczający nieprawdę albo nierzetelne pisemne oświadczenie dotyczące okoliczności o istotnym znaczeniu dla uzyskania wymienionego zamówienia podlega karze pozbawienia wolności od 3 miesięcy do lat 5.</w:t>
      </w:r>
    </w:p>
    <w:p w14:paraId="3C353B0D" w14:textId="77777777" w:rsidR="00541E8A" w:rsidRPr="000A16A5" w:rsidRDefault="00541E8A" w:rsidP="004216C0">
      <w:pPr>
        <w:numPr>
          <w:ilvl w:val="1"/>
          <w:numId w:val="15"/>
        </w:numPr>
        <w:tabs>
          <w:tab w:val="left" w:pos="1701"/>
        </w:tabs>
        <w:suppressAutoHyphens/>
        <w:spacing w:after="0" w:line="240" w:lineRule="auto"/>
        <w:ind w:left="709" w:hanging="709"/>
        <w:jc w:val="both"/>
        <w:rPr>
          <w:rFonts w:eastAsia="Times New Roman" w:cstheme="minorHAnsi"/>
          <w:i/>
          <w:sz w:val="24"/>
          <w:szCs w:val="24"/>
          <w:lang w:eastAsia="ar-SA"/>
        </w:rPr>
      </w:pPr>
      <w:r w:rsidRPr="000A16A5">
        <w:rPr>
          <w:rFonts w:eastAsia="Times New Roman" w:cstheme="minorHAnsi"/>
          <w:i/>
          <w:sz w:val="24"/>
          <w:szCs w:val="24"/>
          <w:lang w:eastAsia="ar-SA"/>
        </w:rPr>
        <w:t>Zawartość oferty:</w:t>
      </w:r>
    </w:p>
    <w:p w14:paraId="612748AC" w14:textId="77777777" w:rsidR="00541E8A" w:rsidRPr="000A16A5" w:rsidRDefault="00541E8A" w:rsidP="004216C0">
      <w:pPr>
        <w:tabs>
          <w:tab w:val="left" w:pos="1701"/>
        </w:tabs>
        <w:suppressAutoHyphens/>
        <w:spacing w:after="0" w:line="240" w:lineRule="auto"/>
        <w:ind w:left="709" w:hanging="709"/>
        <w:jc w:val="both"/>
        <w:rPr>
          <w:rFonts w:eastAsia="Times New Roman" w:cstheme="minorHAnsi"/>
          <w:i/>
          <w:sz w:val="24"/>
          <w:szCs w:val="24"/>
          <w:lang w:eastAsia="ar-SA"/>
        </w:rPr>
      </w:pPr>
      <w:r w:rsidRPr="000A16A5">
        <w:rPr>
          <w:rFonts w:eastAsia="Times New Roman" w:cstheme="minorHAnsi"/>
          <w:i/>
          <w:sz w:val="24"/>
          <w:szCs w:val="24"/>
          <w:lang w:eastAsia="ar-SA"/>
        </w:rPr>
        <w:t>Kompletna oferta musi zawierać:</w:t>
      </w:r>
    </w:p>
    <w:p w14:paraId="3B1BDE5A" w14:textId="77777777" w:rsidR="00541E8A" w:rsidRPr="000A16A5" w:rsidRDefault="00541E8A" w:rsidP="004216C0">
      <w:pPr>
        <w:numPr>
          <w:ilvl w:val="2"/>
          <w:numId w:val="15"/>
        </w:numPr>
        <w:tabs>
          <w:tab w:val="left" w:pos="1701"/>
        </w:tabs>
        <w:suppressAutoHyphens/>
        <w:spacing w:after="0" w:line="240" w:lineRule="auto"/>
        <w:ind w:left="709" w:hanging="709"/>
        <w:jc w:val="both"/>
        <w:rPr>
          <w:rFonts w:eastAsia="Times New Roman" w:cstheme="minorHAnsi"/>
          <w:i/>
          <w:sz w:val="24"/>
          <w:szCs w:val="24"/>
          <w:lang w:eastAsia="ar-SA"/>
        </w:rPr>
      </w:pPr>
      <w:r w:rsidRPr="000A16A5">
        <w:rPr>
          <w:rFonts w:eastAsia="Times New Roman" w:cstheme="minorHAnsi"/>
          <w:i/>
          <w:sz w:val="24"/>
          <w:szCs w:val="24"/>
          <w:lang w:eastAsia="ar-SA"/>
        </w:rPr>
        <w:t>Formularz Oferty, sporządzony na podstawie wzoru stanowiącego załącznik nr 1 do niniejszej IDW.</w:t>
      </w:r>
    </w:p>
    <w:p w14:paraId="372E03CE" w14:textId="77777777" w:rsidR="00541E8A" w:rsidRPr="000A16A5" w:rsidRDefault="00541E8A" w:rsidP="004216C0">
      <w:pPr>
        <w:numPr>
          <w:ilvl w:val="2"/>
          <w:numId w:val="15"/>
        </w:numPr>
        <w:tabs>
          <w:tab w:val="left" w:pos="1701"/>
        </w:tabs>
        <w:suppressAutoHyphens/>
        <w:spacing w:after="0" w:line="240" w:lineRule="auto"/>
        <w:ind w:left="709" w:hanging="709"/>
        <w:jc w:val="both"/>
        <w:rPr>
          <w:rFonts w:eastAsia="Times New Roman" w:cstheme="minorHAnsi"/>
          <w:i/>
          <w:sz w:val="24"/>
          <w:szCs w:val="24"/>
          <w:lang w:eastAsia="ar-SA"/>
        </w:rPr>
      </w:pPr>
      <w:r w:rsidRPr="000A16A5">
        <w:rPr>
          <w:rFonts w:eastAsia="Times New Roman" w:cstheme="minorHAnsi"/>
          <w:i/>
          <w:sz w:val="24"/>
          <w:szCs w:val="24"/>
          <w:lang w:eastAsia="ar-SA"/>
        </w:rPr>
        <w:t>Oświadczenie</w:t>
      </w:r>
      <w:r w:rsidR="00576C0D" w:rsidRPr="000A16A5">
        <w:rPr>
          <w:rFonts w:eastAsia="Times New Roman" w:cstheme="minorHAnsi"/>
          <w:i/>
          <w:sz w:val="24"/>
          <w:szCs w:val="24"/>
          <w:lang w:eastAsia="ar-SA"/>
        </w:rPr>
        <w:t xml:space="preserve"> wymagane postanowieniami pkt. 7</w:t>
      </w:r>
      <w:r w:rsidRPr="000A16A5">
        <w:rPr>
          <w:rFonts w:eastAsia="Times New Roman" w:cstheme="minorHAnsi"/>
          <w:i/>
          <w:sz w:val="24"/>
          <w:szCs w:val="24"/>
          <w:lang w:eastAsia="ar-SA"/>
        </w:rPr>
        <w:t>.1 IDW.</w:t>
      </w:r>
    </w:p>
    <w:p w14:paraId="7B54B8E5" w14:textId="77777777" w:rsidR="00541E8A" w:rsidRPr="000A16A5" w:rsidRDefault="00541E8A" w:rsidP="004216C0">
      <w:pPr>
        <w:numPr>
          <w:ilvl w:val="2"/>
          <w:numId w:val="15"/>
        </w:numPr>
        <w:tabs>
          <w:tab w:val="left" w:pos="1701"/>
        </w:tabs>
        <w:suppressAutoHyphens/>
        <w:spacing w:after="0" w:line="240" w:lineRule="auto"/>
        <w:ind w:left="709" w:hanging="709"/>
        <w:jc w:val="both"/>
        <w:rPr>
          <w:rFonts w:eastAsia="Times New Roman" w:cstheme="minorHAnsi"/>
          <w:i/>
          <w:sz w:val="24"/>
          <w:szCs w:val="24"/>
          <w:lang w:eastAsia="ar-SA"/>
        </w:rPr>
      </w:pPr>
      <w:r w:rsidRPr="000A16A5">
        <w:rPr>
          <w:rFonts w:eastAsia="Times New Roman" w:cstheme="minorHAnsi"/>
          <w:i/>
          <w:sz w:val="24"/>
          <w:szCs w:val="24"/>
          <w:lang w:eastAsia="ar-SA"/>
        </w:rPr>
        <w:t>Oświadczenia dla podmiotów, na zdolnościach lub sytuacji których polega Wykonawca, wymagane postanowieniami pkt. 12.9. IDW.</w:t>
      </w:r>
    </w:p>
    <w:p w14:paraId="7C4618D5" w14:textId="77777777" w:rsidR="00541E8A" w:rsidRPr="000A16A5" w:rsidRDefault="00541E8A" w:rsidP="004216C0">
      <w:pPr>
        <w:numPr>
          <w:ilvl w:val="2"/>
          <w:numId w:val="15"/>
        </w:numPr>
        <w:tabs>
          <w:tab w:val="left" w:pos="1701"/>
        </w:tabs>
        <w:suppressAutoHyphens/>
        <w:spacing w:after="0" w:line="240" w:lineRule="auto"/>
        <w:ind w:left="709" w:hanging="709"/>
        <w:jc w:val="both"/>
        <w:rPr>
          <w:rFonts w:eastAsia="Times New Roman" w:cstheme="minorHAnsi"/>
          <w:i/>
          <w:sz w:val="24"/>
          <w:szCs w:val="24"/>
          <w:lang w:eastAsia="ar-SA"/>
        </w:rPr>
      </w:pPr>
      <w:r w:rsidRPr="000A16A5">
        <w:rPr>
          <w:rFonts w:eastAsia="Times New Roman" w:cstheme="minorHAnsi"/>
          <w:i/>
          <w:sz w:val="24"/>
          <w:szCs w:val="24"/>
          <w:lang w:eastAsia="ar-SA"/>
        </w:rPr>
        <w:t>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w:t>
      </w:r>
    </w:p>
    <w:p w14:paraId="28339619" w14:textId="77777777" w:rsidR="00541E8A" w:rsidRPr="000A16A5" w:rsidRDefault="00541E8A" w:rsidP="004216C0">
      <w:pPr>
        <w:numPr>
          <w:ilvl w:val="2"/>
          <w:numId w:val="15"/>
        </w:numPr>
        <w:tabs>
          <w:tab w:val="left" w:pos="1701"/>
        </w:tabs>
        <w:suppressAutoHyphens/>
        <w:spacing w:after="0" w:line="240" w:lineRule="auto"/>
        <w:ind w:left="709" w:hanging="709"/>
        <w:jc w:val="both"/>
        <w:rPr>
          <w:rFonts w:eastAsia="Times New Roman" w:cstheme="minorHAnsi"/>
          <w:i/>
          <w:sz w:val="24"/>
          <w:szCs w:val="24"/>
          <w:lang w:eastAsia="ar-SA"/>
        </w:rPr>
      </w:pPr>
      <w:r w:rsidRPr="000A16A5">
        <w:rPr>
          <w:rFonts w:eastAsia="Times New Roman" w:cstheme="minorHAnsi"/>
          <w:i/>
          <w:sz w:val="24"/>
          <w:szCs w:val="24"/>
          <w:lang w:eastAsia="ar-SA"/>
        </w:rPr>
        <w:t>Dokumenty, z których wynika prawo do podpisania oferty (oryginał lub kopia potwierdzona za zgodność z oryginałem przez notariusza) względnie do podpisania innych oświadczeń lub dokumentów składanych wraz z ofertą, chyba, że Zamawiający może je uzyskać w szczególności za pomocą bezpłatnych i ogólnodostępnych baz danych, w szczególności rejestrów publicznych w rozumieniu ustawy z dnia 17 lutego 2005 r. o informatyzacji działalności podmiotów realizujących zadania publiczne Dz. U. z 2014 poz. 1114 oraz z 2016 poz. 352), a Wykonawca wskazał to wraz ze złożeniem oferty, o ile prawo do ich podpisania nie wynika z dokumentów złożonych wraz z ofertą.</w:t>
      </w:r>
    </w:p>
    <w:p w14:paraId="5E11F427" w14:textId="77777777" w:rsidR="00541E8A" w:rsidRPr="000A16A5" w:rsidRDefault="00541E8A" w:rsidP="004216C0">
      <w:pPr>
        <w:numPr>
          <w:ilvl w:val="2"/>
          <w:numId w:val="15"/>
        </w:numPr>
        <w:tabs>
          <w:tab w:val="left" w:pos="1701"/>
        </w:tabs>
        <w:suppressAutoHyphens/>
        <w:spacing w:after="0" w:line="240" w:lineRule="auto"/>
        <w:ind w:left="709" w:hanging="709"/>
        <w:jc w:val="both"/>
        <w:rPr>
          <w:rFonts w:eastAsia="Times New Roman" w:cstheme="minorHAnsi"/>
          <w:i/>
          <w:sz w:val="24"/>
          <w:szCs w:val="24"/>
          <w:lang w:eastAsia="ar-SA"/>
        </w:rPr>
      </w:pPr>
      <w:r w:rsidRPr="000A16A5">
        <w:rPr>
          <w:rFonts w:eastAsia="Times New Roman" w:cstheme="minorHAnsi"/>
          <w:i/>
          <w:sz w:val="24"/>
          <w:szCs w:val="24"/>
          <w:lang w:eastAsia="ar-SA"/>
        </w:rPr>
        <w:t>Pożądane przez Zamawiającego jest złożenie w ofercie spisu treści z wyszczególnieniem ilości stron wchodzących w skład oferty.</w:t>
      </w:r>
    </w:p>
    <w:p w14:paraId="71D06969" w14:textId="77777777" w:rsidR="00541E8A" w:rsidRPr="000A16A5" w:rsidRDefault="00541E8A" w:rsidP="004216C0">
      <w:pPr>
        <w:numPr>
          <w:ilvl w:val="1"/>
          <w:numId w:val="15"/>
        </w:numPr>
        <w:tabs>
          <w:tab w:val="left" w:pos="1701"/>
        </w:tabs>
        <w:suppressAutoHyphens/>
        <w:spacing w:after="0" w:line="240" w:lineRule="auto"/>
        <w:ind w:left="709" w:hanging="709"/>
        <w:jc w:val="both"/>
        <w:rPr>
          <w:rFonts w:eastAsia="Times New Roman" w:cstheme="minorHAnsi"/>
          <w:i/>
          <w:sz w:val="24"/>
          <w:szCs w:val="24"/>
          <w:lang w:eastAsia="ar-SA"/>
        </w:rPr>
      </w:pPr>
      <w:r w:rsidRPr="000A16A5">
        <w:rPr>
          <w:rFonts w:eastAsia="Times New Roman" w:cstheme="minorHAnsi"/>
          <w:i/>
          <w:sz w:val="24"/>
          <w:szCs w:val="24"/>
          <w:lang w:eastAsia="ar-SA"/>
        </w:rPr>
        <w:t>Informacje stanowiące tajemnicę przedsiębiorstwa w rozumieniu przepisów o zwalczaniu nieuczciwej konkurencji.</w:t>
      </w:r>
    </w:p>
    <w:p w14:paraId="6368DAE7" w14:textId="77777777" w:rsidR="00541E8A" w:rsidRPr="000A16A5" w:rsidRDefault="00541E8A" w:rsidP="004216C0">
      <w:pPr>
        <w:numPr>
          <w:ilvl w:val="2"/>
          <w:numId w:val="15"/>
        </w:numPr>
        <w:suppressAutoHyphens/>
        <w:spacing w:after="0" w:line="240" w:lineRule="auto"/>
        <w:ind w:left="709" w:hanging="709"/>
        <w:jc w:val="both"/>
        <w:rPr>
          <w:rFonts w:eastAsia="Times New Roman" w:cstheme="minorHAnsi"/>
          <w:i/>
          <w:sz w:val="24"/>
          <w:szCs w:val="24"/>
          <w:lang w:val="x-none" w:eastAsia="ar-SA"/>
        </w:rPr>
      </w:pPr>
      <w:r w:rsidRPr="000A16A5">
        <w:rPr>
          <w:rFonts w:eastAsia="Times New Roman" w:cstheme="minorHAnsi"/>
          <w:i/>
          <w:sz w:val="24"/>
          <w:szCs w:val="24"/>
          <w:lang w:val="x-none" w:eastAsia="ar-SA"/>
        </w:rPr>
        <w:t xml:space="preserve">Wykonawca może zastrzec w ofercie (oświadczeniem zawartym w Formularzu Oferty), iż Zamawiający nie będzie mógł ujawnić informacji stanowiących tajemnicę przedsiębiorstwa w rozumieniu przepisów o zwalczaniu nieuczciwej konkurencji. Wykonawca, który zgodnie z art. 8 ust. 3 </w:t>
      </w:r>
      <w:proofErr w:type="spellStart"/>
      <w:r w:rsidRPr="000A16A5">
        <w:rPr>
          <w:rFonts w:eastAsia="Times New Roman" w:cstheme="minorHAnsi"/>
          <w:i/>
          <w:sz w:val="24"/>
          <w:szCs w:val="24"/>
          <w:lang w:val="x-none" w:eastAsia="ar-SA"/>
        </w:rPr>
        <w:t>UPzp</w:t>
      </w:r>
      <w:proofErr w:type="spellEnd"/>
      <w:r w:rsidRPr="000A16A5">
        <w:rPr>
          <w:rFonts w:eastAsia="Times New Roman" w:cstheme="minorHAnsi"/>
          <w:i/>
          <w:sz w:val="24"/>
          <w:szCs w:val="24"/>
          <w:lang w:val="x-none" w:eastAsia="ar-SA"/>
        </w:rPr>
        <w:t xml:space="preserve"> zastrzegł informację stanowiącą tajemnicę przedsiębiorstwa jest zobowiązany do wykazania, że informacje zastrzeżone stanowią tajemnicę przedsiębiorstwa.</w:t>
      </w:r>
    </w:p>
    <w:p w14:paraId="48A2B033" w14:textId="77777777" w:rsidR="00541E8A" w:rsidRPr="000A16A5" w:rsidRDefault="00541E8A" w:rsidP="004216C0">
      <w:pPr>
        <w:numPr>
          <w:ilvl w:val="2"/>
          <w:numId w:val="15"/>
        </w:numPr>
        <w:suppressAutoHyphens/>
        <w:spacing w:after="0" w:line="240" w:lineRule="auto"/>
        <w:ind w:left="709" w:hanging="709"/>
        <w:jc w:val="both"/>
        <w:rPr>
          <w:rFonts w:eastAsia="Times New Roman" w:cstheme="minorHAnsi"/>
          <w:i/>
          <w:sz w:val="24"/>
          <w:szCs w:val="24"/>
          <w:lang w:val="x-none" w:eastAsia="ar-SA"/>
        </w:rPr>
      </w:pPr>
      <w:r w:rsidRPr="000A16A5">
        <w:rPr>
          <w:rFonts w:eastAsia="Times New Roman" w:cstheme="minorHAnsi"/>
          <w:i/>
          <w:sz w:val="24"/>
          <w:szCs w:val="24"/>
          <w:lang w:val="x-none" w:eastAsia="ar-SA"/>
        </w:rPr>
        <w:t>W razie zastrzeżenia informacji stanowiących tajemnicę przedsiębiorstwa, w załączeniu do oferty Wykonawca składa wyjaśnienia dotyczące zastrzeżonych treści, zawierające w szczególności dowody, że zastrzeżone informacje:</w:t>
      </w:r>
    </w:p>
    <w:p w14:paraId="244E7E07" w14:textId="77777777" w:rsidR="00541E8A" w:rsidRPr="000A16A5" w:rsidRDefault="00541E8A" w:rsidP="004216C0">
      <w:pPr>
        <w:numPr>
          <w:ilvl w:val="3"/>
          <w:numId w:val="15"/>
        </w:numPr>
        <w:suppressAutoHyphens/>
        <w:spacing w:after="0" w:line="240" w:lineRule="auto"/>
        <w:ind w:left="709" w:hanging="709"/>
        <w:jc w:val="both"/>
        <w:rPr>
          <w:rFonts w:eastAsia="Times New Roman" w:cstheme="minorHAnsi"/>
          <w:i/>
          <w:sz w:val="24"/>
          <w:szCs w:val="24"/>
          <w:lang w:val="x-none" w:eastAsia="ar-SA"/>
        </w:rPr>
      </w:pPr>
      <w:r w:rsidRPr="000A16A5">
        <w:rPr>
          <w:rFonts w:eastAsia="Times New Roman" w:cstheme="minorHAnsi"/>
          <w:i/>
          <w:sz w:val="24"/>
          <w:szCs w:val="24"/>
          <w:lang w:val="x-none" w:eastAsia="ar-SA"/>
        </w:rPr>
        <w:t>nie są upubliczniane,</w:t>
      </w:r>
    </w:p>
    <w:p w14:paraId="7245A2CA" w14:textId="77777777" w:rsidR="00541E8A" w:rsidRPr="000A16A5" w:rsidRDefault="00541E8A" w:rsidP="004216C0">
      <w:pPr>
        <w:numPr>
          <w:ilvl w:val="3"/>
          <w:numId w:val="15"/>
        </w:numPr>
        <w:suppressAutoHyphens/>
        <w:spacing w:after="0" w:line="240" w:lineRule="auto"/>
        <w:ind w:left="709" w:hanging="709"/>
        <w:jc w:val="both"/>
        <w:rPr>
          <w:rFonts w:eastAsia="Times New Roman" w:cstheme="minorHAnsi"/>
          <w:i/>
          <w:sz w:val="24"/>
          <w:szCs w:val="24"/>
          <w:lang w:val="x-none" w:eastAsia="ar-SA"/>
        </w:rPr>
      </w:pPr>
      <w:r w:rsidRPr="000A16A5">
        <w:rPr>
          <w:rFonts w:eastAsia="Times New Roman" w:cstheme="minorHAnsi"/>
          <w:i/>
          <w:sz w:val="24"/>
          <w:szCs w:val="24"/>
          <w:lang w:val="x-none" w:eastAsia="ar-SA"/>
        </w:rPr>
        <w:lastRenderedPageBreak/>
        <w:t>stanowią dla Wykonawcy wartość techniczną lub technologiczną, albo posiadają wartość gospodarczą,</w:t>
      </w:r>
    </w:p>
    <w:p w14:paraId="74830DD3" w14:textId="77777777" w:rsidR="00541E8A" w:rsidRPr="000A16A5" w:rsidRDefault="00541E8A" w:rsidP="004216C0">
      <w:pPr>
        <w:numPr>
          <w:ilvl w:val="3"/>
          <w:numId w:val="15"/>
        </w:numPr>
        <w:suppressAutoHyphens/>
        <w:spacing w:after="0" w:line="240" w:lineRule="auto"/>
        <w:ind w:left="709" w:hanging="709"/>
        <w:jc w:val="both"/>
        <w:rPr>
          <w:rFonts w:eastAsia="Times New Roman" w:cstheme="minorHAnsi"/>
          <w:i/>
          <w:sz w:val="24"/>
          <w:szCs w:val="24"/>
          <w:lang w:val="x-none" w:eastAsia="ar-SA"/>
        </w:rPr>
      </w:pPr>
      <w:r w:rsidRPr="000A16A5">
        <w:rPr>
          <w:rFonts w:eastAsia="Times New Roman" w:cstheme="minorHAnsi"/>
          <w:i/>
          <w:sz w:val="24"/>
          <w:szCs w:val="24"/>
          <w:lang w:val="x-none" w:eastAsia="ar-SA"/>
        </w:rPr>
        <w:t>zostały zastrzeżone, i wymieni działania jakie podjął w celu zachowania ich poufności.</w:t>
      </w:r>
    </w:p>
    <w:p w14:paraId="62B64DF6" w14:textId="77777777" w:rsidR="00541E8A" w:rsidRPr="000A16A5" w:rsidRDefault="00541E8A" w:rsidP="004216C0">
      <w:pPr>
        <w:tabs>
          <w:tab w:val="left" w:pos="3050"/>
        </w:tabs>
        <w:suppressAutoHyphens/>
        <w:spacing w:after="0" w:line="240" w:lineRule="auto"/>
        <w:ind w:left="709" w:hanging="709"/>
        <w:jc w:val="both"/>
        <w:rPr>
          <w:rFonts w:eastAsia="Times New Roman" w:cstheme="minorHAnsi"/>
          <w:i/>
          <w:sz w:val="24"/>
          <w:szCs w:val="24"/>
          <w:lang w:val="x-none" w:eastAsia="ar-SA"/>
        </w:rPr>
      </w:pPr>
    </w:p>
    <w:p w14:paraId="06D9CF61" w14:textId="77777777" w:rsidR="00541E8A" w:rsidRPr="000A16A5" w:rsidRDefault="00541E8A" w:rsidP="004216C0">
      <w:pPr>
        <w:numPr>
          <w:ilvl w:val="0"/>
          <w:numId w:val="15"/>
        </w:numPr>
        <w:suppressAutoHyphens/>
        <w:spacing w:after="0" w:line="240" w:lineRule="auto"/>
        <w:ind w:left="709" w:hanging="709"/>
        <w:jc w:val="both"/>
        <w:rPr>
          <w:rFonts w:eastAsia="Times New Roman" w:cstheme="minorHAnsi"/>
          <w:b/>
          <w:i/>
          <w:sz w:val="24"/>
          <w:szCs w:val="24"/>
          <w:lang w:val="x-none" w:eastAsia="ar-SA"/>
        </w:rPr>
      </w:pPr>
      <w:r w:rsidRPr="000A16A5">
        <w:rPr>
          <w:rFonts w:eastAsia="Times New Roman" w:cstheme="minorHAnsi"/>
          <w:b/>
          <w:i/>
          <w:sz w:val="24"/>
          <w:szCs w:val="24"/>
          <w:lang w:val="x-none" w:eastAsia="ar-SA"/>
        </w:rPr>
        <w:t>Miejsce, termin, sposób złożenia i otwarcia ofert.</w:t>
      </w:r>
    </w:p>
    <w:p w14:paraId="6CF57D20" w14:textId="77777777" w:rsidR="00541E8A" w:rsidRPr="000A16A5" w:rsidRDefault="00541E8A" w:rsidP="00D16334">
      <w:pPr>
        <w:numPr>
          <w:ilvl w:val="1"/>
          <w:numId w:val="15"/>
        </w:numPr>
        <w:tabs>
          <w:tab w:val="left" w:pos="996"/>
        </w:tabs>
        <w:suppressAutoHyphens/>
        <w:spacing w:after="0" w:line="240" w:lineRule="auto"/>
        <w:jc w:val="both"/>
        <w:rPr>
          <w:rFonts w:eastAsia="Times New Roman" w:cstheme="minorHAnsi"/>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r w:rsidRPr="000A16A5">
        <w:rPr>
          <w:rFonts w:eastAsia="Times New Roman" w:cstheme="minorHAnsi"/>
          <w:i/>
          <w:sz w:val="24"/>
          <w:szCs w:val="24"/>
          <w:lang w:eastAsia="ar-SA"/>
        </w:rPr>
        <w:t xml:space="preserve">Ofertę należy złożyć w: siedzibie Zamawiającego - Zarząd Dróg Powiatowych w Dębicy, 39-200 Dębica,  ul. Parkowa 28, pokój nr 533, w nieprzekraczalnym terminie: </w:t>
      </w:r>
    </w:p>
    <w:p w14:paraId="20CE1A01" w14:textId="77777777" w:rsidR="00541E8A" w:rsidRPr="000A16A5" w:rsidRDefault="00541E8A" w:rsidP="00541E8A">
      <w:pPr>
        <w:tabs>
          <w:tab w:val="left" w:pos="996"/>
        </w:tabs>
        <w:suppressAutoHyphens/>
        <w:spacing w:after="0" w:line="240" w:lineRule="auto"/>
        <w:ind w:left="1958"/>
        <w:jc w:val="both"/>
        <w:rPr>
          <w:rFonts w:eastAsia="Times New Roman" w:cstheme="minorHAnsi"/>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p>
    <w:tbl>
      <w:tblPr>
        <w:tblW w:w="0" w:type="auto"/>
        <w:tblInd w:w="774" w:type="dxa"/>
        <w:tblLayout w:type="fixed"/>
        <w:tblCellMar>
          <w:left w:w="0" w:type="dxa"/>
          <w:right w:w="0" w:type="dxa"/>
        </w:tblCellMar>
        <w:tblLook w:val="0000" w:firstRow="0" w:lastRow="0" w:firstColumn="0" w:lastColumn="0" w:noHBand="0" w:noVBand="0"/>
      </w:tblPr>
      <w:tblGrid>
        <w:gridCol w:w="2020"/>
        <w:gridCol w:w="2020"/>
        <w:gridCol w:w="2020"/>
        <w:gridCol w:w="2185"/>
      </w:tblGrid>
      <w:tr w:rsidR="00541E8A" w:rsidRPr="000A16A5" w14:paraId="2EC5D423" w14:textId="77777777" w:rsidTr="00541E8A">
        <w:tc>
          <w:tcPr>
            <w:tcW w:w="2020" w:type="dxa"/>
            <w:tcBorders>
              <w:top w:val="single" w:sz="4" w:space="0" w:color="000000"/>
              <w:left w:val="single" w:sz="4" w:space="0" w:color="000000"/>
              <w:bottom w:val="single" w:sz="4" w:space="0" w:color="000000"/>
            </w:tcBorders>
            <w:shd w:val="clear" w:color="auto" w:fill="808080"/>
          </w:tcPr>
          <w:p w14:paraId="1DC86910" w14:textId="77777777" w:rsidR="00541E8A" w:rsidRPr="000A16A5" w:rsidRDefault="00541E8A" w:rsidP="00541E8A">
            <w:pPr>
              <w:tabs>
                <w:tab w:val="left" w:pos="360"/>
              </w:tabs>
              <w:suppressAutoHyphens/>
              <w:snapToGrid w:val="0"/>
              <w:spacing w:after="0" w:line="240" w:lineRule="auto"/>
              <w:jc w:val="center"/>
              <w:rPr>
                <w:rFonts w:eastAsia="Times New Roman" w:cstheme="minorHAnsi"/>
                <w:b/>
                <w:i/>
                <w:sz w:val="24"/>
                <w:szCs w:val="24"/>
                <w:lang w:eastAsia="ar-SA"/>
              </w:rPr>
            </w:pPr>
            <w:r w:rsidRPr="000A16A5">
              <w:rPr>
                <w:rFonts w:eastAsia="Times New Roman" w:cstheme="minorHAnsi"/>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 xml:space="preserve">do dnia </w:t>
            </w:r>
          </w:p>
        </w:tc>
        <w:tc>
          <w:tcPr>
            <w:tcW w:w="2020" w:type="dxa"/>
            <w:tcBorders>
              <w:top w:val="single" w:sz="4" w:space="0" w:color="000000"/>
              <w:left w:val="single" w:sz="4" w:space="0" w:color="000000"/>
              <w:bottom w:val="single" w:sz="4" w:space="0" w:color="000000"/>
            </w:tcBorders>
            <w:shd w:val="clear" w:color="auto" w:fill="auto"/>
          </w:tcPr>
          <w:p w14:paraId="2C735657" w14:textId="0A150E58" w:rsidR="00541E8A" w:rsidRPr="000A16A5" w:rsidRDefault="006156D6" w:rsidP="00FE61BF">
            <w:pPr>
              <w:tabs>
                <w:tab w:val="left" w:pos="360"/>
              </w:tabs>
              <w:suppressAutoHyphens/>
              <w:snapToGrid w:val="0"/>
              <w:spacing w:after="0" w:line="240" w:lineRule="auto"/>
              <w:jc w:val="center"/>
              <w:rPr>
                <w:rFonts w:eastAsia="Times New Roman" w:cstheme="minorHAnsi"/>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r>
              <w:rPr>
                <w:rFonts w:eastAsia="Times New Roman" w:cstheme="minorHAnsi"/>
                <w:b/>
                <w:i/>
                <w:sz w:val="24"/>
                <w:szCs w:val="24"/>
                <w:lang w:eastAsia="ar-SA"/>
              </w:rPr>
              <w:t>0</w:t>
            </w:r>
            <w:r w:rsidR="00683E58" w:rsidRPr="000A16A5">
              <w:rPr>
                <w:rFonts w:eastAsia="Times New Roman" w:cstheme="minorHAnsi"/>
                <w:b/>
                <w:i/>
                <w:sz w:val="24"/>
                <w:szCs w:val="24"/>
                <w:lang w:eastAsia="ar-SA"/>
              </w:rPr>
              <w:t>1</w:t>
            </w:r>
            <w:r w:rsidR="00541E8A" w:rsidRPr="000A16A5">
              <w:rPr>
                <w:rFonts w:eastAsia="Times New Roman" w:cstheme="minorHAnsi"/>
                <w:b/>
                <w:i/>
                <w:sz w:val="24"/>
                <w:szCs w:val="24"/>
                <w:lang w:eastAsia="ar-SA"/>
              </w:rPr>
              <w:t>.02.202</w:t>
            </w:r>
            <w:r w:rsidR="00683E58" w:rsidRPr="000A16A5">
              <w:rPr>
                <w:rFonts w:eastAsia="Times New Roman" w:cstheme="minorHAnsi"/>
                <w:b/>
                <w:i/>
                <w:sz w:val="24"/>
                <w:szCs w:val="24"/>
                <w:lang w:eastAsia="ar-SA"/>
              </w:rPr>
              <w:t>1</w:t>
            </w:r>
            <w:r w:rsidR="00541E8A" w:rsidRPr="000A16A5">
              <w:rPr>
                <w:rFonts w:eastAsia="Times New Roman" w:cstheme="minorHAnsi"/>
                <w:b/>
                <w:i/>
                <w:sz w:val="24"/>
                <w:szCs w:val="24"/>
                <w:lang w:eastAsia="ar-SA"/>
              </w:rPr>
              <w:t>r.</w:t>
            </w:r>
          </w:p>
        </w:tc>
        <w:tc>
          <w:tcPr>
            <w:tcW w:w="2020" w:type="dxa"/>
            <w:tcBorders>
              <w:top w:val="single" w:sz="4" w:space="0" w:color="000000"/>
              <w:left w:val="single" w:sz="4" w:space="0" w:color="000000"/>
              <w:bottom w:val="single" w:sz="4" w:space="0" w:color="000000"/>
            </w:tcBorders>
            <w:shd w:val="clear" w:color="auto" w:fill="808080"/>
          </w:tcPr>
          <w:p w14:paraId="5FC4250A" w14:textId="77777777" w:rsidR="00541E8A" w:rsidRPr="000A16A5" w:rsidRDefault="00541E8A" w:rsidP="00541E8A">
            <w:pPr>
              <w:tabs>
                <w:tab w:val="left" w:pos="360"/>
              </w:tabs>
              <w:suppressAutoHyphens/>
              <w:snapToGrid w:val="0"/>
              <w:spacing w:after="0" w:line="240" w:lineRule="auto"/>
              <w:jc w:val="center"/>
              <w:rPr>
                <w:rFonts w:eastAsia="Times New Roman" w:cstheme="minorHAnsi"/>
                <w:b/>
                <w:i/>
                <w:sz w:val="24"/>
                <w:szCs w:val="24"/>
                <w:lang w:eastAsia="ar-SA"/>
              </w:rPr>
            </w:pPr>
            <w:r w:rsidRPr="000A16A5">
              <w:rPr>
                <w:rFonts w:eastAsia="Times New Roman" w:cstheme="minorHAnsi"/>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 xml:space="preserve">do godz. </w:t>
            </w:r>
          </w:p>
        </w:tc>
        <w:tc>
          <w:tcPr>
            <w:tcW w:w="2185" w:type="dxa"/>
            <w:tcBorders>
              <w:top w:val="single" w:sz="4" w:space="0" w:color="000000"/>
              <w:left w:val="single" w:sz="4" w:space="0" w:color="000000"/>
              <w:bottom w:val="single" w:sz="4" w:space="0" w:color="000000"/>
              <w:right w:val="single" w:sz="4" w:space="0" w:color="000000"/>
            </w:tcBorders>
            <w:shd w:val="clear" w:color="auto" w:fill="auto"/>
          </w:tcPr>
          <w:p w14:paraId="02CDDDE2" w14:textId="77777777" w:rsidR="00541E8A" w:rsidRPr="000A16A5" w:rsidRDefault="00541E8A" w:rsidP="00541E8A">
            <w:pPr>
              <w:tabs>
                <w:tab w:val="left" w:pos="360"/>
              </w:tabs>
              <w:suppressAutoHyphens/>
              <w:snapToGrid w:val="0"/>
              <w:spacing w:after="0" w:line="240" w:lineRule="auto"/>
              <w:jc w:val="center"/>
              <w:rPr>
                <w:rFonts w:eastAsia="Times New Roman" w:cstheme="minorHAnsi"/>
                <w:i/>
                <w:sz w:val="24"/>
                <w:szCs w:val="24"/>
                <w:lang w:eastAsia="ar-SA"/>
              </w:rPr>
            </w:pPr>
            <w:r w:rsidRPr="000A16A5">
              <w:rPr>
                <w:rFonts w:eastAsia="Times New Roman" w:cstheme="minorHAnsi"/>
                <w:b/>
                <w:i/>
                <w:sz w:val="24"/>
                <w:szCs w:val="24"/>
                <w:lang w:eastAsia="ar-SA"/>
              </w:rPr>
              <w:t>10</w:t>
            </w:r>
            <w:r w:rsidRPr="000A16A5">
              <w:rPr>
                <w:rFonts w:eastAsia="Times New Roman" w:cstheme="minorHAnsi"/>
                <w:b/>
                <w:i/>
                <w:sz w:val="24"/>
                <w:szCs w:val="24"/>
                <w:u w:val="single"/>
                <w:vertAlign w:val="superscript"/>
                <w:lang w:eastAsia="ar-SA"/>
              </w:rPr>
              <w:t>00</w:t>
            </w:r>
          </w:p>
        </w:tc>
      </w:tr>
    </w:tbl>
    <w:p w14:paraId="7667FC8F" w14:textId="77777777" w:rsidR="00541E8A" w:rsidRPr="000A16A5" w:rsidRDefault="00541E8A" w:rsidP="00541E8A">
      <w:pPr>
        <w:tabs>
          <w:tab w:val="left" w:pos="996"/>
        </w:tabs>
        <w:suppressAutoHyphens/>
        <w:spacing w:after="0" w:line="240" w:lineRule="auto"/>
        <w:ind w:left="720"/>
        <w:rPr>
          <w:rFonts w:eastAsia="Times New Roman" w:cstheme="minorHAnsi"/>
          <w:i/>
          <w:sz w:val="24"/>
          <w:szCs w:val="24"/>
          <w:lang w:eastAsia="ar-SA"/>
        </w:rPr>
      </w:pPr>
    </w:p>
    <w:p w14:paraId="0E50F37C" w14:textId="77777777" w:rsidR="00541E8A" w:rsidRPr="000A16A5" w:rsidRDefault="00541E8A" w:rsidP="00D16334">
      <w:pPr>
        <w:numPr>
          <w:ilvl w:val="1"/>
          <w:numId w:val="15"/>
        </w:numPr>
        <w:tabs>
          <w:tab w:val="left" w:pos="996"/>
        </w:tabs>
        <w:suppressAutoHyphens/>
        <w:spacing w:after="0" w:line="240" w:lineRule="auto"/>
        <w:rPr>
          <w:rFonts w:eastAsia="Times New Roman" w:cstheme="minorHAnsi"/>
          <w:b/>
          <w:i/>
          <w:sz w:val="24"/>
          <w:szCs w:val="24"/>
          <w:lang w:val="x-none" w:eastAsia="ar-SA"/>
        </w:rPr>
      </w:pPr>
      <w:r w:rsidRPr="000A16A5">
        <w:rPr>
          <w:rFonts w:eastAsia="Times New Roman" w:cstheme="minorHAnsi"/>
          <w:i/>
          <w:color w:val="000000"/>
          <w:sz w:val="24"/>
          <w:szCs w:val="24"/>
          <w:lang w:val="x-none" w:eastAsia="ar-SA"/>
        </w:rPr>
        <w:t>Ofertę  należy  złożyć  w  nieprzezroczystej, zabezpieczonej przed otwarciem kopercie (paczce). Kopertę (paczkę) należy opisać następująco:</w:t>
      </w:r>
    </w:p>
    <w:p w14:paraId="5299A780" w14:textId="77777777" w:rsidR="00541E8A" w:rsidRPr="000A16A5" w:rsidRDefault="00541E8A" w:rsidP="00683E58">
      <w:pPr>
        <w:tabs>
          <w:tab w:val="left" w:pos="1134"/>
        </w:tabs>
        <w:suppressAutoHyphens/>
        <w:spacing w:after="0" w:line="240" w:lineRule="auto"/>
        <w:ind w:left="851" w:hanging="142"/>
        <w:rPr>
          <w:rFonts w:eastAsia="Times New Roman" w:cstheme="minorHAnsi"/>
          <w:b/>
          <w:i/>
          <w:sz w:val="24"/>
          <w:szCs w:val="24"/>
          <w:lang w:val="x-none" w:eastAsia="ar-SA"/>
        </w:rPr>
      </w:pPr>
      <w:r w:rsidRPr="000A16A5">
        <w:rPr>
          <w:rFonts w:eastAsia="Times New Roman" w:cstheme="minorHAnsi"/>
          <w:i/>
          <w:sz w:val="24"/>
          <w:szCs w:val="24"/>
          <w:lang w:eastAsia="ar-SA"/>
        </w:rPr>
        <w:t>Zarząd Dróg Powiatowych w Dębicy, 39-200 Dębica,  ul. Parkowa 28, pokój nr 533</w:t>
      </w:r>
    </w:p>
    <w:p w14:paraId="6BBBAFF7" w14:textId="77777777" w:rsidR="00541E8A" w:rsidRPr="000A16A5" w:rsidRDefault="00541E8A" w:rsidP="00541E8A">
      <w:pPr>
        <w:tabs>
          <w:tab w:val="center" w:pos="4536"/>
          <w:tab w:val="right" w:pos="9072"/>
        </w:tabs>
        <w:suppressAutoHyphens/>
        <w:spacing w:after="0" w:line="240" w:lineRule="auto"/>
        <w:jc w:val="center"/>
        <w:rPr>
          <w:rFonts w:eastAsia="Times New Roman" w:cstheme="minorHAnsi"/>
          <w:b/>
          <w:i/>
          <w:sz w:val="24"/>
          <w:szCs w:val="24"/>
          <w:lang w:eastAsia="ar-SA"/>
        </w:rPr>
      </w:pPr>
      <w:r w:rsidRPr="000A16A5">
        <w:rPr>
          <w:rFonts w:eastAsia="Times New Roman" w:cstheme="minorHAnsi"/>
          <w:b/>
          <w:i/>
          <w:sz w:val="24"/>
          <w:szCs w:val="24"/>
          <w:lang w:eastAsia="ar-SA"/>
        </w:rPr>
        <w:t>Oferta w postępowaniu na:</w:t>
      </w:r>
    </w:p>
    <w:p w14:paraId="1A5A8819" w14:textId="77777777" w:rsidR="00576C0D" w:rsidRPr="000A16A5" w:rsidRDefault="00576C0D" w:rsidP="00576C0D">
      <w:pPr>
        <w:spacing w:after="0" w:line="240" w:lineRule="auto"/>
        <w:jc w:val="center"/>
        <w:rPr>
          <w:rFonts w:eastAsia="Times New Roman" w:cstheme="minorHAnsi"/>
          <w:b/>
          <w:i/>
          <w:iCs/>
          <w:sz w:val="28"/>
          <w:szCs w:val="28"/>
          <w:lang w:eastAsia="pl-PL"/>
        </w:rPr>
      </w:pPr>
      <w:r w:rsidRPr="000A16A5">
        <w:rPr>
          <w:rFonts w:eastAsia="Times New Roman" w:cstheme="minorHAnsi"/>
          <w:b/>
          <w:bCs/>
          <w:i/>
          <w:iCs/>
          <w:sz w:val="28"/>
          <w:szCs w:val="28"/>
          <w:lang w:eastAsia="pl-PL"/>
        </w:rPr>
        <w:t>„</w:t>
      </w:r>
      <w:r w:rsidRPr="000A16A5">
        <w:rPr>
          <w:rFonts w:eastAsia="Times New Roman" w:cstheme="minorHAnsi"/>
          <w:b/>
          <w:i/>
          <w:iCs/>
          <w:sz w:val="28"/>
          <w:szCs w:val="28"/>
          <w:lang w:eastAsia="pl-PL"/>
        </w:rPr>
        <w:t>Dostawa grysu, klińca i  tłucznia</w:t>
      </w:r>
      <w:r w:rsidRPr="000A16A5">
        <w:rPr>
          <w:rFonts w:eastAsia="Times New Roman" w:cstheme="minorHAnsi"/>
          <w:b/>
          <w:i/>
          <w:sz w:val="28"/>
          <w:szCs w:val="28"/>
          <w:lang w:eastAsia="pl-PL"/>
        </w:rPr>
        <w:t xml:space="preserve"> oraz mieszanki kruszywa łamanego</w:t>
      </w:r>
      <w:r w:rsidRPr="000A16A5">
        <w:rPr>
          <w:rFonts w:eastAsia="Times New Roman" w:cstheme="minorHAnsi"/>
          <w:b/>
          <w:i/>
          <w:iCs/>
          <w:sz w:val="28"/>
          <w:szCs w:val="28"/>
          <w:lang w:eastAsia="pl-PL"/>
        </w:rPr>
        <w:t>”</w:t>
      </w:r>
    </w:p>
    <w:p w14:paraId="1E23FA2E" w14:textId="77777777" w:rsidR="00541E8A" w:rsidRPr="000A16A5" w:rsidRDefault="00541E8A" w:rsidP="00541E8A">
      <w:pPr>
        <w:spacing w:after="0" w:line="240" w:lineRule="auto"/>
        <w:jc w:val="center"/>
        <w:rPr>
          <w:rFonts w:eastAsia="Times New Roman" w:cstheme="minorHAnsi"/>
          <w:b/>
          <w:i/>
          <w:sz w:val="24"/>
          <w:szCs w:val="24"/>
          <w:lang w:eastAsia="pl-PL"/>
        </w:rPr>
      </w:pPr>
    </w:p>
    <w:p w14:paraId="65417B0B" w14:textId="77777777" w:rsidR="00541E8A" w:rsidRPr="000A16A5" w:rsidRDefault="00541E8A" w:rsidP="00541E8A">
      <w:pPr>
        <w:suppressAutoHyphens/>
        <w:spacing w:after="0" w:line="240" w:lineRule="auto"/>
        <w:ind w:hanging="99"/>
        <w:jc w:val="center"/>
        <w:rPr>
          <w:rFonts w:eastAsia="Times New Roman" w:cstheme="minorHAnsi"/>
          <w:b/>
          <w:i/>
          <w:sz w:val="24"/>
          <w:szCs w:val="24"/>
          <w:u w:val="single"/>
          <w:vertAlign w:val="superscript"/>
          <w:lang w:eastAsia="ar-SA"/>
        </w:rPr>
      </w:pPr>
      <w:r w:rsidRPr="000A16A5">
        <w:rPr>
          <w:rFonts w:eastAsia="Times New Roman" w:cstheme="minorHAnsi"/>
          <w:b/>
          <w:i/>
          <w:sz w:val="24"/>
          <w:szCs w:val="24"/>
          <w:lang w:eastAsia="ar-SA"/>
        </w:rPr>
        <w:t xml:space="preserve"> godz. 10</w:t>
      </w:r>
      <w:r w:rsidRPr="000A16A5">
        <w:rPr>
          <w:rFonts w:eastAsia="Times New Roman" w:cstheme="minorHAnsi"/>
          <w:b/>
          <w:i/>
          <w:sz w:val="24"/>
          <w:szCs w:val="24"/>
          <w:u w:val="single"/>
          <w:vertAlign w:val="superscript"/>
          <w:lang w:eastAsia="ar-SA"/>
        </w:rPr>
        <w:t>10</w:t>
      </w:r>
    </w:p>
    <w:p w14:paraId="1C1A4803" w14:textId="77777777" w:rsidR="00541E8A" w:rsidRPr="000A16A5" w:rsidRDefault="00541E8A" w:rsidP="00D16334">
      <w:pPr>
        <w:numPr>
          <w:ilvl w:val="1"/>
          <w:numId w:val="15"/>
        </w:numPr>
        <w:suppressAutoHyphens/>
        <w:spacing w:after="0" w:line="240" w:lineRule="auto"/>
        <w:jc w:val="both"/>
        <w:rPr>
          <w:rFonts w:eastAsia="Times New Roman" w:cstheme="minorHAnsi"/>
          <w:i/>
          <w:sz w:val="24"/>
          <w:szCs w:val="24"/>
          <w:lang w:val="x-none" w:eastAsia="ar-SA"/>
        </w:rPr>
      </w:pPr>
      <w:r w:rsidRPr="000A16A5">
        <w:rPr>
          <w:rFonts w:eastAsia="Times New Roman" w:cstheme="minorHAnsi"/>
          <w:i/>
          <w:sz w:val="24"/>
          <w:szCs w:val="24"/>
          <w:lang w:val="x-none" w:eastAsia="ar-SA"/>
        </w:rPr>
        <w:t xml:space="preserve">Na kopercie(paczce) oprócz opisu jw. </w:t>
      </w:r>
      <w:r w:rsidRPr="000A16A5">
        <w:rPr>
          <w:rFonts w:eastAsia="Times New Roman" w:cstheme="minorHAnsi"/>
          <w:i/>
          <w:sz w:val="24"/>
          <w:szCs w:val="24"/>
          <w:u w:val="single"/>
          <w:lang w:val="x-none" w:eastAsia="ar-SA"/>
        </w:rPr>
        <w:t>należy umieścić nazwę i adres Wykonawcy.</w:t>
      </w:r>
    </w:p>
    <w:p w14:paraId="37496DF6" w14:textId="77777777" w:rsidR="00541E8A" w:rsidRPr="000A16A5" w:rsidRDefault="00541E8A" w:rsidP="00D16334">
      <w:pPr>
        <w:numPr>
          <w:ilvl w:val="1"/>
          <w:numId w:val="15"/>
        </w:numPr>
        <w:suppressAutoHyphens/>
        <w:spacing w:after="0" w:line="240" w:lineRule="auto"/>
        <w:jc w:val="both"/>
        <w:rPr>
          <w:rFonts w:eastAsia="Times New Roman" w:cstheme="minorHAnsi"/>
          <w:i/>
          <w:sz w:val="24"/>
          <w:szCs w:val="24"/>
          <w:lang w:val="x-none" w:eastAsia="ar-SA"/>
        </w:rPr>
      </w:pPr>
      <w:r w:rsidRPr="000A16A5">
        <w:rPr>
          <w:rFonts w:eastAsia="Times New Roman" w:cstheme="minorHAnsi"/>
          <w:i/>
          <w:sz w:val="24"/>
          <w:szCs w:val="24"/>
          <w:lang w:val="x-none" w:eastAsia="ar-SA"/>
        </w:rPr>
        <w:t>Zmiany lub wycofanie złożonej oferty.</w:t>
      </w:r>
    </w:p>
    <w:p w14:paraId="170C4C2A" w14:textId="77777777" w:rsidR="00541E8A" w:rsidRPr="000A16A5" w:rsidRDefault="00541E8A" w:rsidP="00D16334">
      <w:pPr>
        <w:numPr>
          <w:ilvl w:val="2"/>
          <w:numId w:val="15"/>
        </w:numPr>
        <w:suppressAutoHyphens/>
        <w:spacing w:after="0" w:line="240" w:lineRule="auto"/>
        <w:jc w:val="both"/>
        <w:rPr>
          <w:rFonts w:eastAsia="Times New Roman" w:cstheme="minorHAnsi"/>
          <w:i/>
          <w:sz w:val="24"/>
          <w:szCs w:val="24"/>
          <w:lang w:val="x-none" w:eastAsia="ar-SA"/>
        </w:rPr>
      </w:pPr>
      <w:bookmarkStart w:id="1" w:name="_Toc461452835"/>
      <w:r w:rsidRPr="000A16A5">
        <w:rPr>
          <w:rFonts w:eastAsia="Times New Roman" w:cstheme="minorHAnsi"/>
          <w:i/>
          <w:sz w:val="24"/>
          <w:szCs w:val="24"/>
          <w:lang w:val="x-none" w:eastAsia="ar-SA"/>
        </w:rPr>
        <w:t>Skuteczność zmian lub wycofania złożonej oferty</w:t>
      </w:r>
      <w:bookmarkEnd w:id="1"/>
      <w:r w:rsidRPr="000A16A5">
        <w:rPr>
          <w:rFonts w:eastAsia="Times New Roman" w:cstheme="minorHAnsi"/>
          <w:i/>
          <w:sz w:val="24"/>
          <w:szCs w:val="24"/>
          <w:lang w:val="x-none" w:eastAsia="ar-SA"/>
        </w:rPr>
        <w:t>.</w:t>
      </w:r>
    </w:p>
    <w:p w14:paraId="4DD299E9" w14:textId="77777777" w:rsidR="00541E8A" w:rsidRPr="000A16A5" w:rsidRDefault="00541E8A" w:rsidP="00541E8A">
      <w:pPr>
        <w:suppressAutoHyphens/>
        <w:spacing w:after="0" w:line="240" w:lineRule="auto"/>
        <w:ind w:left="1800"/>
        <w:jc w:val="both"/>
        <w:rPr>
          <w:rFonts w:eastAsia="Times New Roman" w:cstheme="minorHAnsi"/>
          <w:i/>
          <w:sz w:val="24"/>
          <w:szCs w:val="24"/>
          <w:lang w:val="x-none" w:eastAsia="ar-SA"/>
        </w:rPr>
      </w:pPr>
      <w:r w:rsidRPr="000A16A5">
        <w:rPr>
          <w:rFonts w:eastAsia="Times New Roman" w:cstheme="minorHAnsi"/>
          <w:i/>
          <w:sz w:val="24"/>
          <w:szCs w:val="24"/>
          <w:lang w:val="x-none" w:eastAsia="ar-SA"/>
        </w:rPr>
        <w:t>Wykonawca może wprowadzić zmiany lub wycofać złożoną przez siebie ofertę. Zmiany lub wycofanie złożonej oferty są skuteczne tylko wówczas, gdy zostały dokonane przed upływem terminu składania ofert.</w:t>
      </w:r>
    </w:p>
    <w:p w14:paraId="23675165" w14:textId="77777777" w:rsidR="00541E8A" w:rsidRPr="000A16A5" w:rsidRDefault="00541E8A" w:rsidP="00D16334">
      <w:pPr>
        <w:numPr>
          <w:ilvl w:val="2"/>
          <w:numId w:val="15"/>
        </w:numPr>
        <w:suppressAutoHyphens/>
        <w:spacing w:after="0" w:line="240" w:lineRule="auto"/>
        <w:jc w:val="both"/>
        <w:rPr>
          <w:rFonts w:eastAsia="Times New Roman" w:cstheme="minorHAnsi"/>
          <w:i/>
          <w:sz w:val="24"/>
          <w:szCs w:val="24"/>
          <w:lang w:val="x-none" w:eastAsia="ar-SA"/>
        </w:rPr>
      </w:pPr>
      <w:bookmarkStart w:id="2" w:name="_Toc461452836"/>
      <w:r w:rsidRPr="000A16A5">
        <w:rPr>
          <w:rFonts w:eastAsia="Times New Roman" w:cstheme="minorHAnsi"/>
          <w:i/>
          <w:sz w:val="24"/>
          <w:szCs w:val="24"/>
          <w:lang w:val="x-none" w:eastAsia="ar-SA"/>
        </w:rPr>
        <w:t>Zmiana złożonej oferty</w:t>
      </w:r>
      <w:bookmarkEnd w:id="2"/>
      <w:r w:rsidRPr="000A16A5">
        <w:rPr>
          <w:rFonts w:eastAsia="Times New Roman" w:cstheme="minorHAnsi"/>
          <w:i/>
          <w:sz w:val="24"/>
          <w:szCs w:val="24"/>
          <w:lang w:val="x-none" w:eastAsia="ar-SA"/>
        </w:rPr>
        <w:t>.</w:t>
      </w:r>
    </w:p>
    <w:p w14:paraId="4DAA49AF" w14:textId="77777777" w:rsidR="00541E8A" w:rsidRPr="000A16A5" w:rsidRDefault="00541E8A" w:rsidP="00541E8A">
      <w:pPr>
        <w:suppressAutoHyphens/>
        <w:spacing w:after="0" w:line="240" w:lineRule="auto"/>
        <w:ind w:left="1800"/>
        <w:jc w:val="both"/>
        <w:rPr>
          <w:rFonts w:eastAsia="Times New Roman" w:cstheme="minorHAnsi"/>
          <w:i/>
          <w:sz w:val="24"/>
          <w:szCs w:val="24"/>
          <w:lang w:val="x-none" w:eastAsia="ar-SA"/>
        </w:rPr>
      </w:pPr>
      <w:r w:rsidRPr="000A16A5">
        <w:rPr>
          <w:rFonts w:eastAsia="Times New Roman" w:cstheme="minorHAnsi"/>
          <w:i/>
          <w:sz w:val="24"/>
          <w:szCs w:val="24"/>
          <w:lang w:val="x-none" w:eastAsia="ar-SA"/>
        </w:rPr>
        <w:t>Zmiany, poprawki lub modyfikacje złożonej oferty muszą być złożone w miejscu i według zasad obowiązujących przy składaniu oferty. Odpowiednio opisane koperty(paczki) zawierające zmiany należy dodatkowo opatrzyć dopiskiem "ZMIANA". W przypadku złożenia kilku „ZMIAN” kopertę (paczkę) każdej „ZMIANY” należy dodatkowo opatrzyć napisem „zmiana nr.....”.</w:t>
      </w:r>
    </w:p>
    <w:p w14:paraId="18D9AF0B" w14:textId="77777777" w:rsidR="00541E8A" w:rsidRPr="000A16A5" w:rsidRDefault="00541E8A" w:rsidP="00D16334">
      <w:pPr>
        <w:numPr>
          <w:ilvl w:val="2"/>
          <w:numId w:val="15"/>
        </w:numPr>
        <w:suppressAutoHyphens/>
        <w:spacing w:after="0" w:line="240" w:lineRule="auto"/>
        <w:jc w:val="both"/>
        <w:rPr>
          <w:rFonts w:eastAsia="Times New Roman" w:cstheme="minorHAnsi"/>
          <w:i/>
          <w:sz w:val="24"/>
          <w:szCs w:val="24"/>
          <w:lang w:val="x-none" w:eastAsia="ar-SA"/>
        </w:rPr>
      </w:pPr>
      <w:r w:rsidRPr="000A16A5">
        <w:rPr>
          <w:rFonts w:eastAsia="Times New Roman" w:cstheme="minorHAnsi"/>
          <w:i/>
          <w:sz w:val="24"/>
          <w:szCs w:val="24"/>
          <w:lang w:val="x-none" w:eastAsia="ar-SA"/>
        </w:rPr>
        <w:t>Wycofanie złożonej oferty.</w:t>
      </w:r>
    </w:p>
    <w:p w14:paraId="721D051F" w14:textId="77777777" w:rsidR="00541E8A" w:rsidRPr="000A16A5" w:rsidRDefault="00541E8A" w:rsidP="00541E8A">
      <w:pPr>
        <w:suppressAutoHyphens/>
        <w:spacing w:after="0" w:line="240" w:lineRule="auto"/>
        <w:ind w:left="1800"/>
        <w:jc w:val="both"/>
        <w:rPr>
          <w:rFonts w:eastAsia="Times New Roman" w:cstheme="minorHAnsi"/>
          <w:i/>
          <w:sz w:val="24"/>
          <w:szCs w:val="24"/>
          <w:lang w:val="x-none" w:eastAsia="ar-SA"/>
        </w:rPr>
      </w:pPr>
      <w:r w:rsidRPr="000A16A5">
        <w:rPr>
          <w:rFonts w:eastAsia="Times New Roman" w:cstheme="minorHAnsi"/>
          <w:i/>
          <w:sz w:val="24"/>
          <w:szCs w:val="24"/>
          <w:lang w:val="x-none" w:eastAsia="ar-SA"/>
        </w:rPr>
        <w:t>Wycofanie złożonej oferty następuje poprzez złożenie pisemnego powiadomienia podpisanego przez umocowanego na piśmie przedstawiciela Wykonawcy. Wycofanie należy złożyć w miejscu i według zasad obowiązujących przy składaniu oferty. Odpowiednio opisaną kopertę(paczkę) zawierającą powiadomienie należy dodatkowo opatrzyć dopiskiem "WYCOFANIE".</w:t>
      </w:r>
    </w:p>
    <w:p w14:paraId="5E5A6514" w14:textId="77777777" w:rsidR="00541E8A" w:rsidRPr="000A16A5" w:rsidRDefault="00541E8A" w:rsidP="00D16334">
      <w:pPr>
        <w:numPr>
          <w:ilvl w:val="1"/>
          <w:numId w:val="15"/>
        </w:numPr>
        <w:suppressAutoHyphens/>
        <w:spacing w:after="0" w:line="240" w:lineRule="auto"/>
        <w:jc w:val="both"/>
        <w:rPr>
          <w:rFonts w:eastAsia="Times New Roman" w:cstheme="minorHAnsi"/>
          <w:i/>
          <w:sz w:val="24"/>
          <w:szCs w:val="24"/>
          <w:lang w:val="x-none" w:eastAsia="ar-SA"/>
        </w:rPr>
      </w:pPr>
      <w:r w:rsidRPr="000A16A5">
        <w:rPr>
          <w:rFonts w:eastAsia="Times New Roman" w:cstheme="minorHAnsi"/>
          <w:i/>
          <w:sz w:val="24"/>
          <w:szCs w:val="24"/>
          <w:lang w:val="x-none" w:eastAsia="ar-SA"/>
        </w:rPr>
        <w:t>Miejsce i termin otwarcia ofert.</w:t>
      </w:r>
    </w:p>
    <w:p w14:paraId="4CE4A2FB" w14:textId="77777777" w:rsidR="00541E8A" w:rsidRPr="000A16A5" w:rsidRDefault="00541E8A" w:rsidP="00541E8A">
      <w:pPr>
        <w:suppressAutoHyphens/>
        <w:spacing w:after="0" w:line="240" w:lineRule="auto"/>
        <w:ind w:left="720"/>
        <w:jc w:val="both"/>
        <w:rPr>
          <w:rFonts w:eastAsia="Times New Roman" w:cstheme="minorHAnsi"/>
          <w:i/>
          <w:sz w:val="24"/>
          <w:szCs w:val="24"/>
          <w:lang w:val="x-none" w:eastAsia="ar-SA"/>
        </w:rPr>
      </w:pPr>
      <w:r w:rsidRPr="000A16A5">
        <w:rPr>
          <w:rFonts w:eastAsia="Times New Roman" w:cstheme="minorHAnsi"/>
          <w:i/>
          <w:sz w:val="24"/>
          <w:szCs w:val="24"/>
          <w:lang w:val="x-none" w:eastAsia="ar-SA"/>
        </w:rPr>
        <w:t>Otwarcie ofert nastąpi w siedzibie Zamawiającego w:</w:t>
      </w:r>
      <w:r w:rsidRPr="000A16A5">
        <w:rPr>
          <w:rFonts w:eastAsia="Times New Roman" w:cstheme="minorHAnsi"/>
          <w:i/>
          <w:sz w:val="24"/>
          <w:szCs w:val="24"/>
          <w:lang w:eastAsia="ar-SA"/>
        </w:rPr>
        <w:t xml:space="preserve"> Zarząd Dróg Powiatowych w Dębicy, 39-200 Dębica,  ul. Parkowa 28, pokój nr 533</w:t>
      </w:r>
      <w:r w:rsidRPr="000A16A5">
        <w:rPr>
          <w:rFonts w:eastAsia="Times New Roman" w:cstheme="minorHAnsi"/>
          <w:i/>
          <w:sz w:val="24"/>
          <w:szCs w:val="24"/>
          <w:lang w:val="x-none" w:eastAsia="ar-SA"/>
        </w:rPr>
        <w:t xml:space="preserve"> w nieprzekraczalnym terminie: </w:t>
      </w:r>
    </w:p>
    <w:p w14:paraId="7A4D548A" w14:textId="77777777" w:rsidR="00541E8A" w:rsidRPr="000A16A5" w:rsidRDefault="00541E8A" w:rsidP="00541E8A">
      <w:pPr>
        <w:suppressAutoHyphens/>
        <w:spacing w:after="0" w:line="240" w:lineRule="auto"/>
        <w:ind w:left="720"/>
        <w:jc w:val="both"/>
        <w:rPr>
          <w:rFonts w:eastAsia="Times New Roman" w:cstheme="minorHAnsi"/>
          <w:i/>
          <w:sz w:val="24"/>
          <w:szCs w:val="24"/>
          <w:lang w:val="x-none" w:eastAsia="ar-SA"/>
        </w:rPr>
      </w:pPr>
    </w:p>
    <w:tbl>
      <w:tblPr>
        <w:tblW w:w="0" w:type="auto"/>
        <w:tblInd w:w="774" w:type="dxa"/>
        <w:tblLayout w:type="fixed"/>
        <w:tblCellMar>
          <w:left w:w="0" w:type="dxa"/>
          <w:right w:w="0" w:type="dxa"/>
        </w:tblCellMar>
        <w:tblLook w:val="0000" w:firstRow="0" w:lastRow="0" w:firstColumn="0" w:lastColumn="0" w:noHBand="0" w:noVBand="0"/>
      </w:tblPr>
      <w:tblGrid>
        <w:gridCol w:w="2020"/>
        <w:gridCol w:w="2020"/>
        <w:gridCol w:w="2020"/>
        <w:gridCol w:w="2185"/>
      </w:tblGrid>
      <w:tr w:rsidR="00541E8A" w:rsidRPr="000A16A5" w14:paraId="4496F85D" w14:textId="77777777" w:rsidTr="00541E8A">
        <w:tc>
          <w:tcPr>
            <w:tcW w:w="2020" w:type="dxa"/>
            <w:tcBorders>
              <w:top w:val="single" w:sz="4" w:space="0" w:color="000000"/>
              <w:left w:val="single" w:sz="4" w:space="0" w:color="000000"/>
              <w:bottom w:val="single" w:sz="4" w:space="0" w:color="000000"/>
            </w:tcBorders>
            <w:shd w:val="clear" w:color="auto" w:fill="808080"/>
          </w:tcPr>
          <w:p w14:paraId="03B13EC7" w14:textId="77777777" w:rsidR="00541E8A" w:rsidRPr="000A16A5" w:rsidRDefault="00541E8A" w:rsidP="00541E8A">
            <w:pPr>
              <w:tabs>
                <w:tab w:val="left" w:pos="360"/>
              </w:tabs>
              <w:suppressAutoHyphens/>
              <w:snapToGrid w:val="0"/>
              <w:spacing w:after="0" w:line="240" w:lineRule="auto"/>
              <w:jc w:val="center"/>
              <w:rPr>
                <w:rFonts w:eastAsia="Times New Roman" w:cstheme="minorHAnsi"/>
                <w:b/>
                <w:i/>
                <w:sz w:val="24"/>
                <w:szCs w:val="24"/>
                <w:lang w:eastAsia="ar-SA"/>
              </w:rPr>
            </w:pPr>
            <w:r w:rsidRPr="000A16A5">
              <w:rPr>
                <w:rFonts w:eastAsia="Times New Roman" w:cstheme="minorHAnsi"/>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 xml:space="preserve">do dnia </w:t>
            </w:r>
          </w:p>
        </w:tc>
        <w:tc>
          <w:tcPr>
            <w:tcW w:w="2020" w:type="dxa"/>
            <w:tcBorders>
              <w:top w:val="single" w:sz="4" w:space="0" w:color="000000"/>
              <w:left w:val="single" w:sz="4" w:space="0" w:color="000000"/>
              <w:bottom w:val="single" w:sz="4" w:space="0" w:color="000000"/>
            </w:tcBorders>
            <w:shd w:val="clear" w:color="auto" w:fill="auto"/>
          </w:tcPr>
          <w:p w14:paraId="41C20985" w14:textId="32774333" w:rsidR="00541E8A" w:rsidRPr="000A16A5" w:rsidRDefault="006156D6" w:rsidP="00FE61BF">
            <w:pPr>
              <w:tabs>
                <w:tab w:val="left" w:pos="360"/>
              </w:tabs>
              <w:suppressAutoHyphens/>
              <w:snapToGrid w:val="0"/>
              <w:spacing w:after="0" w:line="240" w:lineRule="auto"/>
              <w:jc w:val="center"/>
              <w:rPr>
                <w:rFonts w:eastAsia="Times New Roman" w:cstheme="minorHAnsi"/>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r>
              <w:rPr>
                <w:rFonts w:eastAsia="Times New Roman" w:cstheme="minorHAnsi"/>
                <w:b/>
                <w:i/>
                <w:sz w:val="24"/>
                <w:szCs w:val="24"/>
                <w:lang w:eastAsia="ar-SA"/>
              </w:rPr>
              <w:t>0</w:t>
            </w:r>
            <w:r w:rsidR="00683E58" w:rsidRPr="000A16A5">
              <w:rPr>
                <w:rFonts w:eastAsia="Times New Roman" w:cstheme="minorHAnsi"/>
                <w:b/>
                <w:i/>
                <w:sz w:val="24"/>
                <w:szCs w:val="24"/>
                <w:lang w:eastAsia="ar-SA"/>
              </w:rPr>
              <w:t>1</w:t>
            </w:r>
            <w:r w:rsidR="00541E8A" w:rsidRPr="000A16A5">
              <w:rPr>
                <w:rFonts w:eastAsia="Times New Roman" w:cstheme="minorHAnsi"/>
                <w:b/>
                <w:i/>
                <w:sz w:val="24"/>
                <w:szCs w:val="24"/>
                <w:lang w:eastAsia="ar-SA"/>
              </w:rPr>
              <w:t>.02.202</w:t>
            </w:r>
            <w:r w:rsidR="00683E58" w:rsidRPr="000A16A5">
              <w:rPr>
                <w:rFonts w:eastAsia="Times New Roman" w:cstheme="minorHAnsi"/>
                <w:b/>
                <w:i/>
                <w:sz w:val="24"/>
                <w:szCs w:val="24"/>
                <w:lang w:eastAsia="ar-SA"/>
              </w:rPr>
              <w:t>1</w:t>
            </w:r>
            <w:r w:rsidR="00541E8A" w:rsidRPr="000A16A5">
              <w:rPr>
                <w:rFonts w:eastAsia="Times New Roman" w:cstheme="minorHAnsi"/>
                <w:b/>
                <w:i/>
                <w:sz w:val="24"/>
                <w:szCs w:val="24"/>
                <w:lang w:eastAsia="ar-SA"/>
              </w:rPr>
              <w:t>r.</w:t>
            </w:r>
          </w:p>
        </w:tc>
        <w:tc>
          <w:tcPr>
            <w:tcW w:w="2020" w:type="dxa"/>
            <w:tcBorders>
              <w:top w:val="single" w:sz="4" w:space="0" w:color="000000"/>
              <w:left w:val="single" w:sz="4" w:space="0" w:color="000000"/>
              <w:bottom w:val="single" w:sz="4" w:space="0" w:color="000000"/>
            </w:tcBorders>
            <w:shd w:val="clear" w:color="auto" w:fill="808080"/>
          </w:tcPr>
          <w:p w14:paraId="4BF41A1E" w14:textId="77777777" w:rsidR="00541E8A" w:rsidRPr="000A16A5" w:rsidRDefault="00541E8A" w:rsidP="00541E8A">
            <w:pPr>
              <w:tabs>
                <w:tab w:val="left" w:pos="360"/>
              </w:tabs>
              <w:suppressAutoHyphens/>
              <w:snapToGrid w:val="0"/>
              <w:spacing w:after="0" w:line="240" w:lineRule="auto"/>
              <w:jc w:val="center"/>
              <w:rPr>
                <w:rFonts w:eastAsia="Times New Roman" w:cstheme="minorHAnsi"/>
                <w:b/>
                <w:i/>
                <w:sz w:val="24"/>
                <w:szCs w:val="24"/>
                <w:lang w:eastAsia="ar-SA"/>
              </w:rPr>
            </w:pPr>
            <w:r w:rsidRPr="000A16A5">
              <w:rPr>
                <w:rFonts w:eastAsia="Times New Roman" w:cstheme="minorHAnsi"/>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 xml:space="preserve">do godz. </w:t>
            </w:r>
          </w:p>
        </w:tc>
        <w:tc>
          <w:tcPr>
            <w:tcW w:w="2185" w:type="dxa"/>
            <w:tcBorders>
              <w:top w:val="single" w:sz="4" w:space="0" w:color="000000"/>
              <w:left w:val="single" w:sz="4" w:space="0" w:color="000000"/>
              <w:bottom w:val="single" w:sz="4" w:space="0" w:color="000000"/>
              <w:right w:val="single" w:sz="4" w:space="0" w:color="000000"/>
            </w:tcBorders>
            <w:shd w:val="clear" w:color="auto" w:fill="auto"/>
          </w:tcPr>
          <w:p w14:paraId="6E9AD2D4" w14:textId="77777777" w:rsidR="00541E8A" w:rsidRPr="000A16A5" w:rsidRDefault="00541E8A" w:rsidP="00541E8A">
            <w:pPr>
              <w:tabs>
                <w:tab w:val="left" w:pos="360"/>
              </w:tabs>
              <w:suppressAutoHyphens/>
              <w:snapToGrid w:val="0"/>
              <w:spacing w:after="0" w:line="240" w:lineRule="auto"/>
              <w:jc w:val="center"/>
              <w:rPr>
                <w:rFonts w:eastAsia="Times New Roman" w:cstheme="minorHAnsi"/>
                <w:i/>
                <w:sz w:val="24"/>
                <w:szCs w:val="24"/>
                <w:lang w:eastAsia="ar-SA"/>
              </w:rPr>
            </w:pPr>
            <w:r w:rsidRPr="000A16A5">
              <w:rPr>
                <w:rFonts w:eastAsia="Times New Roman" w:cstheme="minorHAnsi"/>
                <w:b/>
                <w:i/>
                <w:sz w:val="24"/>
                <w:szCs w:val="24"/>
                <w:lang w:eastAsia="ar-SA"/>
              </w:rPr>
              <w:t>10</w:t>
            </w:r>
            <w:r w:rsidRPr="000A16A5">
              <w:rPr>
                <w:rFonts w:eastAsia="Times New Roman" w:cstheme="minorHAnsi"/>
                <w:b/>
                <w:i/>
                <w:sz w:val="24"/>
                <w:szCs w:val="24"/>
                <w:u w:val="single"/>
                <w:vertAlign w:val="superscript"/>
                <w:lang w:eastAsia="ar-SA"/>
              </w:rPr>
              <w:t>10</w:t>
            </w:r>
          </w:p>
        </w:tc>
      </w:tr>
    </w:tbl>
    <w:p w14:paraId="6EC2F09B" w14:textId="77777777" w:rsidR="00541E8A" w:rsidRPr="000A16A5" w:rsidRDefault="00541E8A" w:rsidP="00541E8A">
      <w:pPr>
        <w:suppressAutoHyphens/>
        <w:spacing w:after="0" w:line="240" w:lineRule="auto"/>
        <w:ind w:left="1080"/>
        <w:jc w:val="both"/>
        <w:rPr>
          <w:rFonts w:eastAsia="Times New Roman" w:cstheme="minorHAnsi"/>
          <w:i/>
          <w:sz w:val="24"/>
          <w:szCs w:val="24"/>
          <w:lang w:val="x-none" w:eastAsia="ar-SA"/>
        </w:rPr>
      </w:pPr>
    </w:p>
    <w:p w14:paraId="47956EEE" w14:textId="77777777" w:rsidR="00541E8A" w:rsidRPr="000A16A5" w:rsidRDefault="00541E8A" w:rsidP="00D16334">
      <w:pPr>
        <w:numPr>
          <w:ilvl w:val="1"/>
          <w:numId w:val="15"/>
        </w:numPr>
        <w:suppressAutoHyphens/>
        <w:spacing w:after="0" w:line="240" w:lineRule="auto"/>
        <w:jc w:val="both"/>
        <w:rPr>
          <w:rFonts w:eastAsia="Times New Roman" w:cstheme="minorHAnsi"/>
          <w:i/>
          <w:sz w:val="24"/>
          <w:szCs w:val="24"/>
          <w:lang w:val="x-none" w:eastAsia="ar-SA"/>
        </w:rPr>
      </w:pPr>
      <w:r w:rsidRPr="000A16A5">
        <w:rPr>
          <w:rFonts w:eastAsia="Times New Roman" w:cstheme="minorHAnsi"/>
          <w:i/>
          <w:sz w:val="24"/>
          <w:szCs w:val="24"/>
          <w:lang w:val="x-none" w:eastAsia="ar-SA"/>
        </w:rPr>
        <w:t>Tryb otwarcia ofert.</w:t>
      </w:r>
    </w:p>
    <w:p w14:paraId="4ACD8DC8" w14:textId="77777777" w:rsidR="00541E8A" w:rsidRPr="000A16A5" w:rsidRDefault="00541E8A" w:rsidP="00683E58">
      <w:pPr>
        <w:numPr>
          <w:ilvl w:val="2"/>
          <w:numId w:val="15"/>
        </w:numPr>
        <w:suppressAutoHyphens/>
        <w:spacing w:after="0" w:line="240" w:lineRule="auto"/>
        <w:ind w:left="709" w:hanging="709"/>
        <w:jc w:val="both"/>
        <w:rPr>
          <w:rFonts w:eastAsia="Times New Roman" w:cstheme="minorHAnsi"/>
          <w:i/>
          <w:sz w:val="24"/>
          <w:szCs w:val="24"/>
          <w:lang w:val="x-none" w:eastAsia="ar-SA"/>
        </w:rPr>
      </w:pPr>
      <w:r w:rsidRPr="000A16A5">
        <w:rPr>
          <w:rFonts w:eastAsia="Times New Roman" w:cstheme="minorHAnsi"/>
          <w:i/>
          <w:sz w:val="24"/>
          <w:szCs w:val="24"/>
          <w:lang w:val="x-none" w:eastAsia="ar-SA"/>
        </w:rPr>
        <w:t>Bezpośrednio przed otwarciem ofert Zamawiający podaje kwotę, jaką zamierza przeznaczyć na sfinansowanie zamówienia.</w:t>
      </w:r>
    </w:p>
    <w:p w14:paraId="4AC50C05" w14:textId="77777777" w:rsidR="00541E8A" w:rsidRPr="000A16A5" w:rsidRDefault="00541E8A" w:rsidP="00683E58">
      <w:pPr>
        <w:numPr>
          <w:ilvl w:val="2"/>
          <w:numId w:val="15"/>
        </w:numPr>
        <w:suppressAutoHyphens/>
        <w:spacing w:after="0" w:line="240" w:lineRule="auto"/>
        <w:ind w:left="709" w:hanging="709"/>
        <w:jc w:val="both"/>
        <w:rPr>
          <w:rFonts w:eastAsia="Times New Roman" w:cstheme="minorHAnsi"/>
          <w:i/>
          <w:sz w:val="24"/>
          <w:szCs w:val="24"/>
          <w:lang w:val="x-none" w:eastAsia="ar-SA"/>
        </w:rPr>
      </w:pPr>
      <w:r w:rsidRPr="000A16A5">
        <w:rPr>
          <w:rFonts w:eastAsia="Times New Roman" w:cstheme="minorHAnsi"/>
          <w:i/>
          <w:sz w:val="24"/>
          <w:szCs w:val="24"/>
          <w:lang w:val="x-none" w:eastAsia="ar-SA"/>
        </w:rPr>
        <w:lastRenderedPageBreak/>
        <w:t>W trakcie publicznej sesji otwarcia ofert nie będą otwierane koperty (paczki) zawierające oferty, których dotyczy "WYCOFANIE". Takie oferty zostaną odesłane Wykonawcom bez otwierania.</w:t>
      </w:r>
    </w:p>
    <w:p w14:paraId="046AF7E8" w14:textId="77777777" w:rsidR="00541E8A" w:rsidRPr="000A16A5" w:rsidRDefault="00541E8A" w:rsidP="00683E58">
      <w:pPr>
        <w:numPr>
          <w:ilvl w:val="2"/>
          <w:numId w:val="15"/>
        </w:numPr>
        <w:suppressAutoHyphens/>
        <w:spacing w:after="0" w:line="240" w:lineRule="auto"/>
        <w:ind w:left="709" w:hanging="709"/>
        <w:jc w:val="both"/>
        <w:rPr>
          <w:rFonts w:eastAsia="Times New Roman" w:cstheme="minorHAnsi"/>
          <w:i/>
          <w:sz w:val="24"/>
          <w:szCs w:val="24"/>
          <w:lang w:val="x-none" w:eastAsia="ar-SA"/>
        </w:rPr>
      </w:pPr>
      <w:r w:rsidRPr="000A16A5">
        <w:rPr>
          <w:rFonts w:eastAsia="Times New Roman" w:cstheme="minorHAnsi"/>
          <w:i/>
          <w:sz w:val="24"/>
          <w:szCs w:val="24"/>
          <w:lang w:val="x-none" w:eastAsia="ar-SA"/>
        </w:rPr>
        <w:t>Koperty (paczki) oznakowane dopiskiem "ZMIANA" zostaną otwarte   przed otwarciem kopert (paczek) zawierających oferty, których dotyczą te zmiany. Po stwierdzeniu poprawności procedury dokonania zmian zmiany zostaną dołączone do oferty.</w:t>
      </w:r>
    </w:p>
    <w:p w14:paraId="16B53BD3" w14:textId="77777777" w:rsidR="00541E8A" w:rsidRPr="000A16A5" w:rsidRDefault="00541E8A" w:rsidP="00683E58">
      <w:pPr>
        <w:numPr>
          <w:ilvl w:val="2"/>
          <w:numId w:val="15"/>
        </w:numPr>
        <w:suppressAutoHyphens/>
        <w:spacing w:after="0" w:line="240" w:lineRule="auto"/>
        <w:ind w:left="709" w:hanging="709"/>
        <w:jc w:val="both"/>
        <w:rPr>
          <w:rFonts w:eastAsia="Times New Roman" w:cstheme="minorHAnsi"/>
          <w:i/>
          <w:sz w:val="24"/>
          <w:szCs w:val="24"/>
          <w:lang w:val="x-none" w:eastAsia="ar-SA"/>
        </w:rPr>
      </w:pPr>
      <w:r w:rsidRPr="000A16A5">
        <w:rPr>
          <w:rFonts w:eastAsia="Times New Roman" w:cstheme="minorHAnsi"/>
          <w:i/>
          <w:sz w:val="24"/>
          <w:szCs w:val="24"/>
          <w:lang w:val="x-none" w:eastAsia="ar-SA"/>
        </w:rPr>
        <w:t>W trakcie otwierania kopert z ofertami Zamawiający każdorazowo ogłosi obecnym:</w:t>
      </w:r>
    </w:p>
    <w:p w14:paraId="41C4DE80" w14:textId="77777777" w:rsidR="00541E8A" w:rsidRPr="000A16A5" w:rsidRDefault="00541E8A" w:rsidP="00683E58">
      <w:pPr>
        <w:numPr>
          <w:ilvl w:val="3"/>
          <w:numId w:val="15"/>
        </w:numPr>
        <w:suppressAutoHyphens/>
        <w:spacing w:after="0" w:line="240" w:lineRule="auto"/>
        <w:ind w:left="709" w:hanging="709"/>
        <w:jc w:val="both"/>
        <w:rPr>
          <w:rFonts w:eastAsia="Times New Roman" w:cstheme="minorHAnsi"/>
          <w:i/>
          <w:sz w:val="24"/>
          <w:szCs w:val="24"/>
          <w:lang w:val="x-none" w:eastAsia="ar-SA"/>
        </w:rPr>
      </w:pPr>
      <w:r w:rsidRPr="000A16A5">
        <w:rPr>
          <w:rFonts w:eastAsia="Times New Roman" w:cstheme="minorHAnsi"/>
          <w:i/>
          <w:sz w:val="24"/>
          <w:szCs w:val="24"/>
          <w:lang w:val="x-none" w:eastAsia="ar-SA"/>
        </w:rPr>
        <w:t>stan i ilość kopert (paczek) zawierających otwieraną ofertę,</w:t>
      </w:r>
    </w:p>
    <w:p w14:paraId="3898ADF7" w14:textId="77777777" w:rsidR="00541E8A" w:rsidRPr="000A16A5" w:rsidRDefault="00541E8A" w:rsidP="00683E58">
      <w:pPr>
        <w:numPr>
          <w:ilvl w:val="3"/>
          <w:numId w:val="15"/>
        </w:numPr>
        <w:suppressAutoHyphens/>
        <w:spacing w:after="0" w:line="240" w:lineRule="auto"/>
        <w:ind w:left="709" w:hanging="709"/>
        <w:jc w:val="both"/>
        <w:rPr>
          <w:rFonts w:eastAsia="Times New Roman" w:cstheme="minorHAnsi"/>
          <w:i/>
          <w:sz w:val="24"/>
          <w:szCs w:val="24"/>
          <w:lang w:val="x-none" w:eastAsia="ar-SA"/>
        </w:rPr>
      </w:pPr>
      <w:r w:rsidRPr="000A16A5">
        <w:rPr>
          <w:rFonts w:eastAsia="Times New Roman" w:cstheme="minorHAnsi"/>
          <w:i/>
          <w:sz w:val="24"/>
          <w:szCs w:val="24"/>
          <w:lang w:val="x-none" w:eastAsia="ar-SA"/>
        </w:rPr>
        <w:t>nazwę i adres Wykonawcy, którego oferta jest otwierana,</w:t>
      </w:r>
    </w:p>
    <w:p w14:paraId="5456B1EC" w14:textId="77777777" w:rsidR="00541E8A" w:rsidRPr="000A16A5" w:rsidRDefault="00541E8A" w:rsidP="0067344C">
      <w:pPr>
        <w:numPr>
          <w:ilvl w:val="3"/>
          <w:numId w:val="15"/>
        </w:numPr>
        <w:suppressAutoHyphens/>
        <w:spacing w:after="0" w:line="240" w:lineRule="auto"/>
        <w:ind w:left="1418" w:hanging="1418"/>
        <w:jc w:val="both"/>
        <w:rPr>
          <w:rFonts w:eastAsia="Times New Roman" w:cstheme="minorHAnsi"/>
          <w:i/>
          <w:sz w:val="24"/>
          <w:szCs w:val="24"/>
          <w:lang w:val="x-none" w:eastAsia="ar-SA"/>
        </w:rPr>
      </w:pPr>
      <w:r w:rsidRPr="000A16A5">
        <w:rPr>
          <w:rFonts w:eastAsia="Times New Roman" w:cstheme="minorHAnsi"/>
          <w:i/>
          <w:sz w:val="24"/>
          <w:szCs w:val="24"/>
          <w:lang w:val="x-none" w:eastAsia="ar-SA"/>
        </w:rPr>
        <w:t>informacje dotyczące ceny, terminu wykonania zamówienia, okresu gwarancji i warunków płatności zawartych w ofercie.</w:t>
      </w:r>
    </w:p>
    <w:p w14:paraId="1CF498BB" w14:textId="77777777" w:rsidR="00541E8A" w:rsidRPr="000A16A5" w:rsidRDefault="00541E8A" w:rsidP="0067344C">
      <w:pPr>
        <w:suppressAutoHyphens/>
        <w:spacing w:after="0" w:line="240" w:lineRule="auto"/>
        <w:ind w:left="1418" w:hanging="2"/>
        <w:jc w:val="both"/>
        <w:rPr>
          <w:rFonts w:eastAsia="Times New Roman" w:cstheme="minorHAnsi"/>
          <w:i/>
          <w:sz w:val="24"/>
          <w:szCs w:val="24"/>
          <w:lang w:eastAsia="ar-SA"/>
        </w:rPr>
      </w:pPr>
      <w:r w:rsidRPr="000A16A5">
        <w:rPr>
          <w:rFonts w:eastAsia="Times New Roman" w:cstheme="minorHAnsi"/>
          <w:i/>
          <w:sz w:val="24"/>
          <w:szCs w:val="24"/>
          <w:lang w:eastAsia="ar-SA"/>
        </w:rPr>
        <w:t>Powyższe informacje zostaną odnotowane w protokole postępowania przetargowego.</w:t>
      </w:r>
    </w:p>
    <w:p w14:paraId="6E940A48" w14:textId="77777777" w:rsidR="00541E8A" w:rsidRPr="000A16A5" w:rsidRDefault="00541E8A" w:rsidP="00683E58">
      <w:pPr>
        <w:numPr>
          <w:ilvl w:val="2"/>
          <w:numId w:val="15"/>
        </w:numPr>
        <w:suppressAutoHyphens/>
        <w:spacing w:after="0" w:line="240" w:lineRule="auto"/>
        <w:ind w:left="709" w:hanging="709"/>
        <w:jc w:val="both"/>
        <w:rPr>
          <w:rFonts w:eastAsia="Times New Roman" w:cstheme="minorHAnsi"/>
          <w:i/>
          <w:sz w:val="24"/>
          <w:szCs w:val="24"/>
          <w:lang w:val="x-none" w:eastAsia="ar-SA"/>
        </w:rPr>
      </w:pPr>
      <w:r w:rsidRPr="000A16A5">
        <w:rPr>
          <w:rFonts w:eastAsia="Times New Roman" w:cstheme="minorHAnsi"/>
          <w:i/>
          <w:sz w:val="24"/>
          <w:szCs w:val="24"/>
          <w:lang w:val="x-none" w:eastAsia="ar-SA"/>
        </w:rPr>
        <w:t xml:space="preserve">Informacje te zostaną również opublikowane niezwłocznie po otwarciu  na stronie internetowej Zamawiającego zgodnie z art. 86 ust. 5. </w:t>
      </w:r>
      <w:r w:rsidRPr="000A16A5">
        <w:rPr>
          <w:rFonts w:eastAsia="Times New Roman" w:cstheme="minorHAnsi"/>
          <w:i/>
          <w:sz w:val="24"/>
          <w:szCs w:val="24"/>
          <w:lang w:eastAsia="ar-SA"/>
        </w:rPr>
        <w:t>u</w:t>
      </w:r>
      <w:proofErr w:type="spellStart"/>
      <w:r w:rsidRPr="000A16A5">
        <w:rPr>
          <w:rFonts w:eastAsia="Times New Roman" w:cstheme="minorHAnsi"/>
          <w:i/>
          <w:sz w:val="24"/>
          <w:szCs w:val="24"/>
          <w:lang w:val="x-none" w:eastAsia="ar-SA"/>
        </w:rPr>
        <w:t>Pzp</w:t>
      </w:r>
      <w:proofErr w:type="spellEnd"/>
      <w:r w:rsidRPr="000A16A5">
        <w:rPr>
          <w:rFonts w:eastAsia="Times New Roman" w:cstheme="minorHAnsi"/>
          <w:i/>
          <w:sz w:val="24"/>
          <w:szCs w:val="24"/>
          <w:lang w:val="x-none" w:eastAsia="ar-SA"/>
        </w:rPr>
        <w:t>.</w:t>
      </w:r>
    </w:p>
    <w:p w14:paraId="405B6FE1" w14:textId="77777777" w:rsidR="00541E8A" w:rsidRPr="000A16A5" w:rsidRDefault="00541E8A" w:rsidP="00D16334">
      <w:pPr>
        <w:numPr>
          <w:ilvl w:val="1"/>
          <w:numId w:val="15"/>
        </w:numPr>
        <w:suppressAutoHyphens/>
        <w:spacing w:after="0" w:line="240" w:lineRule="auto"/>
        <w:jc w:val="both"/>
        <w:rPr>
          <w:rFonts w:eastAsia="Times New Roman" w:cstheme="minorHAnsi"/>
          <w:i/>
          <w:sz w:val="24"/>
          <w:szCs w:val="24"/>
          <w:lang w:val="x-none" w:eastAsia="ar-SA"/>
        </w:rPr>
      </w:pPr>
      <w:r w:rsidRPr="000A16A5">
        <w:rPr>
          <w:rFonts w:eastAsia="Times New Roman" w:cstheme="minorHAnsi"/>
          <w:i/>
          <w:sz w:val="24"/>
          <w:szCs w:val="24"/>
          <w:lang w:val="x-none" w:eastAsia="ar-SA"/>
        </w:rPr>
        <w:t>Ofertę złożoną po terminie Zamawiający niezwłocznie zwróci bez otwierania.</w:t>
      </w:r>
    </w:p>
    <w:p w14:paraId="0EDFF12B" w14:textId="77777777" w:rsidR="00541E8A" w:rsidRPr="000A16A5" w:rsidRDefault="00541E8A" w:rsidP="00541E8A">
      <w:pPr>
        <w:suppressAutoHyphens/>
        <w:spacing w:after="0" w:line="240" w:lineRule="auto"/>
        <w:ind w:left="1080"/>
        <w:jc w:val="both"/>
        <w:rPr>
          <w:rFonts w:eastAsia="Times New Roman" w:cstheme="minorHAnsi"/>
          <w:i/>
          <w:sz w:val="24"/>
          <w:szCs w:val="24"/>
          <w:lang w:val="x-none" w:eastAsia="ar-SA"/>
        </w:rPr>
      </w:pPr>
    </w:p>
    <w:p w14:paraId="4033BDB6" w14:textId="77777777" w:rsidR="00541E8A" w:rsidRPr="000A16A5" w:rsidRDefault="00541E8A" w:rsidP="00D16334">
      <w:pPr>
        <w:numPr>
          <w:ilvl w:val="0"/>
          <w:numId w:val="15"/>
        </w:numPr>
        <w:suppressAutoHyphens/>
        <w:spacing w:after="0" w:line="240" w:lineRule="auto"/>
        <w:jc w:val="both"/>
        <w:rPr>
          <w:rFonts w:eastAsia="Times New Roman" w:cstheme="minorHAnsi"/>
          <w:b/>
          <w:i/>
          <w:sz w:val="24"/>
          <w:szCs w:val="24"/>
          <w:lang w:val="x-none" w:eastAsia="ar-SA"/>
        </w:rPr>
      </w:pPr>
      <w:r w:rsidRPr="000A16A5">
        <w:rPr>
          <w:rFonts w:eastAsia="Times New Roman" w:cstheme="minorHAnsi"/>
          <w:b/>
          <w:i/>
          <w:sz w:val="24"/>
          <w:szCs w:val="24"/>
          <w:lang w:val="x-none" w:eastAsia="ar-SA"/>
        </w:rPr>
        <w:t>Opis sposobu obliczenia ceny.</w:t>
      </w:r>
    </w:p>
    <w:p w14:paraId="1C01C6B6" w14:textId="77777777" w:rsidR="00541E8A" w:rsidRPr="000A16A5" w:rsidRDefault="00541E8A" w:rsidP="00D16334">
      <w:pPr>
        <w:numPr>
          <w:ilvl w:val="1"/>
          <w:numId w:val="15"/>
        </w:numPr>
        <w:tabs>
          <w:tab w:val="left" w:pos="720"/>
        </w:tabs>
        <w:suppressAutoHyphens/>
        <w:autoSpaceDE w:val="0"/>
        <w:spacing w:after="0" w:line="240" w:lineRule="auto"/>
        <w:ind w:left="851" w:hanging="280"/>
        <w:jc w:val="both"/>
        <w:rPr>
          <w:rFonts w:eastAsia="Calibri" w:cstheme="minorHAnsi"/>
          <w:i/>
          <w:color w:val="000000"/>
          <w:sz w:val="24"/>
          <w:szCs w:val="24"/>
          <w:lang w:eastAsia="ar-SA"/>
        </w:rPr>
      </w:pPr>
      <w:r w:rsidRPr="000A16A5">
        <w:rPr>
          <w:rFonts w:eastAsia="Times New Roman" w:cstheme="minorHAnsi"/>
          <w:i/>
          <w:sz w:val="24"/>
          <w:szCs w:val="24"/>
          <w:lang w:eastAsia="ar-SA"/>
        </w:rPr>
        <w:t xml:space="preserve">Cena oferty jest ceną kosztorysową obejmującą cały zakres robót określony w SIWZ i dokumentacji projektowej. </w:t>
      </w:r>
    </w:p>
    <w:p w14:paraId="0B30F48F" w14:textId="77777777" w:rsidR="00541E8A" w:rsidRPr="000A16A5" w:rsidRDefault="00541E8A" w:rsidP="00D16334">
      <w:pPr>
        <w:numPr>
          <w:ilvl w:val="2"/>
          <w:numId w:val="15"/>
        </w:numPr>
        <w:suppressAutoHyphens/>
        <w:autoSpaceDE w:val="0"/>
        <w:spacing w:after="0" w:line="240" w:lineRule="auto"/>
        <w:ind w:left="1701"/>
        <w:jc w:val="both"/>
        <w:rPr>
          <w:rFonts w:eastAsia="Calibri" w:cstheme="minorHAnsi"/>
          <w:i/>
          <w:color w:val="000000"/>
          <w:sz w:val="24"/>
          <w:szCs w:val="24"/>
          <w:u w:val="single"/>
          <w:lang w:eastAsia="ar-SA"/>
        </w:rPr>
      </w:pPr>
      <w:r w:rsidRPr="000A16A5">
        <w:rPr>
          <w:rFonts w:eastAsia="Calibri" w:cstheme="minorHAnsi"/>
          <w:i/>
          <w:color w:val="000000"/>
          <w:sz w:val="24"/>
          <w:szCs w:val="24"/>
          <w:lang w:eastAsia="ar-SA"/>
        </w:rPr>
        <w:t xml:space="preserve">cena oferty musi zawierać wszelkie koszty niezbędne do zrealizowania zamówienia wynikające wprost z projektu wykonawczego, jak również w dokumentach tych nie ujęte, a bez których nie można wykonać zamówienia. </w:t>
      </w:r>
    </w:p>
    <w:p w14:paraId="7022CD84" w14:textId="77777777" w:rsidR="00541E8A" w:rsidRPr="000A16A5" w:rsidRDefault="00541E8A" w:rsidP="00D16334">
      <w:pPr>
        <w:numPr>
          <w:ilvl w:val="2"/>
          <w:numId w:val="15"/>
        </w:numPr>
        <w:suppressAutoHyphens/>
        <w:autoSpaceDE w:val="0"/>
        <w:spacing w:after="0" w:line="240" w:lineRule="auto"/>
        <w:ind w:left="1701"/>
        <w:jc w:val="both"/>
        <w:rPr>
          <w:rFonts w:eastAsia="Calibri" w:cstheme="minorHAnsi"/>
          <w:i/>
          <w:color w:val="000000"/>
          <w:sz w:val="24"/>
          <w:szCs w:val="24"/>
          <w:lang w:eastAsia="ar-SA"/>
        </w:rPr>
      </w:pPr>
      <w:r w:rsidRPr="000A16A5">
        <w:rPr>
          <w:rFonts w:eastAsia="Calibri" w:cstheme="minorHAnsi"/>
          <w:i/>
          <w:color w:val="000000"/>
          <w:sz w:val="24"/>
          <w:szCs w:val="24"/>
          <w:u w:val="single"/>
          <w:lang w:eastAsia="ar-SA"/>
        </w:rPr>
        <w:t>wymagane jest od wykonawców bardzo szczegółowe sprawdzenie warunków wykonania zamówienia</w:t>
      </w:r>
    </w:p>
    <w:p w14:paraId="02332A4E" w14:textId="77777777" w:rsidR="00541E8A" w:rsidRPr="000A16A5" w:rsidRDefault="00541E8A" w:rsidP="00D16334">
      <w:pPr>
        <w:numPr>
          <w:ilvl w:val="1"/>
          <w:numId w:val="15"/>
        </w:numPr>
        <w:suppressAutoHyphens/>
        <w:spacing w:after="0" w:line="240" w:lineRule="auto"/>
        <w:ind w:left="851" w:hanging="636"/>
        <w:jc w:val="both"/>
        <w:rPr>
          <w:rFonts w:eastAsia="Times New Roman" w:cstheme="minorHAnsi"/>
          <w:i/>
          <w:sz w:val="24"/>
          <w:szCs w:val="24"/>
          <w:lang w:eastAsia="ar-SA"/>
        </w:rPr>
      </w:pPr>
      <w:r w:rsidRPr="000A16A5">
        <w:rPr>
          <w:rFonts w:eastAsia="Times New Roman" w:cstheme="minorHAnsi"/>
          <w:i/>
          <w:sz w:val="24"/>
          <w:szCs w:val="24"/>
          <w:lang w:eastAsia="ar-SA"/>
        </w:rPr>
        <w:t>Obliczoną w ten sposób „Cena netto łącznie” należy powiększyć o kwotę podatku VAT. Obliczoną w ten sposób „Cenę oferty brutto”, należy następnie przenieść do Formularza Oferty.</w:t>
      </w:r>
    </w:p>
    <w:p w14:paraId="7FEAB4CB" w14:textId="77777777" w:rsidR="00541E8A" w:rsidRPr="000A16A5" w:rsidRDefault="00541E8A" w:rsidP="00D16334">
      <w:pPr>
        <w:numPr>
          <w:ilvl w:val="1"/>
          <w:numId w:val="15"/>
        </w:numPr>
        <w:suppressAutoHyphens/>
        <w:spacing w:after="0" w:line="240" w:lineRule="auto"/>
        <w:ind w:left="851" w:hanging="636"/>
        <w:jc w:val="both"/>
        <w:rPr>
          <w:rFonts w:eastAsia="Times New Roman" w:cstheme="minorHAnsi"/>
          <w:i/>
          <w:sz w:val="24"/>
          <w:szCs w:val="24"/>
          <w:lang w:eastAsia="ar-SA"/>
        </w:rPr>
      </w:pPr>
      <w:r w:rsidRPr="000A16A5">
        <w:rPr>
          <w:rFonts w:eastAsia="Times New Roman" w:cstheme="minorHAnsi"/>
          <w:i/>
          <w:sz w:val="24"/>
          <w:szCs w:val="24"/>
          <w:lang w:eastAsia="ar-SA"/>
        </w:rPr>
        <w:t>Jeżeli złożona zostanie Oferta, której wybór prowadzić będzie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6A26D45F" w14:textId="77777777" w:rsidR="00541E8A" w:rsidRPr="000A16A5" w:rsidRDefault="00541E8A" w:rsidP="00D16334">
      <w:pPr>
        <w:numPr>
          <w:ilvl w:val="1"/>
          <w:numId w:val="15"/>
        </w:numPr>
        <w:tabs>
          <w:tab w:val="left" w:pos="720"/>
        </w:tabs>
        <w:suppressAutoHyphens/>
        <w:spacing w:after="0" w:line="240" w:lineRule="auto"/>
        <w:jc w:val="both"/>
        <w:rPr>
          <w:rFonts w:eastAsia="Times New Roman" w:cstheme="minorHAnsi"/>
          <w:i/>
          <w:sz w:val="24"/>
          <w:szCs w:val="24"/>
          <w:lang w:val="x-none" w:eastAsia="ar-SA"/>
        </w:rPr>
      </w:pPr>
      <w:r w:rsidRPr="000A16A5">
        <w:rPr>
          <w:rFonts w:eastAsia="Times New Roman" w:cstheme="minorHAnsi"/>
          <w:i/>
          <w:sz w:val="24"/>
          <w:szCs w:val="24"/>
          <w:lang w:val="x-none" w:eastAsia="ar-SA"/>
        </w:rPr>
        <w:t xml:space="preserve">Tam, gdzie w OPZ, Szczegółowych Specyfikacjach Technicznych oraz w Przedmiarze robót zostało wskazane pochodzenie (marka, znak towarowy, producent, dostawca) materiałów lub normy, aprobaty, specyfikacje i systemy, o których mowa w art. 30 ust. 1 – 3 ustawy </w:t>
      </w:r>
      <w:proofErr w:type="spellStart"/>
      <w:r w:rsidRPr="000A16A5">
        <w:rPr>
          <w:rFonts w:eastAsia="Times New Roman" w:cstheme="minorHAnsi"/>
          <w:i/>
          <w:sz w:val="24"/>
          <w:szCs w:val="24"/>
          <w:lang w:val="x-none" w:eastAsia="ar-SA"/>
        </w:rPr>
        <w:t>Pzp</w:t>
      </w:r>
      <w:proofErr w:type="spellEnd"/>
      <w:r w:rsidRPr="000A16A5">
        <w:rPr>
          <w:rFonts w:eastAsia="Times New Roman" w:cstheme="minorHAnsi"/>
          <w:i/>
          <w:sz w:val="24"/>
          <w:szCs w:val="24"/>
          <w:lang w:val="x-none" w:eastAsia="ar-SA"/>
        </w:rPr>
        <w:t>, Zamawiający dopuszcza oferowanie materiałów lub rozwiązań równoważnych pod warunkiem, że zagwarantują one realizację robót w zgodzie z dokumentacją projektową oraz zapewnią uzyskanie parametrów technicznych nie gorszych od założonych w wyżej wymienionych dokumentach.</w:t>
      </w:r>
    </w:p>
    <w:p w14:paraId="6EAE1E65" w14:textId="77777777" w:rsidR="00541E8A" w:rsidRPr="000A16A5" w:rsidRDefault="00541E8A" w:rsidP="00541E8A">
      <w:pPr>
        <w:tabs>
          <w:tab w:val="left" w:pos="720"/>
        </w:tabs>
        <w:spacing w:after="0" w:line="240" w:lineRule="auto"/>
        <w:ind w:left="1405"/>
        <w:jc w:val="both"/>
        <w:rPr>
          <w:rFonts w:eastAsia="Times New Roman" w:cstheme="minorHAnsi"/>
          <w:i/>
          <w:sz w:val="24"/>
          <w:szCs w:val="24"/>
          <w:lang w:val="x-none" w:eastAsia="ar-SA"/>
        </w:rPr>
      </w:pPr>
    </w:p>
    <w:p w14:paraId="28D0F963" w14:textId="77777777" w:rsidR="00541E8A" w:rsidRPr="000A16A5" w:rsidRDefault="00541E8A" w:rsidP="00D16334">
      <w:pPr>
        <w:numPr>
          <w:ilvl w:val="0"/>
          <w:numId w:val="15"/>
        </w:numPr>
        <w:suppressAutoHyphens/>
        <w:spacing w:after="0" w:line="240" w:lineRule="auto"/>
        <w:jc w:val="both"/>
        <w:rPr>
          <w:rFonts w:eastAsia="Times New Roman" w:cstheme="minorHAnsi"/>
          <w:b/>
          <w:i/>
          <w:sz w:val="24"/>
          <w:szCs w:val="24"/>
          <w:lang w:val="x-none" w:eastAsia="ar-SA"/>
        </w:rPr>
      </w:pPr>
      <w:r w:rsidRPr="000A16A5">
        <w:rPr>
          <w:rFonts w:eastAsia="Times New Roman" w:cstheme="minorHAnsi"/>
          <w:b/>
          <w:i/>
          <w:sz w:val="24"/>
          <w:szCs w:val="24"/>
          <w:lang w:val="x-none" w:eastAsia="ar-SA"/>
        </w:rPr>
        <w:t>Kryteria oceny ofert.</w:t>
      </w:r>
    </w:p>
    <w:p w14:paraId="73FC05A1" w14:textId="77777777" w:rsidR="00541E8A" w:rsidRPr="000A16A5" w:rsidRDefault="00541E8A" w:rsidP="00D16334">
      <w:pPr>
        <w:numPr>
          <w:ilvl w:val="1"/>
          <w:numId w:val="15"/>
        </w:numPr>
        <w:suppressAutoHyphens/>
        <w:spacing w:after="0" w:line="240" w:lineRule="auto"/>
        <w:jc w:val="both"/>
        <w:rPr>
          <w:rFonts w:eastAsia="Times New Roman" w:cstheme="minorHAnsi"/>
          <w:i/>
          <w:sz w:val="24"/>
          <w:szCs w:val="24"/>
          <w:lang w:val="x-none" w:eastAsia="ar-SA"/>
        </w:rPr>
      </w:pPr>
      <w:r w:rsidRPr="000A16A5">
        <w:rPr>
          <w:rFonts w:eastAsia="Times New Roman" w:cstheme="minorHAnsi"/>
          <w:i/>
          <w:sz w:val="24"/>
          <w:szCs w:val="24"/>
          <w:lang w:val="x-none" w:eastAsia="ar-SA"/>
        </w:rPr>
        <w:lastRenderedPageBreak/>
        <w:t>Zamawiający oceni i porówna jedynie te oferty, które:</w:t>
      </w:r>
    </w:p>
    <w:p w14:paraId="2670FA4F" w14:textId="77777777" w:rsidR="00541E8A" w:rsidRPr="000A16A5" w:rsidRDefault="00541E8A" w:rsidP="00D16334">
      <w:pPr>
        <w:numPr>
          <w:ilvl w:val="2"/>
          <w:numId w:val="15"/>
        </w:numPr>
        <w:suppressAutoHyphens/>
        <w:spacing w:after="0" w:line="240" w:lineRule="auto"/>
        <w:jc w:val="both"/>
        <w:rPr>
          <w:rFonts w:eastAsia="Times New Roman" w:cstheme="minorHAnsi"/>
          <w:i/>
          <w:sz w:val="24"/>
          <w:szCs w:val="24"/>
          <w:lang w:val="x-none" w:eastAsia="ar-SA"/>
        </w:rPr>
      </w:pPr>
      <w:r w:rsidRPr="000A16A5">
        <w:rPr>
          <w:rFonts w:eastAsia="Times New Roman" w:cstheme="minorHAnsi"/>
          <w:i/>
          <w:sz w:val="24"/>
          <w:szCs w:val="24"/>
          <w:lang w:val="x-none" w:eastAsia="ar-SA"/>
        </w:rPr>
        <w:t>zostaną złożone przez Wykonawców nie wykluczonych przez Zamawiającego</w:t>
      </w:r>
      <w:r w:rsidRPr="000A16A5">
        <w:rPr>
          <w:rFonts w:eastAsia="Times New Roman" w:cstheme="minorHAnsi"/>
          <w:i/>
          <w:sz w:val="24"/>
          <w:szCs w:val="24"/>
          <w:lang w:eastAsia="ar-SA"/>
        </w:rPr>
        <w:t xml:space="preserve"> </w:t>
      </w:r>
      <w:r w:rsidRPr="000A16A5">
        <w:rPr>
          <w:rFonts w:eastAsia="Times New Roman" w:cstheme="minorHAnsi"/>
          <w:i/>
          <w:sz w:val="24"/>
          <w:szCs w:val="24"/>
          <w:lang w:val="x-none" w:eastAsia="ar-SA"/>
        </w:rPr>
        <w:t xml:space="preserve"> z niniejszego postępowania,</w:t>
      </w:r>
    </w:p>
    <w:p w14:paraId="573F7640" w14:textId="77777777" w:rsidR="00541E8A" w:rsidRPr="000A16A5" w:rsidRDefault="00541E8A" w:rsidP="00D16334">
      <w:pPr>
        <w:numPr>
          <w:ilvl w:val="2"/>
          <w:numId w:val="15"/>
        </w:numPr>
        <w:suppressAutoHyphens/>
        <w:spacing w:after="0" w:line="240" w:lineRule="auto"/>
        <w:jc w:val="both"/>
        <w:rPr>
          <w:rFonts w:eastAsia="Times New Roman" w:cstheme="minorHAnsi"/>
          <w:i/>
          <w:sz w:val="24"/>
          <w:szCs w:val="24"/>
          <w:lang w:val="x-none" w:eastAsia="ar-SA"/>
        </w:rPr>
      </w:pPr>
      <w:r w:rsidRPr="000A16A5">
        <w:rPr>
          <w:rFonts w:eastAsia="Times New Roman" w:cstheme="minorHAnsi"/>
          <w:i/>
          <w:sz w:val="24"/>
          <w:szCs w:val="24"/>
          <w:lang w:val="x-none" w:eastAsia="ar-SA"/>
        </w:rPr>
        <w:t>nie zostaną odrzucone przez Zamawiającego.</w:t>
      </w:r>
    </w:p>
    <w:p w14:paraId="38A84F04" w14:textId="77777777" w:rsidR="00541E8A" w:rsidRPr="000A16A5" w:rsidRDefault="00541E8A" w:rsidP="00D16334">
      <w:pPr>
        <w:numPr>
          <w:ilvl w:val="1"/>
          <w:numId w:val="15"/>
        </w:numPr>
        <w:suppressAutoHyphens/>
        <w:spacing w:after="0" w:line="240" w:lineRule="auto"/>
        <w:jc w:val="both"/>
        <w:rPr>
          <w:rFonts w:eastAsia="Times New Roman" w:cstheme="minorHAnsi"/>
          <w:i/>
          <w:color w:val="000000" w:themeColor="text1"/>
          <w:sz w:val="24"/>
          <w:szCs w:val="24"/>
          <w:lang w:val="x-none" w:eastAsia="ar-SA"/>
        </w:rPr>
      </w:pPr>
      <w:r w:rsidRPr="000A16A5">
        <w:rPr>
          <w:rFonts w:eastAsia="Times New Roman" w:cstheme="minorHAnsi"/>
          <w:i/>
          <w:color w:val="000000" w:themeColor="text1"/>
          <w:sz w:val="24"/>
          <w:szCs w:val="24"/>
          <w:lang w:val="x-none" w:eastAsia="ar-SA"/>
        </w:rPr>
        <w:t>Oferty zostaną ocenione przez Zamawiającego w oparciu o następujące kryteria:</w:t>
      </w:r>
    </w:p>
    <w:p w14:paraId="2BEC1728" w14:textId="77777777" w:rsidR="00541E8A" w:rsidRPr="000A16A5" w:rsidRDefault="00541E8A" w:rsidP="00D16334">
      <w:pPr>
        <w:numPr>
          <w:ilvl w:val="2"/>
          <w:numId w:val="15"/>
        </w:numPr>
        <w:tabs>
          <w:tab w:val="left" w:pos="360"/>
          <w:tab w:val="left" w:pos="1701"/>
        </w:tabs>
        <w:suppressAutoHyphens/>
        <w:spacing w:before="100" w:after="100" w:line="240" w:lineRule="auto"/>
        <w:jc w:val="both"/>
        <w:rPr>
          <w:rFonts w:eastAsia="Times New Roman" w:cstheme="minorHAnsi"/>
          <w:b/>
          <w:i/>
          <w:sz w:val="24"/>
          <w:szCs w:val="24"/>
          <w:lang w:eastAsia="ar-SA"/>
        </w:rPr>
      </w:pPr>
      <w:r w:rsidRPr="000A16A5">
        <w:rPr>
          <w:rFonts w:eastAsia="Times New Roman" w:cstheme="minorHAnsi"/>
          <w:b/>
          <w:i/>
          <w:sz w:val="24"/>
          <w:szCs w:val="24"/>
          <w:lang w:eastAsia="ar-SA"/>
        </w:rPr>
        <w:t>Cena – 60% = 60pkt.</w:t>
      </w:r>
    </w:p>
    <w:p w14:paraId="1B41370B" w14:textId="77777777" w:rsidR="00541E8A" w:rsidRPr="000A16A5" w:rsidRDefault="00541E8A" w:rsidP="00541E8A">
      <w:pPr>
        <w:tabs>
          <w:tab w:val="left" w:pos="360"/>
          <w:tab w:val="left" w:pos="1701"/>
        </w:tabs>
        <w:suppressAutoHyphens/>
        <w:spacing w:before="100" w:after="100" w:line="240" w:lineRule="auto"/>
        <w:ind w:left="1701"/>
        <w:jc w:val="both"/>
        <w:rPr>
          <w:rFonts w:eastAsia="Times New Roman" w:cstheme="minorHAnsi"/>
          <w:i/>
          <w:sz w:val="24"/>
          <w:szCs w:val="24"/>
          <w:lang w:eastAsia="ar-SA"/>
        </w:rPr>
      </w:pPr>
      <w:r w:rsidRPr="000A16A5">
        <w:rPr>
          <w:rFonts w:eastAsia="Times New Roman" w:cstheme="minorHAnsi"/>
          <w:i/>
          <w:sz w:val="24"/>
          <w:szCs w:val="24"/>
          <w:lang w:eastAsia="ar-SA"/>
        </w:rPr>
        <w:t xml:space="preserve">Oferty zostaną przeliczone według wzoru: </w:t>
      </w:r>
    </w:p>
    <w:p w14:paraId="2FE96ED9" w14:textId="77777777" w:rsidR="00541E8A" w:rsidRPr="000A16A5" w:rsidRDefault="00541E8A" w:rsidP="00541E8A">
      <w:pPr>
        <w:tabs>
          <w:tab w:val="left" w:pos="360"/>
          <w:tab w:val="left" w:pos="1701"/>
        </w:tabs>
        <w:suppressAutoHyphens/>
        <w:spacing w:after="0" w:line="240" w:lineRule="auto"/>
        <w:ind w:left="1701" w:firstLine="3"/>
        <w:jc w:val="both"/>
        <w:rPr>
          <w:rFonts w:eastAsia="Times New Roman" w:cstheme="minorHAnsi"/>
          <w:i/>
          <w:sz w:val="24"/>
          <w:szCs w:val="24"/>
          <w:lang w:eastAsia="ar-SA"/>
        </w:rPr>
      </w:pPr>
      <w:r w:rsidRPr="000A16A5">
        <w:rPr>
          <w:rFonts w:eastAsia="Times New Roman" w:cstheme="minorHAnsi"/>
          <w:i/>
          <w:sz w:val="24"/>
          <w:szCs w:val="24"/>
          <w:lang w:eastAsia="ar-SA"/>
        </w:rPr>
        <w:t xml:space="preserve">          najniższa oferowana cena </w:t>
      </w:r>
    </w:p>
    <w:p w14:paraId="294E4A1C" w14:textId="77777777" w:rsidR="00541E8A" w:rsidRPr="000A16A5" w:rsidRDefault="00541E8A" w:rsidP="00541E8A">
      <w:pPr>
        <w:tabs>
          <w:tab w:val="left" w:pos="360"/>
          <w:tab w:val="left" w:pos="1701"/>
        </w:tabs>
        <w:suppressAutoHyphens/>
        <w:spacing w:after="0" w:line="240" w:lineRule="auto"/>
        <w:ind w:left="1701" w:firstLine="3"/>
        <w:jc w:val="both"/>
        <w:rPr>
          <w:rFonts w:eastAsia="Times New Roman" w:cstheme="minorHAnsi"/>
          <w:i/>
          <w:sz w:val="24"/>
          <w:szCs w:val="24"/>
          <w:lang w:eastAsia="ar-SA"/>
        </w:rPr>
      </w:pPr>
      <w:r w:rsidRPr="000A16A5">
        <w:rPr>
          <w:rFonts w:eastAsia="Times New Roman" w:cstheme="minorHAnsi"/>
          <w:i/>
          <w:sz w:val="24"/>
          <w:szCs w:val="24"/>
          <w:lang w:eastAsia="ar-SA"/>
        </w:rPr>
        <w:t xml:space="preserve">C=  ---------------------------------------- x 60pkt </w:t>
      </w:r>
    </w:p>
    <w:p w14:paraId="3B7DCE64" w14:textId="77777777" w:rsidR="00541E8A" w:rsidRPr="000A16A5" w:rsidRDefault="00541E8A" w:rsidP="00541E8A">
      <w:pPr>
        <w:tabs>
          <w:tab w:val="left" w:pos="360"/>
          <w:tab w:val="left" w:pos="1701"/>
        </w:tabs>
        <w:suppressAutoHyphens/>
        <w:spacing w:after="0" w:line="240" w:lineRule="auto"/>
        <w:ind w:left="1701" w:firstLine="3"/>
        <w:jc w:val="both"/>
        <w:rPr>
          <w:rFonts w:eastAsia="Times New Roman" w:cstheme="minorHAnsi"/>
          <w:i/>
          <w:sz w:val="24"/>
          <w:szCs w:val="24"/>
          <w:lang w:eastAsia="ar-SA"/>
        </w:rPr>
      </w:pPr>
      <w:r w:rsidRPr="000A16A5">
        <w:rPr>
          <w:rFonts w:eastAsia="Times New Roman" w:cstheme="minorHAnsi"/>
          <w:i/>
          <w:sz w:val="24"/>
          <w:szCs w:val="24"/>
          <w:lang w:eastAsia="ar-SA"/>
        </w:rPr>
        <w:t xml:space="preserve">         cena ocenianej oferty </w:t>
      </w:r>
    </w:p>
    <w:p w14:paraId="6463B156" w14:textId="77777777" w:rsidR="00541E8A" w:rsidRPr="000A16A5" w:rsidRDefault="00541E8A" w:rsidP="00541E8A">
      <w:pPr>
        <w:tabs>
          <w:tab w:val="left" w:pos="1701"/>
        </w:tabs>
        <w:suppressAutoHyphens/>
        <w:spacing w:after="0" w:line="240" w:lineRule="auto"/>
        <w:ind w:left="1701"/>
        <w:jc w:val="both"/>
        <w:rPr>
          <w:rFonts w:eastAsia="Times New Roman" w:cstheme="minorHAnsi"/>
          <w:i/>
          <w:sz w:val="24"/>
          <w:szCs w:val="24"/>
          <w:lang w:eastAsia="ar-SA"/>
        </w:rPr>
      </w:pPr>
    </w:p>
    <w:p w14:paraId="5F97165E" w14:textId="77777777" w:rsidR="00541E8A" w:rsidRPr="000A16A5" w:rsidRDefault="00576C0D" w:rsidP="00D16334">
      <w:pPr>
        <w:numPr>
          <w:ilvl w:val="2"/>
          <w:numId w:val="15"/>
        </w:numPr>
        <w:tabs>
          <w:tab w:val="left" w:pos="1701"/>
        </w:tabs>
        <w:suppressAutoHyphens/>
        <w:spacing w:after="0" w:line="240" w:lineRule="auto"/>
        <w:jc w:val="both"/>
        <w:rPr>
          <w:rFonts w:eastAsia="Times New Roman" w:cstheme="minorHAnsi"/>
          <w:b/>
          <w:i/>
          <w:sz w:val="24"/>
          <w:szCs w:val="24"/>
          <w:lang w:eastAsia="ar-SA"/>
        </w:rPr>
      </w:pPr>
      <w:r w:rsidRPr="000A16A5">
        <w:rPr>
          <w:rFonts w:eastAsia="Times New Roman" w:cstheme="minorHAnsi"/>
          <w:b/>
          <w:i/>
          <w:sz w:val="24"/>
          <w:szCs w:val="24"/>
          <w:lang w:eastAsia="ar-SA"/>
        </w:rPr>
        <w:t xml:space="preserve">Termin dostawy </w:t>
      </w:r>
      <w:r w:rsidR="00541E8A" w:rsidRPr="000A16A5">
        <w:rPr>
          <w:rFonts w:eastAsia="Times New Roman" w:cstheme="minorHAnsi"/>
          <w:b/>
          <w:i/>
          <w:sz w:val="24"/>
          <w:szCs w:val="24"/>
          <w:lang w:eastAsia="ar-SA"/>
        </w:rPr>
        <w:t>– 40% = 40pkt.</w:t>
      </w:r>
    </w:p>
    <w:p w14:paraId="42420417" w14:textId="77777777" w:rsidR="00D20FDF" w:rsidRPr="000A16A5" w:rsidRDefault="00541E8A" w:rsidP="00D20FDF">
      <w:pPr>
        <w:autoSpaceDE w:val="0"/>
        <w:autoSpaceDN w:val="0"/>
        <w:adjustRightInd w:val="0"/>
        <w:spacing w:after="0" w:line="240" w:lineRule="auto"/>
        <w:rPr>
          <w:rFonts w:eastAsia="Times New Roman" w:cstheme="minorHAnsi"/>
          <w:i/>
          <w:iCs/>
          <w:sz w:val="24"/>
          <w:u w:val="single"/>
          <w:lang w:eastAsia="pl-PL"/>
        </w:rPr>
      </w:pPr>
      <w:r w:rsidRPr="000A16A5">
        <w:rPr>
          <w:rFonts w:eastAsia="Times New Roman" w:cstheme="minorHAnsi"/>
          <w:i/>
          <w:sz w:val="24"/>
          <w:szCs w:val="24"/>
          <w:lang w:eastAsia="ar-SA"/>
        </w:rPr>
        <w:t>Punkty za kryterium –</w:t>
      </w:r>
      <w:r w:rsidR="00D20FDF" w:rsidRPr="000A16A5">
        <w:rPr>
          <w:rFonts w:eastAsia="Times New Roman" w:cstheme="minorHAnsi"/>
          <w:i/>
          <w:iCs/>
          <w:sz w:val="24"/>
          <w:u w:val="single"/>
          <w:lang w:eastAsia="pl-PL"/>
        </w:rPr>
        <w:t>„Termin dostawy”(T)-wymagany termin dostawy nie dłuższy niż 96 godz.</w:t>
      </w:r>
    </w:p>
    <w:p w14:paraId="79A3CE6D" w14:textId="77777777" w:rsidR="00D20FDF" w:rsidRPr="000A16A5" w:rsidRDefault="00D20FDF" w:rsidP="00D20FDF">
      <w:pPr>
        <w:autoSpaceDE w:val="0"/>
        <w:autoSpaceDN w:val="0"/>
        <w:adjustRightInd w:val="0"/>
        <w:spacing w:after="0" w:line="240" w:lineRule="auto"/>
        <w:rPr>
          <w:rFonts w:eastAsia="Times New Roman" w:cstheme="minorHAnsi"/>
          <w:i/>
          <w:iCs/>
          <w:sz w:val="24"/>
          <w:lang w:eastAsia="pl-PL"/>
        </w:rPr>
      </w:pPr>
      <w:r w:rsidRPr="000A16A5">
        <w:rPr>
          <w:rFonts w:eastAsia="Times New Roman" w:cstheme="minorHAnsi"/>
          <w:i/>
          <w:iCs/>
          <w:sz w:val="24"/>
          <w:lang w:eastAsia="pl-PL"/>
        </w:rPr>
        <w:t>W przypadku kryterium „termin dostawy” oferta otrzyma maksymalnie 40 pkt –za dostawę w ciągu  24 godzin lub mniej , zaś 30 punktów za dostawę w ciągu  48 godzin ;  20 punktów za dostawę w ciągu  72 godzin, 10 punktów za dostawę w ciągu  96 godzin, a  w przypadku dłuższego czasu dostawy -0 punktów.</w:t>
      </w:r>
    </w:p>
    <w:p w14:paraId="1C333744" w14:textId="77777777" w:rsidR="00D20FDF" w:rsidRPr="000A16A5" w:rsidRDefault="00D20FDF" w:rsidP="00D20FDF">
      <w:pPr>
        <w:spacing w:after="0" w:line="240" w:lineRule="auto"/>
        <w:jc w:val="both"/>
        <w:rPr>
          <w:rFonts w:eastAsia="Times New Roman" w:cstheme="minorHAnsi"/>
          <w:i/>
          <w:sz w:val="24"/>
          <w:szCs w:val="24"/>
          <w:lang w:eastAsia="pl-PL"/>
        </w:rPr>
      </w:pPr>
      <w:r w:rsidRPr="000A16A5">
        <w:rPr>
          <w:rFonts w:eastAsia="Times New Roman" w:cstheme="minorHAnsi"/>
          <w:i/>
          <w:sz w:val="24"/>
          <w:szCs w:val="24"/>
          <w:lang w:eastAsia="pl-PL"/>
        </w:rPr>
        <w:t xml:space="preserve">Za najkorzystniejszą uznana zostanie oferta, która uzyska najwyższą łączną ilość punktów wynikającą ze zsumowania liczby punktów uzyskanych w obu kryteriach oceny ofert tj. </w:t>
      </w:r>
    </w:p>
    <w:p w14:paraId="73DBF55B" w14:textId="77777777" w:rsidR="00D20FDF" w:rsidRPr="000A16A5" w:rsidRDefault="00D20FDF" w:rsidP="00D20FDF">
      <w:pPr>
        <w:spacing w:after="0" w:line="240" w:lineRule="auto"/>
        <w:ind w:left="340"/>
        <w:jc w:val="both"/>
        <w:rPr>
          <w:rFonts w:eastAsia="Times New Roman" w:cstheme="minorHAnsi"/>
          <w:i/>
          <w:sz w:val="24"/>
          <w:szCs w:val="24"/>
          <w:lang w:eastAsia="pl-PL"/>
        </w:rPr>
      </w:pPr>
      <w:r w:rsidRPr="000A16A5">
        <w:rPr>
          <w:rFonts w:eastAsia="Times New Roman" w:cstheme="minorHAnsi"/>
          <w:i/>
          <w:sz w:val="24"/>
          <w:szCs w:val="24"/>
          <w:lang w:eastAsia="pl-PL"/>
        </w:rPr>
        <w:t xml:space="preserve">obliczaną wg wzoru: </w:t>
      </w:r>
    </w:p>
    <w:p w14:paraId="5860931A" w14:textId="77777777" w:rsidR="00D20FDF" w:rsidRPr="000A16A5" w:rsidRDefault="00D20FDF" w:rsidP="00D20FDF">
      <w:pPr>
        <w:spacing w:after="0" w:line="240" w:lineRule="auto"/>
        <w:ind w:left="340"/>
        <w:jc w:val="both"/>
        <w:rPr>
          <w:rFonts w:eastAsia="Times New Roman" w:cstheme="minorHAnsi"/>
          <w:b/>
          <w:i/>
          <w:sz w:val="24"/>
          <w:szCs w:val="24"/>
          <w:lang w:eastAsia="pl-PL"/>
        </w:rPr>
      </w:pPr>
      <w:r w:rsidRPr="000A16A5">
        <w:rPr>
          <w:rFonts w:eastAsia="Times New Roman" w:cstheme="minorHAnsi"/>
          <w:i/>
          <w:sz w:val="24"/>
          <w:szCs w:val="24"/>
          <w:lang w:eastAsia="pl-PL"/>
        </w:rPr>
        <w:t xml:space="preserve"> </w:t>
      </w:r>
      <w:r w:rsidRPr="000A16A5">
        <w:rPr>
          <w:rFonts w:eastAsia="Times New Roman" w:cstheme="minorHAnsi"/>
          <w:b/>
          <w:i/>
          <w:sz w:val="24"/>
          <w:szCs w:val="24"/>
          <w:lang w:eastAsia="pl-PL"/>
        </w:rPr>
        <w:t xml:space="preserve">LP (pkt) = C (pkt) + T (pkt) </w:t>
      </w:r>
    </w:p>
    <w:p w14:paraId="0BF82DC8" w14:textId="77777777" w:rsidR="00D20FDF" w:rsidRPr="000A16A5" w:rsidRDefault="00D20FDF" w:rsidP="00D20FDF">
      <w:pPr>
        <w:spacing w:after="0" w:line="240" w:lineRule="auto"/>
        <w:ind w:left="340"/>
        <w:jc w:val="both"/>
        <w:rPr>
          <w:rFonts w:eastAsia="Times New Roman" w:cstheme="minorHAnsi"/>
          <w:i/>
          <w:sz w:val="24"/>
          <w:szCs w:val="24"/>
          <w:lang w:eastAsia="pl-PL"/>
        </w:rPr>
      </w:pPr>
      <w:r w:rsidRPr="000A16A5">
        <w:rPr>
          <w:rFonts w:eastAsia="Times New Roman" w:cstheme="minorHAnsi"/>
          <w:i/>
          <w:sz w:val="24"/>
          <w:szCs w:val="24"/>
          <w:lang w:eastAsia="pl-PL"/>
        </w:rPr>
        <w:t xml:space="preserve"> </w:t>
      </w:r>
    </w:p>
    <w:p w14:paraId="4B010342" w14:textId="77777777" w:rsidR="00D20FDF" w:rsidRPr="000A16A5" w:rsidRDefault="00D20FDF" w:rsidP="00D20FDF">
      <w:pPr>
        <w:spacing w:after="0" w:line="240" w:lineRule="auto"/>
        <w:ind w:left="340"/>
        <w:jc w:val="both"/>
        <w:rPr>
          <w:rFonts w:eastAsia="Times New Roman" w:cstheme="minorHAnsi"/>
          <w:i/>
          <w:sz w:val="24"/>
          <w:szCs w:val="24"/>
          <w:lang w:eastAsia="pl-PL"/>
        </w:rPr>
      </w:pPr>
      <w:r w:rsidRPr="000A16A5">
        <w:rPr>
          <w:rFonts w:eastAsia="Times New Roman" w:cstheme="minorHAnsi"/>
          <w:i/>
          <w:sz w:val="24"/>
          <w:szCs w:val="24"/>
          <w:lang w:eastAsia="pl-PL"/>
        </w:rPr>
        <w:t xml:space="preserve">Gdzie: </w:t>
      </w:r>
    </w:p>
    <w:p w14:paraId="00E6DE43" w14:textId="77777777" w:rsidR="00D20FDF" w:rsidRPr="000A16A5" w:rsidRDefault="00D20FDF" w:rsidP="00D20FDF">
      <w:pPr>
        <w:spacing w:after="0" w:line="240" w:lineRule="auto"/>
        <w:ind w:left="340"/>
        <w:jc w:val="both"/>
        <w:rPr>
          <w:rFonts w:eastAsia="Times New Roman" w:cstheme="minorHAnsi"/>
          <w:i/>
          <w:sz w:val="24"/>
          <w:szCs w:val="24"/>
          <w:lang w:eastAsia="pl-PL"/>
        </w:rPr>
      </w:pPr>
      <w:r w:rsidRPr="000A16A5">
        <w:rPr>
          <w:rFonts w:eastAsia="Times New Roman" w:cstheme="minorHAnsi"/>
          <w:i/>
          <w:sz w:val="24"/>
          <w:szCs w:val="24"/>
          <w:lang w:eastAsia="pl-PL"/>
        </w:rPr>
        <w:t xml:space="preserve">LP – łączna liczba punktów uzyskanych przez Wykonawcę </w:t>
      </w:r>
    </w:p>
    <w:p w14:paraId="33E9574E" w14:textId="77777777" w:rsidR="00D20FDF" w:rsidRPr="000A16A5" w:rsidRDefault="00D20FDF" w:rsidP="00D20FDF">
      <w:pPr>
        <w:spacing w:after="0" w:line="240" w:lineRule="auto"/>
        <w:ind w:left="340"/>
        <w:jc w:val="both"/>
        <w:rPr>
          <w:rFonts w:eastAsia="Times New Roman" w:cstheme="minorHAnsi"/>
          <w:i/>
          <w:sz w:val="24"/>
          <w:szCs w:val="24"/>
          <w:lang w:eastAsia="pl-PL"/>
        </w:rPr>
      </w:pPr>
      <w:r w:rsidRPr="000A16A5">
        <w:rPr>
          <w:rFonts w:eastAsia="Times New Roman" w:cstheme="minorHAnsi"/>
          <w:i/>
          <w:sz w:val="24"/>
          <w:szCs w:val="24"/>
          <w:lang w:eastAsia="pl-PL"/>
        </w:rPr>
        <w:t>C – ilość punktów uzyskanych za oferowaną cenę 60%-max-60pkt</w:t>
      </w:r>
    </w:p>
    <w:p w14:paraId="19C71033" w14:textId="77777777" w:rsidR="00D20FDF" w:rsidRPr="000A16A5" w:rsidRDefault="00D20FDF" w:rsidP="00D20FDF">
      <w:pPr>
        <w:spacing w:after="0" w:line="240" w:lineRule="auto"/>
        <w:ind w:left="340"/>
        <w:jc w:val="both"/>
        <w:rPr>
          <w:rFonts w:eastAsia="Times New Roman" w:cstheme="minorHAnsi"/>
          <w:i/>
          <w:sz w:val="24"/>
          <w:szCs w:val="24"/>
          <w:lang w:eastAsia="pl-PL"/>
        </w:rPr>
      </w:pPr>
      <w:r w:rsidRPr="000A16A5">
        <w:rPr>
          <w:rFonts w:eastAsia="Times New Roman" w:cstheme="minorHAnsi"/>
          <w:i/>
          <w:sz w:val="24"/>
          <w:szCs w:val="24"/>
          <w:lang w:eastAsia="pl-PL"/>
        </w:rPr>
        <w:t>T – ilość punktów uzyskanych za termin dostawy 40%- max-40pkt</w:t>
      </w:r>
    </w:p>
    <w:p w14:paraId="04C530BC" w14:textId="77777777" w:rsidR="00D20FDF" w:rsidRPr="000A16A5" w:rsidRDefault="00D20FDF" w:rsidP="00D20FDF">
      <w:pPr>
        <w:autoSpaceDE w:val="0"/>
        <w:autoSpaceDN w:val="0"/>
        <w:adjustRightInd w:val="0"/>
        <w:spacing w:after="0" w:line="240" w:lineRule="auto"/>
        <w:rPr>
          <w:rFonts w:eastAsia="Times New Roman" w:cstheme="minorHAnsi"/>
          <w:i/>
          <w:iCs/>
          <w:color w:val="000000"/>
          <w:sz w:val="24"/>
          <w:u w:val="single"/>
          <w:lang w:eastAsia="pl-PL"/>
        </w:rPr>
      </w:pPr>
    </w:p>
    <w:p w14:paraId="1BEB60F9" w14:textId="77777777" w:rsidR="00D20FDF" w:rsidRPr="000A16A5" w:rsidRDefault="00D20FDF" w:rsidP="00D20FDF">
      <w:pPr>
        <w:spacing w:after="0" w:line="240" w:lineRule="auto"/>
        <w:jc w:val="both"/>
        <w:rPr>
          <w:rFonts w:eastAsia="Times New Roman" w:cstheme="minorHAnsi"/>
          <w:i/>
          <w:sz w:val="24"/>
          <w:szCs w:val="24"/>
          <w:u w:val="single"/>
          <w:lang w:eastAsia="pl-PL"/>
        </w:rPr>
      </w:pPr>
      <w:r w:rsidRPr="000A16A5">
        <w:rPr>
          <w:rFonts w:eastAsia="Times New Roman" w:cstheme="minorHAnsi"/>
          <w:i/>
          <w:sz w:val="24"/>
          <w:szCs w:val="24"/>
          <w:u w:val="single"/>
          <w:lang w:eastAsia="pl-PL"/>
        </w:rPr>
        <w:t>Skala oceny ofert od 0 do 100 pkt</w:t>
      </w:r>
    </w:p>
    <w:p w14:paraId="2FF3E2EC" w14:textId="77777777" w:rsidR="00541E8A" w:rsidRPr="000A16A5" w:rsidRDefault="00541E8A" w:rsidP="00541E8A">
      <w:pPr>
        <w:tabs>
          <w:tab w:val="left" w:pos="1701"/>
        </w:tabs>
        <w:suppressAutoHyphens/>
        <w:spacing w:after="0" w:line="240" w:lineRule="auto"/>
        <w:jc w:val="both"/>
        <w:rPr>
          <w:rFonts w:eastAsia="Times New Roman" w:cstheme="minorHAnsi"/>
          <w:i/>
          <w:sz w:val="24"/>
          <w:szCs w:val="24"/>
          <w:lang w:eastAsia="ar-SA"/>
        </w:rPr>
      </w:pPr>
      <w:r w:rsidRPr="000A16A5">
        <w:rPr>
          <w:rFonts w:eastAsia="Times New Roman" w:cstheme="minorHAnsi"/>
          <w:i/>
          <w:sz w:val="24"/>
          <w:szCs w:val="24"/>
          <w:lang w:eastAsia="ar-SA"/>
        </w:rPr>
        <w:t xml:space="preserve">             Oferta zostanie oceniona wg sumy punktów otrzymanych w kryteriach przedstawionych powyżej:</w:t>
      </w:r>
    </w:p>
    <w:p w14:paraId="3A554B3E" w14:textId="77777777" w:rsidR="00541E8A" w:rsidRPr="000A16A5" w:rsidRDefault="00541E8A" w:rsidP="00541E8A">
      <w:pPr>
        <w:tabs>
          <w:tab w:val="left" w:pos="1701"/>
        </w:tabs>
        <w:suppressAutoHyphens/>
        <w:spacing w:after="0" w:line="240" w:lineRule="auto"/>
        <w:rPr>
          <w:rFonts w:eastAsia="Times New Roman" w:cstheme="minorHAnsi"/>
          <w:b/>
          <w:i/>
          <w:sz w:val="24"/>
          <w:szCs w:val="24"/>
          <w:lang w:eastAsia="ar-SA"/>
        </w:rPr>
      </w:pPr>
      <w:r w:rsidRPr="000A16A5">
        <w:rPr>
          <w:rFonts w:eastAsia="Times New Roman" w:cstheme="minorHAnsi"/>
          <w:b/>
          <w:i/>
          <w:sz w:val="24"/>
          <w:szCs w:val="24"/>
          <w:lang w:eastAsia="ar-SA"/>
        </w:rPr>
        <w:t xml:space="preserve">P = [Ilość pkt. cena max. 60pkt] + [ilość pkt. </w:t>
      </w:r>
      <w:r w:rsidR="00576C0D" w:rsidRPr="000A16A5">
        <w:rPr>
          <w:rFonts w:eastAsia="Times New Roman" w:cstheme="minorHAnsi"/>
          <w:b/>
          <w:i/>
          <w:sz w:val="24"/>
          <w:szCs w:val="24"/>
          <w:lang w:eastAsia="ar-SA"/>
        </w:rPr>
        <w:t xml:space="preserve">Termin dostawy </w:t>
      </w:r>
      <w:r w:rsidRPr="000A16A5">
        <w:rPr>
          <w:rFonts w:eastAsia="Times New Roman" w:cstheme="minorHAnsi"/>
          <w:b/>
          <w:i/>
          <w:sz w:val="24"/>
          <w:szCs w:val="24"/>
          <w:lang w:eastAsia="ar-SA"/>
        </w:rPr>
        <w:t>max. 40pkt]]</w:t>
      </w:r>
    </w:p>
    <w:p w14:paraId="75346100" w14:textId="77777777" w:rsidR="00D20FDF" w:rsidRPr="000A16A5" w:rsidRDefault="00D20FDF" w:rsidP="00541E8A">
      <w:pPr>
        <w:tabs>
          <w:tab w:val="left" w:pos="1701"/>
        </w:tabs>
        <w:suppressAutoHyphens/>
        <w:spacing w:after="0" w:line="240" w:lineRule="auto"/>
        <w:rPr>
          <w:rFonts w:eastAsia="Times New Roman" w:cstheme="minorHAnsi"/>
          <w:b/>
          <w:i/>
          <w:sz w:val="24"/>
          <w:szCs w:val="24"/>
          <w:lang w:eastAsia="ar-SA"/>
        </w:rPr>
      </w:pPr>
    </w:p>
    <w:p w14:paraId="757A2C7E" w14:textId="77777777" w:rsidR="00541E8A" w:rsidRPr="000A16A5" w:rsidRDefault="00541E8A" w:rsidP="00D16334">
      <w:pPr>
        <w:numPr>
          <w:ilvl w:val="1"/>
          <w:numId w:val="15"/>
        </w:numPr>
        <w:suppressAutoHyphens/>
        <w:spacing w:after="0" w:line="240" w:lineRule="auto"/>
        <w:jc w:val="both"/>
        <w:rPr>
          <w:rFonts w:eastAsia="Times New Roman" w:cstheme="minorHAnsi"/>
          <w:i/>
          <w:sz w:val="24"/>
          <w:szCs w:val="24"/>
          <w:lang w:val="x-none" w:eastAsia="ar-SA"/>
        </w:rPr>
      </w:pPr>
      <w:r w:rsidRPr="000A16A5">
        <w:rPr>
          <w:rFonts w:eastAsia="Times New Roman" w:cstheme="minorHAnsi"/>
          <w:i/>
          <w:sz w:val="24"/>
          <w:szCs w:val="24"/>
          <w:lang w:val="x-none" w:eastAsia="ar-SA"/>
        </w:rPr>
        <w:t>Zamawiający udzieli niniejszego zamówienia w rozbiciu na poszczególne części, temu(tym) Wykonawcy(Wykonawcom), otrzymają najwyższą punktację w kryteriach oceny i którego oferta spełni wszystkie warunki postępowania.</w:t>
      </w:r>
    </w:p>
    <w:p w14:paraId="6B09C266" w14:textId="77777777" w:rsidR="00541E8A" w:rsidRPr="000A16A5" w:rsidRDefault="00541E8A" w:rsidP="00541E8A">
      <w:pPr>
        <w:suppressAutoHyphens/>
        <w:spacing w:after="0" w:line="240" w:lineRule="auto"/>
        <w:ind w:left="1080"/>
        <w:jc w:val="both"/>
        <w:rPr>
          <w:rFonts w:eastAsia="Times New Roman" w:cstheme="minorHAnsi"/>
          <w:i/>
          <w:sz w:val="24"/>
          <w:szCs w:val="24"/>
          <w:lang w:val="x-none" w:eastAsia="ar-SA"/>
        </w:rPr>
      </w:pPr>
    </w:p>
    <w:p w14:paraId="7073C128" w14:textId="77777777" w:rsidR="00541E8A" w:rsidRPr="000A16A5" w:rsidRDefault="00541E8A" w:rsidP="00D16334">
      <w:pPr>
        <w:numPr>
          <w:ilvl w:val="0"/>
          <w:numId w:val="15"/>
        </w:numPr>
        <w:suppressAutoHyphens/>
        <w:spacing w:after="0" w:line="240" w:lineRule="auto"/>
        <w:jc w:val="both"/>
        <w:rPr>
          <w:rFonts w:eastAsia="Times New Roman" w:cstheme="minorHAnsi"/>
          <w:b/>
          <w:i/>
          <w:sz w:val="24"/>
          <w:szCs w:val="24"/>
          <w:lang w:val="x-none" w:eastAsia="ar-SA"/>
        </w:rPr>
      </w:pPr>
      <w:r w:rsidRPr="000A16A5">
        <w:rPr>
          <w:rFonts w:eastAsia="Times New Roman" w:cstheme="minorHAnsi"/>
          <w:b/>
          <w:i/>
          <w:sz w:val="24"/>
          <w:szCs w:val="24"/>
          <w:lang w:val="x-none" w:eastAsia="ar-SA"/>
        </w:rPr>
        <w:t>Informacje o formalnościach, jakie powinny być dopełnione po wyborze oferty w celu zawarcia umowy w sprawie zamówienia publicznego.</w:t>
      </w:r>
    </w:p>
    <w:p w14:paraId="23C61059" w14:textId="77777777" w:rsidR="00D20FDF" w:rsidRPr="000A16A5" w:rsidRDefault="00D20FDF" w:rsidP="00D20FDF">
      <w:pPr>
        <w:suppressAutoHyphens/>
        <w:spacing w:after="0" w:line="240" w:lineRule="auto"/>
        <w:ind w:left="660"/>
        <w:jc w:val="both"/>
        <w:rPr>
          <w:rFonts w:eastAsia="Times New Roman" w:cstheme="minorHAnsi"/>
          <w:b/>
          <w:i/>
          <w:sz w:val="24"/>
          <w:szCs w:val="24"/>
          <w:lang w:val="x-none" w:eastAsia="ar-SA"/>
        </w:rPr>
      </w:pPr>
      <w:r w:rsidRPr="000A16A5">
        <w:rPr>
          <w:rFonts w:eastAsia="Times New Roman" w:cstheme="minorHAnsi"/>
          <w:b/>
          <w:i/>
          <w:sz w:val="24"/>
          <w:szCs w:val="24"/>
          <w:lang w:val="x-none" w:eastAsia="ar-SA"/>
        </w:rPr>
        <w:t>Wybrany wykonawca po otrzymaniu informacji o wyborze najkorzystniejszej oferty –ogłoszenie na stronie Zamawiającego prześle drogą elektroniczną -e-mailem , faxem :</w:t>
      </w:r>
      <w:r w:rsidRPr="000A16A5">
        <w:rPr>
          <w:rFonts w:eastAsia="Times New Roman" w:cstheme="minorHAnsi"/>
          <w:b/>
          <w:i/>
          <w:sz w:val="24"/>
          <w:szCs w:val="24"/>
          <w:lang w:eastAsia="ar-SA"/>
        </w:rPr>
        <w:t xml:space="preserve"> </w:t>
      </w:r>
      <w:r w:rsidRPr="000A16A5">
        <w:rPr>
          <w:rFonts w:eastAsia="Times New Roman" w:cstheme="minorHAnsi"/>
          <w:b/>
          <w:i/>
          <w:sz w:val="24"/>
          <w:szCs w:val="24"/>
          <w:lang w:val="x-none" w:eastAsia="ar-SA"/>
        </w:rPr>
        <w:t xml:space="preserve">Świadectwo kontroli jakości kruszywa z </w:t>
      </w:r>
      <w:proofErr w:type="spellStart"/>
      <w:r w:rsidRPr="000A16A5">
        <w:rPr>
          <w:rFonts w:eastAsia="Times New Roman" w:cstheme="minorHAnsi"/>
          <w:b/>
          <w:i/>
          <w:sz w:val="24"/>
          <w:szCs w:val="24"/>
          <w:lang w:val="x-none" w:eastAsia="ar-SA"/>
        </w:rPr>
        <w:t>IBDiM</w:t>
      </w:r>
      <w:proofErr w:type="spellEnd"/>
      <w:r w:rsidRPr="000A16A5">
        <w:rPr>
          <w:rFonts w:eastAsia="Times New Roman" w:cstheme="minorHAnsi"/>
          <w:b/>
          <w:i/>
          <w:sz w:val="24"/>
          <w:szCs w:val="24"/>
          <w:lang w:val="x-none" w:eastAsia="ar-SA"/>
        </w:rPr>
        <w:t xml:space="preserve"> lub innego uprawnionego laboratorium drogowego.</w:t>
      </w:r>
    </w:p>
    <w:p w14:paraId="006DE0B5" w14:textId="77777777" w:rsidR="00541E8A" w:rsidRPr="000A16A5" w:rsidRDefault="00541E8A" w:rsidP="00D16334">
      <w:pPr>
        <w:numPr>
          <w:ilvl w:val="1"/>
          <w:numId w:val="15"/>
        </w:numPr>
        <w:suppressAutoHyphens/>
        <w:spacing w:after="0" w:line="240" w:lineRule="auto"/>
        <w:jc w:val="both"/>
        <w:rPr>
          <w:rFonts w:eastAsia="Times New Roman" w:cstheme="minorHAnsi"/>
          <w:i/>
          <w:sz w:val="24"/>
          <w:szCs w:val="24"/>
          <w:lang w:val="x-none" w:eastAsia="ar-SA"/>
        </w:rPr>
      </w:pPr>
      <w:r w:rsidRPr="000A16A5">
        <w:rPr>
          <w:rFonts w:eastAsia="Times New Roman" w:cstheme="minorHAnsi"/>
          <w:i/>
          <w:sz w:val="24"/>
          <w:szCs w:val="24"/>
          <w:lang w:val="x-none" w:eastAsia="ar-SA"/>
        </w:rPr>
        <w:t>Osoby reprezentujące Wykonawcę przy podpisywaniu umowy powinny posiadać ze sobą dokumenty potwierdzające ich umocowanie do podpisania umowy, o ile umocowanie to nie będzie wynikać z dokumentów załączonych do oferty.</w:t>
      </w:r>
    </w:p>
    <w:p w14:paraId="12521FFA" w14:textId="77777777" w:rsidR="00541E8A" w:rsidRPr="000A16A5" w:rsidRDefault="00541E8A" w:rsidP="00D16334">
      <w:pPr>
        <w:numPr>
          <w:ilvl w:val="1"/>
          <w:numId w:val="15"/>
        </w:numPr>
        <w:suppressAutoHyphens/>
        <w:spacing w:after="0" w:line="240" w:lineRule="auto"/>
        <w:jc w:val="both"/>
        <w:rPr>
          <w:rFonts w:eastAsia="Times New Roman" w:cstheme="minorHAnsi"/>
          <w:i/>
          <w:sz w:val="24"/>
          <w:szCs w:val="24"/>
          <w:lang w:val="x-none" w:eastAsia="ar-SA"/>
        </w:rPr>
      </w:pPr>
      <w:r w:rsidRPr="000A16A5">
        <w:rPr>
          <w:rFonts w:eastAsia="Times New Roman" w:cstheme="minorHAnsi"/>
          <w:i/>
          <w:sz w:val="24"/>
          <w:szCs w:val="24"/>
          <w:lang w:val="x-none" w:eastAsia="ar-SA"/>
        </w:rPr>
        <w:lastRenderedPageBreak/>
        <w:t>W przypadku wyboru oferty złożonej przez Wykonawców wspólnie ubiegających się</w:t>
      </w:r>
      <w:r w:rsidRPr="000A16A5">
        <w:rPr>
          <w:rFonts w:eastAsia="Times New Roman" w:cstheme="minorHAnsi"/>
          <w:i/>
          <w:sz w:val="24"/>
          <w:szCs w:val="24"/>
          <w:lang w:eastAsia="ar-SA"/>
        </w:rPr>
        <w:t xml:space="preserve"> </w:t>
      </w:r>
      <w:r w:rsidRPr="000A16A5">
        <w:rPr>
          <w:rFonts w:eastAsia="Times New Roman" w:cstheme="minorHAnsi"/>
          <w:i/>
          <w:sz w:val="24"/>
          <w:szCs w:val="24"/>
          <w:lang w:val="x-none" w:eastAsia="ar-SA"/>
        </w:rPr>
        <w:t>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w:t>
      </w:r>
      <w:r w:rsidRPr="000A16A5">
        <w:rPr>
          <w:rFonts w:eastAsia="Times New Roman" w:cstheme="minorHAnsi"/>
          <w:i/>
          <w:sz w:val="24"/>
          <w:szCs w:val="24"/>
          <w:lang w:eastAsia="ar-SA"/>
        </w:rPr>
        <w:t xml:space="preserve"> </w:t>
      </w:r>
      <w:r w:rsidRPr="000A16A5">
        <w:rPr>
          <w:rFonts w:eastAsia="Times New Roman" w:cstheme="minorHAnsi"/>
          <w:i/>
          <w:sz w:val="24"/>
          <w:szCs w:val="24"/>
          <w:lang w:val="x-none" w:eastAsia="ar-SA"/>
        </w:rPr>
        <w:t xml:space="preserve"> z jego członków do czasu wykonania zamówienia.</w:t>
      </w:r>
    </w:p>
    <w:p w14:paraId="73A17157" w14:textId="77777777" w:rsidR="00541E8A" w:rsidRPr="000A16A5" w:rsidRDefault="00541E8A" w:rsidP="00D16334">
      <w:pPr>
        <w:numPr>
          <w:ilvl w:val="1"/>
          <w:numId w:val="15"/>
        </w:numPr>
        <w:suppressAutoHyphens/>
        <w:spacing w:after="0" w:line="240" w:lineRule="auto"/>
        <w:jc w:val="both"/>
        <w:rPr>
          <w:rFonts w:eastAsia="Times New Roman" w:cstheme="minorHAnsi"/>
          <w:i/>
          <w:sz w:val="24"/>
          <w:szCs w:val="24"/>
          <w:lang w:val="x-none" w:eastAsia="ar-SA"/>
        </w:rPr>
      </w:pPr>
      <w:r w:rsidRPr="000A16A5">
        <w:rPr>
          <w:rFonts w:eastAsia="Times New Roman" w:cstheme="minorHAnsi"/>
          <w:i/>
          <w:sz w:val="24"/>
          <w:szCs w:val="24"/>
          <w:lang w:val="x-none" w:eastAsia="ar-SA"/>
        </w:rPr>
        <w:t>Zawarcie umowy nastąpi wg wzoru Zamawiającego.</w:t>
      </w:r>
    </w:p>
    <w:p w14:paraId="138612CD" w14:textId="77777777" w:rsidR="00541E8A" w:rsidRPr="000A16A5" w:rsidRDefault="00541E8A" w:rsidP="00D16334">
      <w:pPr>
        <w:numPr>
          <w:ilvl w:val="1"/>
          <w:numId w:val="15"/>
        </w:numPr>
        <w:suppressAutoHyphens/>
        <w:spacing w:after="0" w:line="240" w:lineRule="auto"/>
        <w:jc w:val="both"/>
        <w:rPr>
          <w:rFonts w:eastAsia="Times New Roman" w:cstheme="minorHAnsi"/>
          <w:i/>
          <w:sz w:val="24"/>
          <w:szCs w:val="24"/>
          <w:lang w:val="x-none" w:eastAsia="ar-SA"/>
        </w:rPr>
      </w:pPr>
      <w:r w:rsidRPr="000A16A5">
        <w:rPr>
          <w:rFonts w:eastAsia="Times New Roman" w:cstheme="minorHAnsi"/>
          <w:i/>
          <w:sz w:val="24"/>
          <w:szCs w:val="24"/>
          <w:lang w:val="x-none" w:eastAsia="ar-SA"/>
        </w:rPr>
        <w:t>Postanowienia ustalone we wzorze umowy nie podlegają negocjacjom.</w:t>
      </w:r>
    </w:p>
    <w:p w14:paraId="198C0BD5" w14:textId="77777777" w:rsidR="00541E8A" w:rsidRPr="000A16A5" w:rsidRDefault="00541E8A" w:rsidP="00D16334">
      <w:pPr>
        <w:numPr>
          <w:ilvl w:val="1"/>
          <w:numId w:val="15"/>
        </w:numPr>
        <w:suppressAutoHyphens/>
        <w:spacing w:after="0" w:line="240" w:lineRule="auto"/>
        <w:jc w:val="both"/>
        <w:rPr>
          <w:rFonts w:eastAsia="Times New Roman" w:cstheme="minorHAnsi"/>
          <w:i/>
          <w:sz w:val="24"/>
          <w:szCs w:val="24"/>
          <w:lang w:val="x-none" w:eastAsia="ar-SA"/>
        </w:rPr>
      </w:pPr>
      <w:r w:rsidRPr="000A16A5">
        <w:rPr>
          <w:rFonts w:eastAsia="Times New Roman" w:cstheme="minorHAnsi"/>
          <w:i/>
          <w:sz w:val="24"/>
          <w:szCs w:val="24"/>
          <w:lang w:val="x-none" w:eastAsia="ar-SA"/>
        </w:rPr>
        <w:t>Wykonawca, którego oferta zostanie wybrana w terminie do 7 dni od dnia, w którym nastąpi rozstrzygnięcie dostarczy Zamawiającemu:</w:t>
      </w:r>
    </w:p>
    <w:p w14:paraId="2CAE9730" w14:textId="77777777" w:rsidR="00541E8A" w:rsidRPr="000A16A5" w:rsidRDefault="00541E8A" w:rsidP="00D16334">
      <w:pPr>
        <w:numPr>
          <w:ilvl w:val="2"/>
          <w:numId w:val="15"/>
        </w:numPr>
        <w:suppressAutoHyphens/>
        <w:spacing w:after="0" w:line="240" w:lineRule="auto"/>
        <w:jc w:val="both"/>
        <w:rPr>
          <w:rFonts w:eastAsia="Times New Roman" w:cstheme="minorHAnsi"/>
          <w:i/>
          <w:sz w:val="24"/>
          <w:szCs w:val="24"/>
          <w:lang w:val="x-none" w:eastAsia="ar-SA"/>
        </w:rPr>
      </w:pPr>
      <w:r w:rsidRPr="000A16A5">
        <w:rPr>
          <w:rFonts w:eastAsia="Times New Roman" w:cstheme="minorHAnsi"/>
          <w:i/>
          <w:sz w:val="24"/>
          <w:szCs w:val="24"/>
          <w:lang w:val="x-none" w:eastAsia="ar-SA"/>
        </w:rPr>
        <w:t>egzemplarze podpisanej przez siebie umowy z załącznikami,</w:t>
      </w:r>
    </w:p>
    <w:p w14:paraId="40EAD7BE" w14:textId="77777777" w:rsidR="00541E8A" w:rsidRPr="000A16A5" w:rsidRDefault="00541E8A" w:rsidP="00D16334">
      <w:pPr>
        <w:numPr>
          <w:ilvl w:val="2"/>
          <w:numId w:val="15"/>
        </w:numPr>
        <w:suppressAutoHyphens/>
        <w:spacing w:after="0" w:line="240" w:lineRule="auto"/>
        <w:jc w:val="both"/>
        <w:rPr>
          <w:rFonts w:eastAsia="Times New Roman" w:cstheme="minorHAnsi"/>
          <w:i/>
          <w:sz w:val="24"/>
          <w:szCs w:val="24"/>
          <w:lang w:val="x-none" w:eastAsia="ar-SA"/>
        </w:rPr>
      </w:pPr>
      <w:r w:rsidRPr="000A16A5">
        <w:rPr>
          <w:rFonts w:eastAsia="Times New Roman" w:cstheme="minorHAnsi"/>
          <w:i/>
          <w:sz w:val="24"/>
          <w:szCs w:val="24"/>
          <w:lang w:val="x-none" w:eastAsia="ar-SA"/>
        </w:rPr>
        <w:t>umowę regulującą współpracę podmiotów występujących wspólnie do zamówienia (w przypadku zaistnienia takiej okoliczności).</w:t>
      </w:r>
    </w:p>
    <w:p w14:paraId="5AE286D4" w14:textId="10E03EC2" w:rsidR="00541E8A" w:rsidRPr="000A16A5" w:rsidRDefault="00541E8A" w:rsidP="0067344C">
      <w:pPr>
        <w:numPr>
          <w:ilvl w:val="1"/>
          <w:numId w:val="15"/>
        </w:numPr>
        <w:suppressAutoHyphens/>
        <w:spacing w:after="0" w:line="240" w:lineRule="auto"/>
        <w:jc w:val="both"/>
        <w:rPr>
          <w:rFonts w:eastAsia="Times New Roman" w:cstheme="minorHAnsi"/>
          <w:i/>
          <w:sz w:val="24"/>
          <w:szCs w:val="24"/>
          <w:lang w:val="x-none" w:eastAsia="ar-SA"/>
        </w:rPr>
      </w:pPr>
      <w:r w:rsidRPr="000A16A5">
        <w:rPr>
          <w:rFonts w:eastAsia="Times New Roman" w:cstheme="minorHAnsi"/>
          <w:i/>
          <w:sz w:val="24"/>
          <w:szCs w:val="24"/>
          <w:lang w:val="x-none" w:eastAsia="ar-SA"/>
        </w:rPr>
        <w:t xml:space="preserve">Zamawiający zawrze umowę w terminach przewidzianych w art. 94 ust 1 i 2 </w:t>
      </w:r>
      <w:r w:rsidRPr="000A16A5">
        <w:rPr>
          <w:rFonts w:eastAsia="Times New Roman" w:cstheme="minorHAnsi"/>
          <w:i/>
          <w:sz w:val="24"/>
          <w:szCs w:val="24"/>
          <w:lang w:eastAsia="ar-SA"/>
        </w:rPr>
        <w:t>u</w:t>
      </w:r>
      <w:proofErr w:type="spellStart"/>
      <w:r w:rsidRPr="000A16A5">
        <w:rPr>
          <w:rFonts w:eastAsia="Times New Roman" w:cstheme="minorHAnsi"/>
          <w:i/>
          <w:sz w:val="24"/>
          <w:szCs w:val="24"/>
          <w:lang w:val="x-none" w:eastAsia="ar-SA"/>
        </w:rPr>
        <w:t>Pzp</w:t>
      </w:r>
      <w:proofErr w:type="spellEnd"/>
      <w:r w:rsidRPr="000A16A5">
        <w:rPr>
          <w:rFonts w:eastAsia="Times New Roman" w:cstheme="minorHAnsi"/>
          <w:i/>
          <w:sz w:val="24"/>
          <w:szCs w:val="24"/>
          <w:lang w:val="x-none" w:eastAsia="ar-SA"/>
        </w:rPr>
        <w:t>,  nie później jednak niż przed upływem terminu związania ofertą.</w:t>
      </w:r>
    </w:p>
    <w:p w14:paraId="3F5B6BA7" w14:textId="77777777" w:rsidR="00541E8A" w:rsidRPr="000A16A5" w:rsidRDefault="00541E8A" w:rsidP="00D16334">
      <w:pPr>
        <w:numPr>
          <w:ilvl w:val="0"/>
          <w:numId w:val="15"/>
        </w:numPr>
        <w:suppressAutoHyphens/>
        <w:spacing w:after="0" w:line="240" w:lineRule="auto"/>
        <w:jc w:val="both"/>
        <w:rPr>
          <w:rFonts w:eastAsia="Times New Roman" w:cstheme="minorHAnsi"/>
          <w:b/>
          <w:i/>
          <w:sz w:val="24"/>
          <w:szCs w:val="24"/>
          <w:lang w:val="x-none" w:eastAsia="ar-SA"/>
        </w:rPr>
      </w:pPr>
      <w:r w:rsidRPr="000A16A5">
        <w:rPr>
          <w:rFonts w:eastAsia="Times New Roman" w:cstheme="minorHAnsi"/>
          <w:b/>
          <w:i/>
          <w:sz w:val="24"/>
          <w:szCs w:val="24"/>
          <w:lang w:val="x-none" w:eastAsia="ar-SA"/>
        </w:rPr>
        <w:t>Istotne dla stron postanowienia, które zostaną wprowadzone do treści zawieranej umowy w sprawie zamówienia publicznego, ogólne warunki umowy lub wzór umowy, jeżeli Zamawiający wymaga  od Wykonawcy, aby zawarł z nim umowę w sprawie zamówienia publicznego na takich warunkach – zawiera część II niniejszej SIWZ.</w:t>
      </w:r>
    </w:p>
    <w:p w14:paraId="313DAA14" w14:textId="77777777" w:rsidR="00541E8A" w:rsidRPr="000A16A5" w:rsidRDefault="00541E8A" w:rsidP="00D16334">
      <w:pPr>
        <w:numPr>
          <w:ilvl w:val="0"/>
          <w:numId w:val="15"/>
        </w:numPr>
        <w:suppressAutoHyphens/>
        <w:spacing w:after="0" w:line="240" w:lineRule="auto"/>
        <w:jc w:val="both"/>
        <w:rPr>
          <w:rFonts w:eastAsia="Times New Roman" w:cstheme="minorHAnsi"/>
          <w:b/>
          <w:i/>
          <w:sz w:val="24"/>
          <w:szCs w:val="24"/>
          <w:lang w:val="x-none" w:eastAsia="ar-SA"/>
        </w:rPr>
      </w:pPr>
      <w:r w:rsidRPr="000A16A5">
        <w:rPr>
          <w:rFonts w:eastAsia="Times New Roman" w:cstheme="minorHAnsi"/>
          <w:b/>
          <w:i/>
          <w:sz w:val="24"/>
          <w:szCs w:val="24"/>
          <w:lang w:val="x-none" w:eastAsia="ar-SA"/>
        </w:rPr>
        <w:t>Środki ochrony prawnej.</w:t>
      </w:r>
    </w:p>
    <w:p w14:paraId="25B294E3" w14:textId="77777777" w:rsidR="00541E8A" w:rsidRPr="000A16A5" w:rsidRDefault="007473F5" w:rsidP="007473F5">
      <w:pPr>
        <w:suppressAutoHyphens/>
        <w:spacing w:after="0" w:line="240" w:lineRule="auto"/>
        <w:ind w:left="660"/>
        <w:jc w:val="both"/>
        <w:rPr>
          <w:rFonts w:eastAsia="Times New Roman" w:cstheme="minorHAnsi"/>
          <w:i/>
          <w:sz w:val="24"/>
          <w:szCs w:val="24"/>
          <w:lang w:val="x-none" w:eastAsia="ar-SA"/>
        </w:rPr>
      </w:pPr>
      <w:r w:rsidRPr="000A16A5">
        <w:rPr>
          <w:rFonts w:eastAsia="Times New Roman" w:cstheme="minorHAnsi"/>
          <w:i/>
          <w:sz w:val="24"/>
          <w:szCs w:val="24"/>
          <w:lang w:eastAsia="ar-SA"/>
        </w:rPr>
        <w:t>21.1.</w:t>
      </w:r>
      <w:r w:rsidR="00541E8A" w:rsidRPr="000A16A5">
        <w:rPr>
          <w:rFonts w:eastAsia="Times New Roman" w:cstheme="minorHAnsi"/>
          <w:i/>
          <w:sz w:val="24"/>
          <w:szCs w:val="24"/>
          <w:lang w:val="x-none" w:eastAsia="ar-SA"/>
        </w:rPr>
        <w:t xml:space="preserve">Każdemu Wykonawcy, a także innemu podmiotowi, jeżeli ma lub miał interes w uzyskaniu danego zamówienia oraz poniósł lub może ponieść szkodę w wyniku naruszenia przez Zamawiającego przepisów </w:t>
      </w:r>
      <w:r w:rsidR="00541E8A" w:rsidRPr="000A16A5">
        <w:rPr>
          <w:rFonts w:eastAsia="Times New Roman" w:cstheme="minorHAnsi"/>
          <w:i/>
          <w:sz w:val="24"/>
          <w:szCs w:val="24"/>
          <w:lang w:eastAsia="ar-SA"/>
        </w:rPr>
        <w:t>u</w:t>
      </w:r>
      <w:proofErr w:type="spellStart"/>
      <w:r w:rsidR="00541E8A" w:rsidRPr="000A16A5">
        <w:rPr>
          <w:rFonts w:eastAsia="Times New Roman" w:cstheme="minorHAnsi"/>
          <w:i/>
          <w:sz w:val="24"/>
          <w:szCs w:val="24"/>
          <w:lang w:val="x-none" w:eastAsia="ar-SA"/>
        </w:rPr>
        <w:t>Pzp</w:t>
      </w:r>
      <w:proofErr w:type="spellEnd"/>
      <w:r w:rsidR="00541E8A" w:rsidRPr="000A16A5">
        <w:rPr>
          <w:rFonts w:eastAsia="Times New Roman" w:cstheme="minorHAnsi"/>
          <w:i/>
          <w:sz w:val="24"/>
          <w:szCs w:val="24"/>
          <w:lang w:val="x-none" w:eastAsia="ar-SA"/>
        </w:rPr>
        <w:t xml:space="preserve"> przysługują środki ochrony prawnej przewidziane w dziale VI </w:t>
      </w:r>
      <w:proofErr w:type="spellStart"/>
      <w:r w:rsidR="00541E8A" w:rsidRPr="000A16A5">
        <w:rPr>
          <w:rFonts w:eastAsia="Times New Roman" w:cstheme="minorHAnsi"/>
          <w:i/>
          <w:sz w:val="24"/>
          <w:szCs w:val="24"/>
          <w:lang w:val="x-none" w:eastAsia="ar-SA"/>
        </w:rPr>
        <w:t>UPzp</w:t>
      </w:r>
      <w:proofErr w:type="spellEnd"/>
      <w:r w:rsidR="00541E8A" w:rsidRPr="000A16A5">
        <w:rPr>
          <w:rFonts w:eastAsia="Times New Roman" w:cstheme="minorHAnsi"/>
          <w:i/>
          <w:sz w:val="24"/>
          <w:szCs w:val="24"/>
          <w:lang w:val="x-none" w:eastAsia="ar-SA"/>
        </w:rPr>
        <w:t xml:space="preserve"> jak dla postępowań poniżej</w:t>
      </w:r>
      <w:r w:rsidR="00541E8A" w:rsidRPr="000A16A5">
        <w:rPr>
          <w:rFonts w:eastAsia="Times New Roman" w:cstheme="minorHAnsi"/>
          <w:i/>
          <w:color w:val="008000"/>
          <w:sz w:val="24"/>
          <w:szCs w:val="24"/>
          <w:lang w:val="x-none" w:eastAsia="ar-SA"/>
        </w:rPr>
        <w:t xml:space="preserve"> </w:t>
      </w:r>
      <w:r w:rsidR="00541E8A" w:rsidRPr="000A16A5">
        <w:rPr>
          <w:rFonts w:eastAsia="Times New Roman" w:cstheme="minorHAnsi"/>
          <w:i/>
          <w:sz w:val="24"/>
          <w:szCs w:val="24"/>
          <w:lang w:val="x-none" w:eastAsia="ar-SA"/>
        </w:rPr>
        <w:t xml:space="preserve">kwoty określonej w przepisach wykonawczych wydanych na podstawie art. 11 ust. 8 </w:t>
      </w:r>
      <w:r w:rsidR="00541E8A" w:rsidRPr="000A16A5">
        <w:rPr>
          <w:rFonts w:eastAsia="Times New Roman" w:cstheme="minorHAnsi"/>
          <w:i/>
          <w:sz w:val="24"/>
          <w:szCs w:val="24"/>
          <w:lang w:eastAsia="ar-SA"/>
        </w:rPr>
        <w:t>u</w:t>
      </w:r>
      <w:proofErr w:type="spellStart"/>
      <w:r w:rsidR="00541E8A" w:rsidRPr="000A16A5">
        <w:rPr>
          <w:rFonts w:eastAsia="Times New Roman" w:cstheme="minorHAnsi"/>
          <w:i/>
          <w:sz w:val="24"/>
          <w:szCs w:val="24"/>
          <w:lang w:val="x-none" w:eastAsia="ar-SA"/>
        </w:rPr>
        <w:t>Pzp</w:t>
      </w:r>
      <w:proofErr w:type="spellEnd"/>
      <w:r w:rsidR="00541E8A" w:rsidRPr="000A16A5">
        <w:rPr>
          <w:rFonts w:eastAsia="Times New Roman" w:cstheme="minorHAnsi"/>
          <w:i/>
          <w:sz w:val="24"/>
          <w:szCs w:val="24"/>
          <w:lang w:val="x-none" w:eastAsia="ar-SA"/>
        </w:rPr>
        <w:t>.</w:t>
      </w:r>
    </w:p>
    <w:p w14:paraId="4F069737" w14:textId="77777777" w:rsidR="00541E8A" w:rsidRPr="000A16A5" w:rsidRDefault="00541E8A" w:rsidP="00D16334">
      <w:pPr>
        <w:numPr>
          <w:ilvl w:val="1"/>
          <w:numId w:val="15"/>
        </w:numPr>
        <w:suppressAutoHyphens/>
        <w:spacing w:after="0" w:line="240" w:lineRule="auto"/>
        <w:jc w:val="both"/>
        <w:rPr>
          <w:rFonts w:eastAsia="Times New Roman" w:cstheme="minorHAnsi"/>
          <w:i/>
          <w:sz w:val="24"/>
          <w:szCs w:val="24"/>
          <w:lang w:val="x-none" w:eastAsia="ar-SA"/>
        </w:rPr>
      </w:pPr>
      <w:r w:rsidRPr="000A16A5">
        <w:rPr>
          <w:rFonts w:eastAsia="Times New Roman" w:cstheme="minorHAnsi"/>
          <w:i/>
          <w:sz w:val="24"/>
          <w:szCs w:val="24"/>
          <w:lang w:val="x-none" w:eastAsia="ar-SA"/>
        </w:rPr>
        <w:t xml:space="preserve">Środki ochrony prawnej wobec ogłoszenia o zamówieniu oraz SIWZ przysługują również organizacjom wpisanym na listę, o której mowa w art. 154 pkt. 5 </w:t>
      </w:r>
      <w:r w:rsidRPr="000A16A5">
        <w:rPr>
          <w:rFonts w:eastAsia="Times New Roman" w:cstheme="minorHAnsi"/>
          <w:i/>
          <w:sz w:val="24"/>
          <w:szCs w:val="24"/>
          <w:lang w:eastAsia="ar-SA"/>
        </w:rPr>
        <w:t>u</w:t>
      </w:r>
      <w:proofErr w:type="spellStart"/>
      <w:r w:rsidRPr="000A16A5">
        <w:rPr>
          <w:rFonts w:eastAsia="Times New Roman" w:cstheme="minorHAnsi"/>
          <w:i/>
          <w:sz w:val="24"/>
          <w:szCs w:val="24"/>
          <w:lang w:val="x-none" w:eastAsia="ar-SA"/>
        </w:rPr>
        <w:t>Pzp</w:t>
      </w:r>
      <w:proofErr w:type="spellEnd"/>
      <w:r w:rsidRPr="000A16A5">
        <w:rPr>
          <w:rFonts w:eastAsia="Times New Roman" w:cstheme="minorHAnsi"/>
          <w:i/>
          <w:sz w:val="24"/>
          <w:szCs w:val="24"/>
          <w:lang w:val="x-none" w:eastAsia="ar-SA"/>
        </w:rPr>
        <w:t>.</w:t>
      </w:r>
    </w:p>
    <w:p w14:paraId="4AE3EF26" w14:textId="77777777" w:rsidR="00541E8A" w:rsidRPr="000A16A5" w:rsidRDefault="00541E8A" w:rsidP="00541E8A">
      <w:pPr>
        <w:suppressAutoHyphens/>
        <w:spacing w:after="0" w:line="240" w:lineRule="auto"/>
        <w:rPr>
          <w:rFonts w:eastAsia="Times New Roman" w:cstheme="minorHAnsi"/>
          <w:i/>
          <w:sz w:val="24"/>
          <w:szCs w:val="24"/>
          <w:lang w:eastAsia="ar-SA"/>
        </w:rPr>
      </w:pPr>
    </w:p>
    <w:p w14:paraId="255A5A4D" w14:textId="77777777" w:rsidR="00541E8A" w:rsidRPr="000A16A5" w:rsidRDefault="00541E8A" w:rsidP="00541E8A">
      <w:pPr>
        <w:suppressAutoHyphens/>
        <w:spacing w:before="60" w:after="60" w:line="240" w:lineRule="auto"/>
        <w:ind w:left="4248"/>
        <w:rPr>
          <w:rFonts w:eastAsia="Times New Roman" w:cstheme="minorHAnsi"/>
          <w:i/>
          <w:sz w:val="24"/>
          <w:szCs w:val="24"/>
          <w:lang w:eastAsia="ar-SA"/>
        </w:rPr>
        <w:sectPr w:rsidR="00541E8A" w:rsidRPr="000A16A5" w:rsidSect="00541E8A">
          <w:headerReference w:type="default" r:id="rId13"/>
          <w:pgSz w:w="11906" w:h="16838"/>
          <w:pgMar w:top="1417" w:right="1417" w:bottom="1417" w:left="1417" w:header="708" w:footer="708" w:gutter="0"/>
          <w:cols w:space="708"/>
          <w:docGrid w:linePitch="360"/>
        </w:sectPr>
      </w:pPr>
    </w:p>
    <w:p w14:paraId="1646F91E" w14:textId="77777777" w:rsidR="00541E8A" w:rsidRPr="000A16A5" w:rsidRDefault="00541E8A" w:rsidP="00541E8A">
      <w:pPr>
        <w:suppressAutoHyphens/>
        <w:spacing w:after="0" w:line="240" w:lineRule="auto"/>
        <w:ind w:left="415"/>
        <w:jc w:val="center"/>
        <w:rPr>
          <w:rFonts w:eastAsia="Times New Roman" w:cstheme="minorHAnsi"/>
          <w:b/>
          <w:i/>
          <w:sz w:val="24"/>
          <w:szCs w:val="24"/>
          <w:lang w:eastAsia="ar-SA"/>
        </w:rPr>
      </w:pPr>
    </w:p>
    <w:p w14:paraId="3BCFAFC4" w14:textId="77777777" w:rsidR="00D20FDF" w:rsidRPr="000A16A5" w:rsidRDefault="00D20FDF" w:rsidP="00D20FDF">
      <w:pPr>
        <w:spacing w:after="40" w:line="240" w:lineRule="auto"/>
        <w:ind w:left="540"/>
        <w:jc w:val="both"/>
        <w:rPr>
          <w:rFonts w:eastAsia="Times New Roman" w:cstheme="minorHAnsi"/>
          <w:b/>
          <w:i/>
          <w:sz w:val="20"/>
          <w:szCs w:val="20"/>
          <w:lang w:eastAsia="pl-PL"/>
        </w:rPr>
      </w:pPr>
      <w:r w:rsidRPr="000A16A5">
        <w:rPr>
          <w:rFonts w:eastAsia="Times New Roman" w:cstheme="minorHAnsi"/>
          <w:b/>
          <w:i/>
          <w:sz w:val="20"/>
          <w:szCs w:val="20"/>
          <w:lang w:eastAsia="pl-PL"/>
        </w:rPr>
        <w:t>Klauzula informacyjna z art.13 RODO do zastosowania przez zamawiających w celu związanym z postepowaniem o udzielenie zamówienia publicznego.</w:t>
      </w:r>
    </w:p>
    <w:p w14:paraId="2996D110" w14:textId="77777777" w:rsidR="00D20FDF" w:rsidRPr="000A16A5" w:rsidRDefault="00D20FDF" w:rsidP="00D20FDF">
      <w:pPr>
        <w:spacing w:after="40" w:line="240" w:lineRule="auto"/>
        <w:ind w:left="540"/>
        <w:jc w:val="both"/>
        <w:rPr>
          <w:rFonts w:eastAsia="Times New Roman" w:cstheme="minorHAnsi"/>
          <w:b/>
          <w:i/>
          <w:sz w:val="20"/>
          <w:szCs w:val="20"/>
          <w:lang w:eastAsia="pl-PL"/>
        </w:rPr>
      </w:pPr>
      <w:r w:rsidRPr="000A16A5">
        <w:rPr>
          <w:rFonts w:eastAsia="Times New Roman" w:cstheme="minorHAnsi"/>
          <w:b/>
          <w:i/>
          <w:sz w:val="20"/>
          <w:szCs w:val="20"/>
          <w:lang w:eastAsia="pl-PL"/>
        </w:rPr>
        <w:t xml:space="preserve"> </w:t>
      </w:r>
    </w:p>
    <w:p w14:paraId="19DF2B01" w14:textId="77777777" w:rsidR="00D20FDF" w:rsidRPr="000A16A5" w:rsidRDefault="00D20FDF" w:rsidP="00D20FDF">
      <w:pPr>
        <w:spacing w:after="40" w:line="240" w:lineRule="auto"/>
        <w:ind w:left="540"/>
        <w:jc w:val="both"/>
        <w:rPr>
          <w:rFonts w:eastAsia="Times New Roman" w:cstheme="minorHAnsi"/>
          <w:b/>
          <w:i/>
          <w:sz w:val="20"/>
          <w:szCs w:val="20"/>
          <w:lang w:eastAsia="pl-PL"/>
        </w:rPr>
      </w:pPr>
      <w:r w:rsidRPr="000A16A5">
        <w:rPr>
          <w:rFonts w:eastAsia="Times New Roman" w:cstheme="minorHAnsi"/>
          <w:b/>
          <w:i/>
          <w:sz w:val="20"/>
          <w:szCs w:val="20"/>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21819730" w14:textId="77777777" w:rsidR="00D20FDF" w:rsidRPr="000A16A5" w:rsidRDefault="00D20FDF" w:rsidP="00D20FDF">
      <w:pPr>
        <w:spacing w:after="40" w:line="240" w:lineRule="auto"/>
        <w:ind w:left="540"/>
        <w:jc w:val="both"/>
        <w:rPr>
          <w:rFonts w:eastAsia="Times New Roman" w:cstheme="minorHAnsi"/>
          <w:b/>
          <w:i/>
          <w:sz w:val="20"/>
          <w:szCs w:val="20"/>
          <w:lang w:eastAsia="pl-PL"/>
        </w:rPr>
      </w:pPr>
      <w:r w:rsidRPr="000A16A5">
        <w:rPr>
          <w:rFonts w:eastAsia="Times New Roman" w:cstheme="minorHAnsi"/>
          <w:b/>
          <w:i/>
          <w:sz w:val="20"/>
          <w:szCs w:val="20"/>
          <w:lang w:eastAsia="pl-PL"/>
        </w:rPr>
        <w:t xml:space="preserve">1)administratorem Pani/Pana danych osobowych jest Zarząd Dróg Powiatowych w Dębicy z siedzibą w Dębicy przy ul. Parkowej 28, </w:t>
      </w:r>
    </w:p>
    <w:p w14:paraId="0391CD68" w14:textId="77777777" w:rsidR="00D20FDF" w:rsidRPr="000A16A5" w:rsidRDefault="00D20FDF" w:rsidP="00D20FDF">
      <w:pPr>
        <w:spacing w:after="40" w:line="240" w:lineRule="auto"/>
        <w:ind w:left="540"/>
        <w:jc w:val="both"/>
        <w:rPr>
          <w:rFonts w:eastAsia="Times New Roman" w:cstheme="minorHAnsi"/>
          <w:b/>
          <w:i/>
          <w:sz w:val="20"/>
          <w:szCs w:val="20"/>
          <w:lang w:eastAsia="pl-PL"/>
        </w:rPr>
      </w:pPr>
      <w:r w:rsidRPr="000A16A5">
        <w:rPr>
          <w:rFonts w:eastAsia="Times New Roman" w:cstheme="minorHAnsi"/>
          <w:b/>
          <w:i/>
          <w:sz w:val="20"/>
          <w:szCs w:val="20"/>
          <w:lang w:eastAsia="pl-PL"/>
        </w:rPr>
        <w:t>2) inspektorem ochrony danych osobowych w zdp@rde.pl, tel.14 680 3155.</w:t>
      </w:r>
    </w:p>
    <w:p w14:paraId="0B81AE68" w14:textId="1DE365D7" w:rsidR="00D20FDF" w:rsidRPr="000A16A5" w:rsidRDefault="00D20FDF" w:rsidP="00D20FDF">
      <w:pPr>
        <w:spacing w:after="40" w:line="240" w:lineRule="auto"/>
        <w:ind w:left="540"/>
        <w:jc w:val="both"/>
        <w:rPr>
          <w:rFonts w:eastAsia="Times New Roman" w:cstheme="minorHAnsi"/>
          <w:b/>
          <w:i/>
          <w:sz w:val="18"/>
          <w:szCs w:val="18"/>
          <w:lang w:eastAsia="pl-PL"/>
        </w:rPr>
      </w:pPr>
      <w:r w:rsidRPr="000A16A5">
        <w:rPr>
          <w:rFonts w:eastAsia="Times New Roman" w:cstheme="minorHAnsi"/>
          <w:b/>
          <w:i/>
          <w:sz w:val="20"/>
          <w:szCs w:val="20"/>
          <w:lang w:eastAsia="pl-PL"/>
        </w:rPr>
        <w:t xml:space="preserve">3)Pani/Pana dane osobowe przetwarzane będą na podstawie art. 6 ust. 1 lit. c RODO w celu związanym z postępowaniem o udzielenie zamówienia publicznego </w:t>
      </w:r>
      <w:r w:rsidR="00F31634" w:rsidRPr="000A16A5">
        <w:rPr>
          <w:rFonts w:eastAsia="Times New Roman" w:cstheme="minorHAnsi"/>
          <w:b/>
          <w:i/>
          <w:sz w:val="20"/>
          <w:szCs w:val="20"/>
          <w:lang w:eastAsia="pl-PL"/>
        </w:rPr>
        <w:t>ZP.271.25.2020</w:t>
      </w:r>
      <w:r w:rsidRPr="000A16A5">
        <w:rPr>
          <w:rFonts w:eastAsia="Times New Roman" w:cstheme="minorHAnsi"/>
          <w:b/>
          <w:i/>
          <w:sz w:val="20"/>
          <w:szCs w:val="20"/>
          <w:lang w:eastAsia="pl-PL"/>
        </w:rPr>
        <w:t xml:space="preserve"> </w:t>
      </w:r>
      <w:r w:rsidRPr="000A16A5">
        <w:rPr>
          <w:rFonts w:eastAsia="Times New Roman" w:cstheme="minorHAnsi"/>
          <w:b/>
          <w:i/>
          <w:sz w:val="18"/>
          <w:szCs w:val="18"/>
          <w:lang w:eastAsia="pl-PL"/>
        </w:rPr>
        <w:t>-.</w:t>
      </w:r>
      <w:r w:rsidRPr="000A16A5">
        <w:rPr>
          <w:rFonts w:eastAsia="Times New Roman" w:cstheme="minorHAnsi"/>
          <w:b/>
          <w:bCs/>
          <w:i/>
          <w:iCs/>
          <w:sz w:val="18"/>
          <w:szCs w:val="18"/>
          <w:lang w:eastAsia="pl-PL"/>
        </w:rPr>
        <w:t>„</w:t>
      </w:r>
      <w:r w:rsidRPr="000A16A5">
        <w:rPr>
          <w:rFonts w:eastAsia="Times New Roman" w:cstheme="minorHAnsi"/>
          <w:b/>
          <w:i/>
          <w:iCs/>
          <w:sz w:val="18"/>
          <w:szCs w:val="18"/>
          <w:lang w:eastAsia="pl-PL"/>
        </w:rPr>
        <w:t>Dostawa grysu, klińca i  tłucznia</w:t>
      </w:r>
      <w:r w:rsidRPr="000A16A5">
        <w:rPr>
          <w:rFonts w:eastAsia="Times New Roman" w:cstheme="minorHAnsi"/>
          <w:b/>
          <w:i/>
          <w:sz w:val="18"/>
          <w:szCs w:val="18"/>
          <w:lang w:eastAsia="pl-PL"/>
        </w:rPr>
        <w:t xml:space="preserve"> oraz mieszanki kruszywa łamanego.”</w:t>
      </w:r>
    </w:p>
    <w:p w14:paraId="090C71EC" w14:textId="77777777" w:rsidR="00D20FDF" w:rsidRPr="000A16A5" w:rsidRDefault="00D20FDF" w:rsidP="00D20FDF">
      <w:pPr>
        <w:spacing w:after="40" w:line="240" w:lineRule="auto"/>
        <w:ind w:left="540"/>
        <w:jc w:val="both"/>
        <w:rPr>
          <w:rFonts w:eastAsia="Times New Roman" w:cstheme="minorHAnsi"/>
          <w:b/>
          <w:i/>
          <w:sz w:val="20"/>
          <w:szCs w:val="20"/>
          <w:lang w:eastAsia="pl-PL"/>
        </w:rPr>
      </w:pPr>
      <w:r w:rsidRPr="000A16A5">
        <w:rPr>
          <w:rFonts w:eastAsia="Times New Roman" w:cstheme="minorHAnsi"/>
          <w:b/>
          <w:i/>
          <w:sz w:val="20"/>
          <w:szCs w:val="20"/>
          <w:lang w:eastAsia="pl-PL"/>
        </w:rPr>
        <w:t>prowadzonym w trybie przetargu nieograniczonego.;</w:t>
      </w:r>
    </w:p>
    <w:p w14:paraId="3D7B2FAB" w14:textId="77777777" w:rsidR="00D20FDF" w:rsidRPr="000A16A5" w:rsidRDefault="00D20FDF" w:rsidP="00D20FDF">
      <w:pPr>
        <w:spacing w:after="40" w:line="240" w:lineRule="auto"/>
        <w:ind w:left="540"/>
        <w:jc w:val="both"/>
        <w:rPr>
          <w:rFonts w:eastAsia="Times New Roman" w:cstheme="minorHAnsi"/>
          <w:b/>
          <w:i/>
          <w:sz w:val="20"/>
          <w:szCs w:val="20"/>
          <w:lang w:eastAsia="pl-PL"/>
        </w:rPr>
      </w:pPr>
      <w:r w:rsidRPr="000A16A5">
        <w:rPr>
          <w:rFonts w:eastAsia="Times New Roman" w:cstheme="minorHAnsi"/>
          <w:b/>
          <w:i/>
          <w:sz w:val="20"/>
          <w:szCs w:val="20"/>
          <w:lang w:eastAsia="pl-PL"/>
        </w:rPr>
        <w:t xml:space="preserve">4)odbiorcami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0A16A5">
        <w:rPr>
          <w:rFonts w:eastAsia="Times New Roman" w:cstheme="minorHAnsi"/>
          <w:b/>
          <w:i/>
          <w:sz w:val="20"/>
          <w:szCs w:val="20"/>
          <w:lang w:eastAsia="pl-PL"/>
        </w:rPr>
        <w:t>Pzp</w:t>
      </w:r>
      <w:proofErr w:type="spellEnd"/>
      <w:r w:rsidRPr="000A16A5">
        <w:rPr>
          <w:rFonts w:eastAsia="Times New Roman" w:cstheme="minorHAnsi"/>
          <w:b/>
          <w:i/>
          <w:sz w:val="20"/>
          <w:szCs w:val="20"/>
          <w:lang w:eastAsia="pl-PL"/>
        </w:rPr>
        <w:t xml:space="preserve">”;  </w:t>
      </w:r>
    </w:p>
    <w:p w14:paraId="39E09128" w14:textId="77777777" w:rsidR="00D20FDF" w:rsidRPr="000A16A5" w:rsidRDefault="00D20FDF" w:rsidP="00D20FDF">
      <w:pPr>
        <w:spacing w:after="40" w:line="240" w:lineRule="auto"/>
        <w:ind w:left="540"/>
        <w:jc w:val="both"/>
        <w:rPr>
          <w:rFonts w:eastAsia="Times New Roman" w:cstheme="minorHAnsi"/>
          <w:b/>
          <w:i/>
          <w:sz w:val="20"/>
          <w:szCs w:val="20"/>
          <w:lang w:eastAsia="pl-PL"/>
        </w:rPr>
      </w:pPr>
      <w:r w:rsidRPr="000A16A5">
        <w:rPr>
          <w:rFonts w:eastAsia="Times New Roman" w:cstheme="minorHAnsi"/>
          <w:b/>
          <w:i/>
          <w:sz w:val="20"/>
          <w:szCs w:val="20"/>
          <w:lang w:eastAsia="pl-PL"/>
        </w:rPr>
        <w:t xml:space="preserve">5)Pani/Pana dane osobowe będą przechowywane, zgodnie z art. 97 ust. 1 ustawy </w:t>
      </w:r>
      <w:proofErr w:type="spellStart"/>
      <w:r w:rsidRPr="000A16A5">
        <w:rPr>
          <w:rFonts w:eastAsia="Times New Roman" w:cstheme="minorHAnsi"/>
          <w:b/>
          <w:i/>
          <w:sz w:val="20"/>
          <w:szCs w:val="20"/>
          <w:lang w:eastAsia="pl-PL"/>
        </w:rPr>
        <w:t>Pzp</w:t>
      </w:r>
      <w:proofErr w:type="spellEnd"/>
      <w:r w:rsidRPr="000A16A5">
        <w:rPr>
          <w:rFonts w:eastAsia="Times New Roman" w:cstheme="minorHAnsi"/>
          <w:b/>
          <w:i/>
          <w:sz w:val="20"/>
          <w:szCs w:val="20"/>
          <w:lang w:eastAsia="pl-PL"/>
        </w:rPr>
        <w:t>, przez okres 4 lat od dnia zakończenia postępowania o udzielenie zamówienia, a jeżeli czas trwania umowy przekracza 4 lata, okres przechowywania obejmuje cały czas trwania umowy;</w:t>
      </w:r>
    </w:p>
    <w:p w14:paraId="772D83CB" w14:textId="77777777" w:rsidR="00D20FDF" w:rsidRPr="000A16A5" w:rsidRDefault="00D20FDF" w:rsidP="00D20FDF">
      <w:pPr>
        <w:spacing w:after="40" w:line="240" w:lineRule="auto"/>
        <w:ind w:left="540"/>
        <w:jc w:val="both"/>
        <w:rPr>
          <w:rFonts w:eastAsia="Times New Roman" w:cstheme="minorHAnsi"/>
          <w:b/>
          <w:i/>
          <w:sz w:val="20"/>
          <w:szCs w:val="20"/>
          <w:lang w:eastAsia="pl-PL"/>
        </w:rPr>
      </w:pPr>
      <w:r w:rsidRPr="000A16A5">
        <w:rPr>
          <w:rFonts w:eastAsia="Times New Roman" w:cstheme="minorHAnsi"/>
          <w:b/>
          <w:i/>
          <w:sz w:val="20"/>
          <w:szCs w:val="20"/>
          <w:lang w:eastAsia="pl-PL"/>
        </w:rPr>
        <w:t xml:space="preserve">6)obowiązek podania przez Panią/Pana danych osobowych bezpośrednio Pani/Pana dotyczących jest wymogiem ustawowym określonym w przepisach ustawy </w:t>
      </w:r>
      <w:proofErr w:type="spellStart"/>
      <w:r w:rsidRPr="000A16A5">
        <w:rPr>
          <w:rFonts w:eastAsia="Times New Roman" w:cstheme="minorHAnsi"/>
          <w:b/>
          <w:i/>
          <w:sz w:val="20"/>
          <w:szCs w:val="20"/>
          <w:lang w:eastAsia="pl-PL"/>
        </w:rPr>
        <w:t>Pzp</w:t>
      </w:r>
      <w:proofErr w:type="spellEnd"/>
      <w:r w:rsidRPr="000A16A5">
        <w:rPr>
          <w:rFonts w:eastAsia="Times New Roman" w:cstheme="minorHAnsi"/>
          <w:b/>
          <w:i/>
          <w:sz w:val="20"/>
          <w:szCs w:val="20"/>
          <w:lang w:eastAsia="pl-PL"/>
        </w:rPr>
        <w:t xml:space="preserve">, związanym z udziałem w postępowaniu o udzielenie zamówienia publicznego; konsekwencje niepodania określonych danych wynikają z ustawy </w:t>
      </w:r>
      <w:proofErr w:type="spellStart"/>
      <w:r w:rsidRPr="000A16A5">
        <w:rPr>
          <w:rFonts w:eastAsia="Times New Roman" w:cstheme="minorHAnsi"/>
          <w:b/>
          <w:i/>
          <w:sz w:val="20"/>
          <w:szCs w:val="20"/>
          <w:lang w:eastAsia="pl-PL"/>
        </w:rPr>
        <w:t>Pzp</w:t>
      </w:r>
      <w:proofErr w:type="spellEnd"/>
      <w:r w:rsidRPr="000A16A5">
        <w:rPr>
          <w:rFonts w:eastAsia="Times New Roman" w:cstheme="minorHAnsi"/>
          <w:b/>
          <w:i/>
          <w:sz w:val="20"/>
          <w:szCs w:val="20"/>
          <w:lang w:eastAsia="pl-PL"/>
        </w:rPr>
        <w:t xml:space="preserve">;  </w:t>
      </w:r>
    </w:p>
    <w:p w14:paraId="282601E7" w14:textId="77777777" w:rsidR="00D20FDF" w:rsidRPr="000A16A5" w:rsidRDefault="00D20FDF" w:rsidP="00D20FDF">
      <w:pPr>
        <w:spacing w:after="40" w:line="240" w:lineRule="auto"/>
        <w:ind w:left="540"/>
        <w:jc w:val="both"/>
        <w:rPr>
          <w:rFonts w:eastAsia="Times New Roman" w:cstheme="minorHAnsi"/>
          <w:b/>
          <w:i/>
          <w:sz w:val="20"/>
          <w:szCs w:val="20"/>
          <w:lang w:eastAsia="pl-PL"/>
        </w:rPr>
      </w:pPr>
      <w:r w:rsidRPr="000A16A5">
        <w:rPr>
          <w:rFonts w:eastAsia="Times New Roman" w:cstheme="minorHAnsi"/>
          <w:b/>
          <w:i/>
          <w:sz w:val="20"/>
          <w:szCs w:val="20"/>
          <w:lang w:eastAsia="pl-PL"/>
        </w:rPr>
        <w:t>7)w odniesieniu do Pani/Pana danych osobowych decyzje nie będą podejmowane w sposób zautomatyzowany, stosowanie do art. 22 RODO;</w:t>
      </w:r>
    </w:p>
    <w:p w14:paraId="5523B7D5" w14:textId="77777777" w:rsidR="00D20FDF" w:rsidRPr="000A16A5" w:rsidRDefault="00D20FDF" w:rsidP="00D20FDF">
      <w:pPr>
        <w:spacing w:after="40" w:line="240" w:lineRule="auto"/>
        <w:ind w:left="540"/>
        <w:jc w:val="both"/>
        <w:rPr>
          <w:rFonts w:eastAsia="Times New Roman" w:cstheme="minorHAnsi"/>
          <w:b/>
          <w:i/>
          <w:sz w:val="20"/>
          <w:szCs w:val="20"/>
          <w:lang w:eastAsia="pl-PL"/>
        </w:rPr>
      </w:pPr>
      <w:r w:rsidRPr="000A16A5">
        <w:rPr>
          <w:rFonts w:eastAsia="Times New Roman" w:cstheme="minorHAnsi"/>
          <w:b/>
          <w:i/>
          <w:sz w:val="20"/>
          <w:szCs w:val="20"/>
          <w:lang w:eastAsia="pl-PL"/>
        </w:rPr>
        <w:t>8)posiada Pani/Pan:</w:t>
      </w:r>
    </w:p>
    <w:p w14:paraId="56505A11" w14:textId="77777777" w:rsidR="00D20FDF" w:rsidRPr="000A16A5" w:rsidRDefault="00D20FDF" w:rsidP="00D20FDF">
      <w:pPr>
        <w:spacing w:after="40" w:line="240" w:lineRule="auto"/>
        <w:ind w:left="540"/>
        <w:jc w:val="both"/>
        <w:rPr>
          <w:rFonts w:eastAsia="Times New Roman" w:cstheme="minorHAnsi"/>
          <w:b/>
          <w:i/>
          <w:sz w:val="20"/>
          <w:szCs w:val="20"/>
          <w:lang w:eastAsia="pl-PL"/>
        </w:rPr>
      </w:pPr>
      <w:r w:rsidRPr="000A16A5">
        <w:rPr>
          <w:rFonts w:eastAsia="Times New Roman" w:cstheme="minorHAnsi"/>
          <w:b/>
          <w:i/>
          <w:sz w:val="20"/>
          <w:szCs w:val="20"/>
          <w:lang w:eastAsia="pl-PL"/>
        </w:rPr>
        <w:t>−</w:t>
      </w:r>
      <w:r w:rsidRPr="000A16A5">
        <w:rPr>
          <w:rFonts w:eastAsia="Times New Roman" w:cstheme="minorHAnsi"/>
          <w:b/>
          <w:i/>
          <w:sz w:val="20"/>
          <w:szCs w:val="20"/>
          <w:lang w:eastAsia="pl-PL"/>
        </w:rPr>
        <w:tab/>
        <w:t>na podstawie art. 15 RODO prawo dostępu do danych osobowych Pani/Pana dotyczących;</w:t>
      </w:r>
    </w:p>
    <w:p w14:paraId="639C2965" w14:textId="77777777" w:rsidR="00D20FDF" w:rsidRPr="000A16A5" w:rsidRDefault="00D20FDF" w:rsidP="00D20FDF">
      <w:pPr>
        <w:spacing w:after="40" w:line="240" w:lineRule="auto"/>
        <w:ind w:left="540"/>
        <w:jc w:val="both"/>
        <w:rPr>
          <w:rFonts w:eastAsia="Times New Roman" w:cstheme="minorHAnsi"/>
          <w:b/>
          <w:i/>
          <w:sz w:val="20"/>
          <w:szCs w:val="20"/>
          <w:lang w:eastAsia="pl-PL"/>
        </w:rPr>
      </w:pPr>
      <w:r w:rsidRPr="000A16A5">
        <w:rPr>
          <w:rFonts w:eastAsia="Times New Roman" w:cstheme="minorHAnsi"/>
          <w:b/>
          <w:i/>
          <w:sz w:val="20"/>
          <w:szCs w:val="20"/>
          <w:lang w:eastAsia="pl-PL"/>
        </w:rPr>
        <w:t>−</w:t>
      </w:r>
      <w:r w:rsidRPr="000A16A5">
        <w:rPr>
          <w:rFonts w:eastAsia="Times New Roman" w:cstheme="minorHAnsi"/>
          <w:b/>
          <w:i/>
          <w:sz w:val="20"/>
          <w:szCs w:val="20"/>
          <w:lang w:eastAsia="pl-PL"/>
        </w:rPr>
        <w:tab/>
        <w:t>na podstawie art. 16 RODO prawo do sprostowania Pani/Pana danych osobowych **;</w:t>
      </w:r>
    </w:p>
    <w:p w14:paraId="78ED051E" w14:textId="77777777" w:rsidR="00D20FDF" w:rsidRPr="000A16A5" w:rsidRDefault="00D20FDF" w:rsidP="00D20FDF">
      <w:pPr>
        <w:spacing w:after="40" w:line="240" w:lineRule="auto"/>
        <w:ind w:left="540"/>
        <w:jc w:val="both"/>
        <w:rPr>
          <w:rFonts w:eastAsia="Times New Roman" w:cstheme="minorHAnsi"/>
          <w:b/>
          <w:i/>
          <w:sz w:val="20"/>
          <w:szCs w:val="20"/>
          <w:lang w:eastAsia="pl-PL"/>
        </w:rPr>
      </w:pPr>
      <w:r w:rsidRPr="000A16A5">
        <w:rPr>
          <w:rFonts w:eastAsia="Times New Roman" w:cstheme="minorHAnsi"/>
          <w:b/>
          <w:i/>
          <w:sz w:val="20"/>
          <w:szCs w:val="20"/>
          <w:lang w:eastAsia="pl-PL"/>
        </w:rPr>
        <w:t>−</w:t>
      </w:r>
      <w:r w:rsidRPr="000A16A5">
        <w:rPr>
          <w:rFonts w:eastAsia="Times New Roman" w:cstheme="minorHAnsi"/>
          <w:b/>
          <w:i/>
          <w:sz w:val="20"/>
          <w:szCs w:val="20"/>
          <w:lang w:eastAsia="pl-PL"/>
        </w:rPr>
        <w:tab/>
        <w:t xml:space="preserve">na podstawie art. 18 RODO prawo żądania od administratora ograniczenia przetwarzania danych osobowych z zastrzeżeniem przypadków, o których mowa w art. 18 ust. 2 RODO ***;  </w:t>
      </w:r>
    </w:p>
    <w:p w14:paraId="37EA52A6" w14:textId="77777777" w:rsidR="00D20FDF" w:rsidRPr="000A16A5" w:rsidRDefault="00D20FDF" w:rsidP="00D20FDF">
      <w:pPr>
        <w:spacing w:after="40" w:line="240" w:lineRule="auto"/>
        <w:ind w:left="540"/>
        <w:jc w:val="both"/>
        <w:rPr>
          <w:rFonts w:eastAsia="Times New Roman" w:cstheme="minorHAnsi"/>
          <w:b/>
          <w:i/>
          <w:sz w:val="20"/>
          <w:szCs w:val="20"/>
          <w:lang w:eastAsia="pl-PL"/>
        </w:rPr>
      </w:pPr>
      <w:r w:rsidRPr="000A16A5">
        <w:rPr>
          <w:rFonts w:eastAsia="Times New Roman" w:cstheme="minorHAnsi"/>
          <w:b/>
          <w:i/>
          <w:sz w:val="20"/>
          <w:szCs w:val="20"/>
          <w:lang w:eastAsia="pl-PL"/>
        </w:rPr>
        <w:t>−</w:t>
      </w:r>
      <w:r w:rsidRPr="000A16A5">
        <w:rPr>
          <w:rFonts w:eastAsia="Times New Roman" w:cstheme="minorHAnsi"/>
          <w:b/>
          <w:i/>
          <w:sz w:val="20"/>
          <w:szCs w:val="20"/>
          <w:lang w:eastAsia="pl-PL"/>
        </w:rPr>
        <w:tab/>
        <w:t>prawo do wniesienia skargi do Prezesa Urzędu Ochrony Danych Osobowych, gdy uzna Pani/Pan, że przetwarzanie danych osobowych Pani/Pana dotyczących narusza przepisy RODO;</w:t>
      </w:r>
    </w:p>
    <w:p w14:paraId="337182CC" w14:textId="77777777" w:rsidR="00D20FDF" w:rsidRPr="000A16A5" w:rsidRDefault="00D20FDF" w:rsidP="00D20FDF">
      <w:pPr>
        <w:spacing w:after="40" w:line="240" w:lineRule="auto"/>
        <w:ind w:left="540"/>
        <w:jc w:val="both"/>
        <w:rPr>
          <w:rFonts w:eastAsia="Times New Roman" w:cstheme="minorHAnsi"/>
          <w:b/>
          <w:i/>
          <w:sz w:val="20"/>
          <w:szCs w:val="20"/>
          <w:lang w:eastAsia="pl-PL"/>
        </w:rPr>
      </w:pPr>
      <w:r w:rsidRPr="000A16A5">
        <w:rPr>
          <w:rFonts w:eastAsia="Times New Roman" w:cstheme="minorHAnsi"/>
          <w:b/>
          <w:i/>
          <w:sz w:val="20"/>
          <w:szCs w:val="20"/>
          <w:lang w:eastAsia="pl-PL"/>
        </w:rPr>
        <w:t>9)nie przysługuje Pani/Panu:</w:t>
      </w:r>
    </w:p>
    <w:p w14:paraId="24B39371" w14:textId="77777777" w:rsidR="00D20FDF" w:rsidRPr="000A16A5" w:rsidRDefault="00D20FDF" w:rsidP="00D20FDF">
      <w:pPr>
        <w:spacing w:after="40" w:line="240" w:lineRule="auto"/>
        <w:ind w:left="540"/>
        <w:jc w:val="both"/>
        <w:rPr>
          <w:rFonts w:eastAsia="Times New Roman" w:cstheme="minorHAnsi"/>
          <w:b/>
          <w:i/>
          <w:sz w:val="20"/>
          <w:szCs w:val="20"/>
          <w:lang w:eastAsia="pl-PL"/>
        </w:rPr>
      </w:pPr>
      <w:r w:rsidRPr="000A16A5">
        <w:rPr>
          <w:rFonts w:eastAsia="Times New Roman" w:cstheme="minorHAnsi"/>
          <w:b/>
          <w:i/>
          <w:sz w:val="20"/>
          <w:szCs w:val="20"/>
          <w:lang w:eastAsia="pl-PL"/>
        </w:rPr>
        <w:t>−</w:t>
      </w:r>
      <w:r w:rsidRPr="000A16A5">
        <w:rPr>
          <w:rFonts w:eastAsia="Times New Roman" w:cstheme="minorHAnsi"/>
          <w:b/>
          <w:i/>
          <w:sz w:val="20"/>
          <w:szCs w:val="20"/>
          <w:lang w:eastAsia="pl-PL"/>
        </w:rPr>
        <w:tab/>
        <w:t>w związku z art. 17 ust. 3 lit. b, d lub e RODO prawo do usunięcia danych osobowych;</w:t>
      </w:r>
    </w:p>
    <w:p w14:paraId="182C2CE5" w14:textId="77777777" w:rsidR="00D20FDF" w:rsidRPr="000A16A5" w:rsidRDefault="00D20FDF" w:rsidP="00D20FDF">
      <w:pPr>
        <w:spacing w:after="40" w:line="240" w:lineRule="auto"/>
        <w:ind w:left="540"/>
        <w:jc w:val="both"/>
        <w:rPr>
          <w:rFonts w:eastAsia="Times New Roman" w:cstheme="minorHAnsi"/>
          <w:b/>
          <w:i/>
          <w:sz w:val="20"/>
          <w:szCs w:val="20"/>
          <w:lang w:eastAsia="pl-PL"/>
        </w:rPr>
      </w:pPr>
      <w:r w:rsidRPr="000A16A5">
        <w:rPr>
          <w:rFonts w:eastAsia="Times New Roman" w:cstheme="minorHAnsi"/>
          <w:b/>
          <w:i/>
          <w:sz w:val="20"/>
          <w:szCs w:val="20"/>
          <w:lang w:eastAsia="pl-PL"/>
        </w:rPr>
        <w:t>−</w:t>
      </w:r>
      <w:r w:rsidRPr="000A16A5">
        <w:rPr>
          <w:rFonts w:eastAsia="Times New Roman" w:cstheme="minorHAnsi"/>
          <w:b/>
          <w:i/>
          <w:sz w:val="20"/>
          <w:szCs w:val="20"/>
          <w:lang w:eastAsia="pl-PL"/>
        </w:rPr>
        <w:tab/>
        <w:t>prawo do przenoszenia danych osobowych, o którym mowa w art. 20 RODO;</w:t>
      </w:r>
    </w:p>
    <w:p w14:paraId="71C314AC" w14:textId="77777777" w:rsidR="00D20FDF" w:rsidRPr="000A16A5" w:rsidRDefault="00D20FDF" w:rsidP="00D20FDF">
      <w:pPr>
        <w:spacing w:after="40" w:line="240" w:lineRule="auto"/>
        <w:ind w:left="540"/>
        <w:jc w:val="both"/>
        <w:rPr>
          <w:rFonts w:eastAsia="Times New Roman" w:cstheme="minorHAnsi"/>
          <w:b/>
          <w:i/>
          <w:sz w:val="20"/>
          <w:szCs w:val="20"/>
          <w:lang w:eastAsia="pl-PL"/>
        </w:rPr>
      </w:pPr>
      <w:r w:rsidRPr="000A16A5">
        <w:rPr>
          <w:rFonts w:eastAsia="Times New Roman" w:cstheme="minorHAnsi"/>
          <w:b/>
          <w:i/>
          <w:sz w:val="20"/>
          <w:szCs w:val="20"/>
          <w:lang w:eastAsia="pl-PL"/>
        </w:rPr>
        <w:t>−</w:t>
      </w:r>
      <w:r w:rsidRPr="000A16A5">
        <w:rPr>
          <w:rFonts w:eastAsia="Times New Roman" w:cstheme="minorHAnsi"/>
          <w:b/>
          <w:i/>
          <w:sz w:val="20"/>
          <w:szCs w:val="20"/>
          <w:lang w:eastAsia="pl-PL"/>
        </w:rPr>
        <w:tab/>
        <w:t xml:space="preserve">na podstawie art. 21 RODO prawo sprzeciwu, wobec przetwarzania danych osobowych, gdyż podstawą prawną przetwarzania Pani/Pana danych osobowych jest art. 6 ust. 1 lit. c RODO. </w:t>
      </w:r>
    </w:p>
    <w:p w14:paraId="63FCEF43" w14:textId="77777777" w:rsidR="00D20FDF" w:rsidRPr="000A16A5" w:rsidRDefault="00D20FDF" w:rsidP="00D20FDF">
      <w:pPr>
        <w:spacing w:after="40" w:line="240" w:lineRule="auto"/>
        <w:ind w:left="540"/>
        <w:jc w:val="both"/>
        <w:rPr>
          <w:rFonts w:eastAsia="Times New Roman" w:cstheme="minorHAnsi"/>
          <w:b/>
          <w:i/>
          <w:sz w:val="20"/>
          <w:szCs w:val="20"/>
          <w:lang w:eastAsia="pl-PL"/>
        </w:rPr>
      </w:pPr>
      <w:r w:rsidRPr="000A16A5">
        <w:rPr>
          <w:rFonts w:eastAsia="Times New Roman" w:cstheme="minorHAnsi"/>
          <w:b/>
          <w:i/>
          <w:sz w:val="20"/>
          <w:szCs w:val="20"/>
          <w:lang w:eastAsia="pl-PL"/>
        </w:rPr>
        <w:t>−</w:t>
      </w:r>
      <w:r w:rsidRPr="000A16A5">
        <w:rPr>
          <w:rFonts w:eastAsia="Times New Roman" w:cstheme="minorHAnsi"/>
          <w:b/>
          <w:i/>
          <w:sz w:val="20"/>
          <w:szCs w:val="20"/>
          <w:lang w:eastAsia="pl-PL"/>
        </w:rPr>
        <w:tab/>
        <w:t>______________________</w:t>
      </w:r>
    </w:p>
    <w:p w14:paraId="7973C304" w14:textId="77777777" w:rsidR="00D20FDF" w:rsidRPr="000A16A5" w:rsidRDefault="00D20FDF" w:rsidP="00D20FDF">
      <w:pPr>
        <w:spacing w:after="40" w:line="240" w:lineRule="auto"/>
        <w:ind w:left="540"/>
        <w:jc w:val="both"/>
        <w:rPr>
          <w:rFonts w:eastAsia="Times New Roman" w:cstheme="minorHAnsi"/>
          <w:b/>
          <w:i/>
          <w:sz w:val="20"/>
          <w:szCs w:val="20"/>
          <w:lang w:eastAsia="pl-PL"/>
        </w:rPr>
      </w:pPr>
      <w:r w:rsidRPr="000A16A5">
        <w:rPr>
          <w:rFonts w:eastAsia="Times New Roman" w:cstheme="minorHAnsi"/>
          <w:b/>
          <w:i/>
          <w:sz w:val="20"/>
          <w:szCs w:val="20"/>
          <w:lang w:eastAsia="pl-PL"/>
        </w:rPr>
        <w:t>* Wyjaśnienie: informacja w tym zakresie jest wymagana, jeżeli w odniesieniu do danego administratora lub podmiotu przetwarzającego istnieje obowiązek wyznaczenia inspektora ochrony danych osobowych.</w:t>
      </w:r>
    </w:p>
    <w:p w14:paraId="690D5CF2" w14:textId="77777777" w:rsidR="00D20FDF" w:rsidRPr="000A16A5" w:rsidRDefault="00D20FDF" w:rsidP="00D20FDF">
      <w:pPr>
        <w:spacing w:after="40" w:line="240" w:lineRule="auto"/>
        <w:ind w:left="540"/>
        <w:jc w:val="both"/>
        <w:rPr>
          <w:rFonts w:eastAsia="Times New Roman" w:cstheme="minorHAnsi"/>
          <w:b/>
          <w:i/>
          <w:sz w:val="20"/>
          <w:szCs w:val="20"/>
          <w:lang w:eastAsia="pl-PL"/>
        </w:rPr>
      </w:pPr>
      <w:r w:rsidRPr="000A16A5">
        <w:rPr>
          <w:rFonts w:eastAsia="Times New Roman" w:cstheme="minorHAnsi"/>
          <w:b/>
          <w:i/>
          <w:sz w:val="20"/>
          <w:szCs w:val="20"/>
          <w:lang w:eastAsia="pl-PL"/>
        </w:rPr>
        <w:t xml:space="preserve">** Wyjaśnienie: skorzystanie z prawa do sprostowania nie może skutkować zmianą wyniku postępowania o udzielenie zamówienia publicznego ani zmianą postanowień umowy w zakresie niezgodnym z ustawą </w:t>
      </w:r>
      <w:proofErr w:type="spellStart"/>
      <w:r w:rsidRPr="000A16A5">
        <w:rPr>
          <w:rFonts w:eastAsia="Times New Roman" w:cstheme="minorHAnsi"/>
          <w:b/>
          <w:i/>
          <w:sz w:val="20"/>
          <w:szCs w:val="20"/>
          <w:lang w:eastAsia="pl-PL"/>
        </w:rPr>
        <w:t>Pzp</w:t>
      </w:r>
      <w:proofErr w:type="spellEnd"/>
      <w:r w:rsidRPr="000A16A5">
        <w:rPr>
          <w:rFonts w:eastAsia="Times New Roman" w:cstheme="minorHAnsi"/>
          <w:b/>
          <w:i/>
          <w:sz w:val="20"/>
          <w:szCs w:val="20"/>
          <w:lang w:eastAsia="pl-PL"/>
        </w:rPr>
        <w:t xml:space="preserve"> oraz nie może naruszać integralności protokołu oraz jego załączników.</w:t>
      </w:r>
    </w:p>
    <w:p w14:paraId="40B3B0B7" w14:textId="77777777" w:rsidR="00D20FDF" w:rsidRPr="000A16A5" w:rsidRDefault="00D20FDF" w:rsidP="00D20FDF">
      <w:pPr>
        <w:spacing w:after="40" w:line="240" w:lineRule="auto"/>
        <w:ind w:left="540"/>
        <w:jc w:val="both"/>
        <w:rPr>
          <w:rFonts w:eastAsia="Times New Roman" w:cstheme="minorHAnsi"/>
          <w:b/>
          <w:i/>
          <w:sz w:val="20"/>
          <w:szCs w:val="20"/>
          <w:lang w:eastAsia="pl-PL"/>
        </w:rPr>
      </w:pPr>
      <w:r w:rsidRPr="000A16A5">
        <w:rPr>
          <w:rFonts w:eastAsia="Times New Roman" w:cstheme="minorHAnsi"/>
          <w:b/>
          <w:i/>
          <w:sz w:val="20"/>
          <w:szCs w:val="20"/>
          <w:lang w:eastAsia="pl-PL"/>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3A85498E" w14:textId="77777777" w:rsidR="00D20FDF" w:rsidRPr="000A16A5" w:rsidRDefault="00D20FDF" w:rsidP="00D20FDF">
      <w:pPr>
        <w:spacing w:after="40" w:line="240" w:lineRule="auto"/>
        <w:jc w:val="both"/>
        <w:rPr>
          <w:rFonts w:eastAsia="Times New Roman" w:cstheme="minorHAnsi"/>
          <w:i/>
          <w:sz w:val="20"/>
          <w:szCs w:val="20"/>
          <w:lang w:eastAsia="pl-PL"/>
        </w:rPr>
        <w:sectPr w:rsidR="00D20FDF" w:rsidRPr="000A16A5" w:rsidSect="007473F5">
          <w:headerReference w:type="default" r:id="rId14"/>
          <w:pgSz w:w="11906" w:h="16838"/>
          <w:pgMar w:top="1417" w:right="1417" w:bottom="1417" w:left="1417" w:header="708" w:footer="708" w:gutter="0"/>
          <w:cols w:space="708"/>
          <w:docGrid w:linePitch="360"/>
        </w:sectPr>
      </w:pPr>
    </w:p>
    <w:p w14:paraId="26639DCF" w14:textId="2E360FD6" w:rsidR="00D20FDF" w:rsidRPr="000A16A5" w:rsidRDefault="00D20FDF" w:rsidP="006D30EE">
      <w:pPr>
        <w:suppressAutoHyphens/>
        <w:spacing w:after="0" w:line="240" w:lineRule="auto"/>
        <w:rPr>
          <w:rFonts w:eastAsia="Times New Roman" w:cstheme="minorHAnsi"/>
          <w:b/>
          <w:bCs/>
          <w:i/>
          <w:iCs/>
          <w:sz w:val="20"/>
          <w:szCs w:val="20"/>
          <w:lang w:eastAsia="ar-SA"/>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1"/>
      </w:tblGrid>
      <w:tr w:rsidR="00D20FDF" w:rsidRPr="000A16A5" w14:paraId="44F12475" w14:textId="77777777" w:rsidTr="007473F5">
        <w:tc>
          <w:tcPr>
            <w:tcW w:w="9781" w:type="dxa"/>
            <w:tcBorders>
              <w:bottom w:val="single" w:sz="4" w:space="0" w:color="auto"/>
            </w:tcBorders>
            <w:shd w:val="clear" w:color="auto" w:fill="D9D9D9"/>
          </w:tcPr>
          <w:p w14:paraId="73CE1B10" w14:textId="3AA18316" w:rsidR="00D20FDF" w:rsidRPr="000A16A5" w:rsidRDefault="00D20FDF" w:rsidP="00D20FDF">
            <w:pPr>
              <w:spacing w:after="40" w:line="240" w:lineRule="auto"/>
              <w:jc w:val="right"/>
              <w:rPr>
                <w:rFonts w:eastAsia="Times New Roman" w:cstheme="minorHAnsi"/>
                <w:b/>
                <w:i/>
                <w:sz w:val="20"/>
                <w:szCs w:val="20"/>
                <w:lang w:eastAsia="pl-PL"/>
              </w:rPr>
            </w:pPr>
            <w:r w:rsidRPr="000A16A5">
              <w:rPr>
                <w:rFonts w:eastAsia="Times New Roman" w:cstheme="minorHAnsi"/>
                <w:i/>
                <w:sz w:val="20"/>
                <w:szCs w:val="20"/>
                <w:lang w:eastAsia="pl-PL"/>
              </w:rPr>
              <w:br w:type="page"/>
            </w:r>
            <w:r w:rsidR="006D30EE" w:rsidRPr="000A16A5">
              <w:rPr>
                <w:rFonts w:eastAsia="Times New Roman" w:cstheme="minorHAnsi"/>
                <w:b/>
                <w:i/>
                <w:sz w:val="20"/>
                <w:szCs w:val="20"/>
                <w:lang w:eastAsia="pl-PL"/>
              </w:rPr>
              <w:t>Załącznik nr 1</w:t>
            </w:r>
            <w:r w:rsidRPr="000A16A5">
              <w:rPr>
                <w:rFonts w:eastAsia="Times New Roman" w:cstheme="minorHAnsi"/>
                <w:b/>
                <w:i/>
                <w:sz w:val="20"/>
                <w:szCs w:val="20"/>
                <w:lang w:eastAsia="pl-PL"/>
              </w:rPr>
              <w:t xml:space="preserve"> do SIWZ</w:t>
            </w:r>
          </w:p>
        </w:tc>
      </w:tr>
      <w:tr w:rsidR="00D20FDF" w:rsidRPr="000A16A5" w14:paraId="7A9376EA" w14:textId="77777777" w:rsidTr="007473F5">
        <w:trPr>
          <w:trHeight w:val="480"/>
        </w:trPr>
        <w:tc>
          <w:tcPr>
            <w:tcW w:w="9781" w:type="dxa"/>
            <w:tcBorders>
              <w:top w:val="single" w:sz="4" w:space="0" w:color="auto"/>
            </w:tcBorders>
            <w:shd w:val="clear" w:color="auto" w:fill="D9D9D9"/>
            <w:vAlign w:val="center"/>
          </w:tcPr>
          <w:p w14:paraId="721068DA" w14:textId="77777777" w:rsidR="00D20FDF" w:rsidRPr="000A16A5" w:rsidRDefault="00D20FDF" w:rsidP="00D20FDF">
            <w:pPr>
              <w:spacing w:after="40" w:line="240" w:lineRule="auto"/>
              <w:jc w:val="center"/>
              <w:rPr>
                <w:rFonts w:eastAsia="Times New Roman" w:cstheme="minorHAnsi"/>
                <w:b/>
                <w:i/>
                <w:sz w:val="20"/>
                <w:szCs w:val="20"/>
                <w:lang w:eastAsia="pl-PL"/>
              </w:rPr>
            </w:pPr>
            <w:r w:rsidRPr="000A16A5">
              <w:rPr>
                <w:rFonts w:eastAsia="Times New Roman" w:cstheme="minorHAnsi"/>
                <w:b/>
                <w:i/>
                <w:sz w:val="20"/>
                <w:szCs w:val="20"/>
                <w:lang w:eastAsia="pl-PL"/>
              </w:rPr>
              <w:t>FORMULARZ OFERTOWY</w:t>
            </w:r>
          </w:p>
        </w:tc>
      </w:tr>
    </w:tbl>
    <w:p w14:paraId="0645FBCD" w14:textId="77777777" w:rsidR="00D20FDF" w:rsidRPr="000A16A5" w:rsidRDefault="00D20FDF" w:rsidP="00D20FDF">
      <w:pPr>
        <w:spacing w:after="40" w:line="240" w:lineRule="auto"/>
        <w:rPr>
          <w:rFonts w:eastAsia="Times New Roman" w:cstheme="minorHAnsi"/>
          <w:i/>
          <w:sz w:val="20"/>
          <w:szCs w:val="20"/>
          <w:lang w:eastAsia="pl-PL"/>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0"/>
        <w:gridCol w:w="5281"/>
      </w:tblGrid>
      <w:tr w:rsidR="00D20FDF" w:rsidRPr="000A16A5" w14:paraId="70DCB212" w14:textId="77777777" w:rsidTr="007473F5">
        <w:trPr>
          <w:trHeight w:val="2396"/>
        </w:trPr>
        <w:tc>
          <w:tcPr>
            <w:tcW w:w="9781" w:type="dxa"/>
            <w:gridSpan w:val="2"/>
            <w:shd w:val="clear" w:color="auto" w:fill="auto"/>
            <w:vAlign w:val="center"/>
          </w:tcPr>
          <w:p w14:paraId="45D9A6A3" w14:textId="77777777" w:rsidR="00D20FDF" w:rsidRPr="000A16A5" w:rsidRDefault="00D20FDF" w:rsidP="00D20FDF">
            <w:pPr>
              <w:spacing w:after="40" w:line="240" w:lineRule="auto"/>
              <w:jc w:val="center"/>
              <w:rPr>
                <w:rFonts w:eastAsia="Times New Roman" w:cstheme="minorHAnsi"/>
                <w:b/>
                <w:i/>
                <w:sz w:val="20"/>
                <w:szCs w:val="20"/>
                <w:lang w:eastAsia="pl-PL"/>
              </w:rPr>
            </w:pPr>
            <w:r w:rsidRPr="000A16A5">
              <w:rPr>
                <w:rFonts w:eastAsia="Times New Roman" w:cstheme="minorHAnsi"/>
                <w:b/>
                <w:i/>
                <w:sz w:val="20"/>
                <w:szCs w:val="20"/>
                <w:lang w:eastAsia="pl-PL"/>
              </w:rPr>
              <w:t>OFERTA</w:t>
            </w:r>
          </w:p>
          <w:p w14:paraId="49DA99C6" w14:textId="77777777" w:rsidR="00D20FDF" w:rsidRPr="000A16A5" w:rsidRDefault="00D20FDF" w:rsidP="00D20FDF">
            <w:pPr>
              <w:spacing w:after="40" w:line="240" w:lineRule="auto"/>
              <w:ind w:firstLine="4712"/>
              <w:rPr>
                <w:rFonts w:eastAsia="Times New Roman" w:cstheme="minorHAnsi"/>
                <w:b/>
                <w:i/>
                <w:sz w:val="20"/>
                <w:szCs w:val="20"/>
                <w:lang w:eastAsia="pl-PL"/>
              </w:rPr>
            </w:pPr>
          </w:p>
          <w:p w14:paraId="624A239C" w14:textId="77777777" w:rsidR="00D20FDF" w:rsidRPr="000A16A5" w:rsidRDefault="00D20FDF" w:rsidP="00D20FDF">
            <w:pPr>
              <w:spacing w:after="40" w:line="240" w:lineRule="auto"/>
              <w:jc w:val="both"/>
              <w:rPr>
                <w:rFonts w:eastAsia="Times New Roman" w:cstheme="minorHAnsi"/>
                <w:i/>
                <w:sz w:val="20"/>
                <w:szCs w:val="20"/>
                <w:lang w:eastAsia="pl-PL"/>
              </w:rPr>
            </w:pPr>
          </w:p>
          <w:p w14:paraId="5144F9FA" w14:textId="77777777" w:rsidR="00D20FDF" w:rsidRPr="000A16A5" w:rsidRDefault="00D20FDF" w:rsidP="00D20FDF">
            <w:pPr>
              <w:spacing w:after="40" w:line="240" w:lineRule="auto"/>
              <w:jc w:val="both"/>
              <w:rPr>
                <w:rFonts w:eastAsia="Times New Roman" w:cstheme="minorHAnsi"/>
                <w:b/>
                <w:i/>
                <w:sz w:val="20"/>
                <w:szCs w:val="20"/>
                <w:lang w:eastAsia="pl-PL"/>
              </w:rPr>
            </w:pPr>
            <w:r w:rsidRPr="000A16A5">
              <w:rPr>
                <w:rFonts w:eastAsia="Times New Roman" w:cstheme="minorHAnsi"/>
                <w:i/>
                <w:sz w:val="20"/>
                <w:szCs w:val="20"/>
                <w:lang w:eastAsia="pl-PL"/>
              </w:rPr>
              <w:t>W postępowaniu o udzielenie zamówienia publicznego prowadzonego w trybie przetargu nieograniczonego zgodnie z ustawą z dnia 29 stycznia 2004 r. Prawo zamówień publicznych na:</w:t>
            </w:r>
            <w:r w:rsidRPr="000A16A5">
              <w:rPr>
                <w:rFonts w:eastAsia="Times New Roman" w:cstheme="minorHAnsi"/>
                <w:b/>
                <w:i/>
                <w:sz w:val="20"/>
                <w:szCs w:val="20"/>
                <w:lang w:eastAsia="pl-PL"/>
              </w:rPr>
              <w:t xml:space="preserve"> </w:t>
            </w:r>
          </w:p>
          <w:p w14:paraId="5E36D1A5" w14:textId="77777777" w:rsidR="00D20FDF" w:rsidRPr="000A16A5" w:rsidRDefault="00D20FDF" w:rsidP="00D20FDF">
            <w:pPr>
              <w:spacing w:after="0" w:line="240" w:lineRule="auto"/>
              <w:jc w:val="center"/>
              <w:rPr>
                <w:rFonts w:eastAsia="Times New Roman" w:cstheme="minorHAnsi"/>
                <w:b/>
                <w:i/>
                <w:iCs/>
                <w:sz w:val="28"/>
                <w:szCs w:val="28"/>
                <w:lang w:eastAsia="pl-PL"/>
              </w:rPr>
            </w:pPr>
            <w:r w:rsidRPr="000A16A5">
              <w:rPr>
                <w:rFonts w:cstheme="minorHAnsi"/>
                <w:b/>
                <w:i/>
                <w:sz w:val="20"/>
                <w:szCs w:val="20"/>
              </w:rPr>
              <w:t xml:space="preserve"> </w:t>
            </w:r>
            <w:r w:rsidRPr="000A16A5">
              <w:rPr>
                <w:rFonts w:eastAsia="Times New Roman" w:cstheme="minorHAnsi"/>
                <w:b/>
                <w:bCs/>
                <w:i/>
                <w:iCs/>
                <w:sz w:val="28"/>
                <w:szCs w:val="28"/>
                <w:lang w:eastAsia="pl-PL"/>
              </w:rPr>
              <w:t>„</w:t>
            </w:r>
            <w:r w:rsidRPr="000A16A5">
              <w:rPr>
                <w:rFonts w:eastAsia="Times New Roman" w:cstheme="minorHAnsi"/>
                <w:b/>
                <w:i/>
                <w:iCs/>
                <w:sz w:val="28"/>
                <w:szCs w:val="28"/>
                <w:lang w:eastAsia="pl-PL"/>
              </w:rPr>
              <w:t>Dostawa grysu, klińca i  tłucznia</w:t>
            </w:r>
            <w:r w:rsidRPr="000A16A5">
              <w:rPr>
                <w:rFonts w:eastAsia="Times New Roman" w:cstheme="minorHAnsi"/>
                <w:b/>
                <w:i/>
                <w:sz w:val="28"/>
                <w:szCs w:val="28"/>
                <w:lang w:eastAsia="pl-PL"/>
              </w:rPr>
              <w:t xml:space="preserve"> oraz mieszanki kruszywa łamanego</w:t>
            </w:r>
            <w:r w:rsidRPr="000A16A5">
              <w:rPr>
                <w:rFonts w:eastAsia="Times New Roman" w:cstheme="minorHAnsi"/>
                <w:b/>
                <w:i/>
                <w:iCs/>
                <w:sz w:val="28"/>
                <w:szCs w:val="28"/>
                <w:lang w:eastAsia="pl-PL"/>
              </w:rPr>
              <w:t>”</w:t>
            </w:r>
          </w:p>
          <w:p w14:paraId="7815A15F" w14:textId="77777777" w:rsidR="00D20FDF" w:rsidRPr="000A16A5" w:rsidRDefault="00D20FDF" w:rsidP="00D20FDF">
            <w:pPr>
              <w:spacing w:after="0" w:line="240" w:lineRule="auto"/>
              <w:rPr>
                <w:rFonts w:eastAsia="Times New Roman" w:cstheme="minorHAnsi"/>
                <w:b/>
                <w:i/>
                <w:iCs/>
                <w:sz w:val="24"/>
                <w:szCs w:val="24"/>
                <w:lang w:eastAsia="pl-PL"/>
              </w:rPr>
            </w:pPr>
          </w:p>
        </w:tc>
      </w:tr>
      <w:tr w:rsidR="00D20FDF" w:rsidRPr="000A16A5" w14:paraId="5EDF67B1" w14:textId="77777777" w:rsidTr="007473F5">
        <w:trPr>
          <w:trHeight w:val="1502"/>
        </w:trPr>
        <w:tc>
          <w:tcPr>
            <w:tcW w:w="9781" w:type="dxa"/>
            <w:gridSpan w:val="2"/>
          </w:tcPr>
          <w:p w14:paraId="5DA8406B" w14:textId="77777777" w:rsidR="00D20FDF" w:rsidRPr="000A16A5" w:rsidRDefault="00D20FDF" w:rsidP="00D16334">
            <w:pPr>
              <w:numPr>
                <w:ilvl w:val="0"/>
                <w:numId w:val="19"/>
              </w:numPr>
              <w:tabs>
                <w:tab w:val="left" w:pos="459"/>
              </w:tabs>
              <w:spacing w:after="40" w:line="240" w:lineRule="auto"/>
              <w:ind w:hanging="720"/>
              <w:contextualSpacing/>
              <w:rPr>
                <w:rFonts w:eastAsia="Times New Roman" w:cstheme="minorHAnsi"/>
                <w:b/>
                <w:i/>
                <w:sz w:val="20"/>
                <w:szCs w:val="20"/>
                <w:lang w:eastAsia="pl-PL"/>
              </w:rPr>
            </w:pPr>
            <w:r w:rsidRPr="000A16A5">
              <w:rPr>
                <w:rFonts w:eastAsia="Times New Roman" w:cstheme="minorHAnsi"/>
                <w:b/>
                <w:i/>
                <w:sz w:val="20"/>
                <w:szCs w:val="20"/>
                <w:lang w:eastAsia="pl-PL"/>
              </w:rPr>
              <w:t>DANE WYKONAWCY:</w:t>
            </w:r>
          </w:p>
          <w:p w14:paraId="1ABC27A8" w14:textId="77777777" w:rsidR="00D20FDF" w:rsidRPr="000A16A5" w:rsidRDefault="00D20FDF" w:rsidP="00D20FDF">
            <w:pPr>
              <w:spacing w:after="40" w:line="240" w:lineRule="auto"/>
              <w:jc w:val="both"/>
              <w:rPr>
                <w:rFonts w:eastAsia="Times New Roman" w:cstheme="minorHAnsi"/>
                <w:i/>
                <w:sz w:val="20"/>
                <w:szCs w:val="20"/>
                <w:lang w:eastAsia="pl-PL"/>
              </w:rPr>
            </w:pPr>
            <w:r w:rsidRPr="000A16A5">
              <w:rPr>
                <w:rFonts w:eastAsia="Times New Roman" w:cstheme="minorHAnsi"/>
                <w:i/>
                <w:sz w:val="20"/>
                <w:szCs w:val="20"/>
                <w:lang w:eastAsia="pl-PL"/>
              </w:rPr>
              <w:t>Osoba upoważniona do reprezentacji Wykonawcy/ów i podpisująca ofertę:</w:t>
            </w:r>
            <w:r w:rsidRPr="000A16A5">
              <w:rPr>
                <w:rFonts w:eastAsia="Times New Roman" w:cstheme="minorHAnsi"/>
                <w:b/>
                <w:i/>
                <w:sz w:val="20"/>
                <w:szCs w:val="20"/>
                <w:lang w:eastAsia="pl-PL"/>
              </w:rPr>
              <w:t>………………..………………………………….</w:t>
            </w:r>
          </w:p>
          <w:p w14:paraId="3F4A2941" w14:textId="77777777" w:rsidR="00D20FDF" w:rsidRPr="000A16A5" w:rsidRDefault="00D20FDF" w:rsidP="00D20FDF">
            <w:pPr>
              <w:spacing w:after="40" w:line="240" w:lineRule="auto"/>
              <w:rPr>
                <w:rFonts w:eastAsia="Times New Roman" w:cstheme="minorHAnsi"/>
                <w:b/>
                <w:i/>
                <w:sz w:val="20"/>
                <w:szCs w:val="20"/>
                <w:lang w:eastAsia="pl-PL"/>
              </w:rPr>
            </w:pPr>
            <w:r w:rsidRPr="000A16A5">
              <w:rPr>
                <w:rFonts w:eastAsia="Times New Roman" w:cstheme="minorHAnsi"/>
                <w:i/>
                <w:sz w:val="20"/>
                <w:szCs w:val="20"/>
                <w:lang w:eastAsia="pl-PL"/>
              </w:rPr>
              <w:t>Wykonawca/Wykonawcy:</w:t>
            </w:r>
            <w:r w:rsidRPr="000A16A5">
              <w:rPr>
                <w:rFonts w:eastAsia="Times New Roman" w:cstheme="minorHAnsi"/>
                <w:b/>
                <w:i/>
                <w:sz w:val="20"/>
                <w:szCs w:val="20"/>
                <w:lang w:eastAsia="pl-PL"/>
              </w:rPr>
              <w:t>……………..……………..………………………………………….……….…………….…</w:t>
            </w:r>
          </w:p>
          <w:p w14:paraId="1B1D788F" w14:textId="77777777" w:rsidR="00D20FDF" w:rsidRPr="000A16A5" w:rsidRDefault="00D20FDF" w:rsidP="00D20FDF">
            <w:pPr>
              <w:spacing w:after="40" w:line="240" w:lineRule="auto"/>
              <w:rPr>
                <w:rFonts w:eastAsia="Times New Roman" w:cstheme="minorHAnsi"/>
                <w:b/>
                <w:i/>
                <w:sz w:val="20"/>
                <w:szCs w:val="20"/>
                <w:lang w:eastAsia="pl-PL"/>
              </w:rPr>
            </w:pPr>
            <w:r w:rsidRPr="000A16A5">
              <w:rPr>
                <w:rFonts w:eastAsia="Times New Roman" w:cstheme="minorHAnsi"/>
                <w:b/>
                <w:i/>
                <w:sz w:val="20"/>
                <w:szCs w:val="20"/>
                <w:lang w:eastAsia="pl-PL"/>
              </w:rPr>
              <w:t>………………………………………………………………………………………………………..…….……………………………………………………………………………………………………………………………………………</w:t>
            </w:r>
          </w:p>
          <w:p w14:paraId="54A6C689" w14:textId="77777777" w:rsidR="00D20FDF" w:rsidRPr="000A16A5" w:rsidRDefault="00D20FDF" w:rsidP="00D20FDF">
            <w:pPr>
              <w:spacing w:after="40" w:line="240" w:lineRule="auto"/>
              <w:rPr>
                <w:rFonts w:eastAsia="Times New Roman" w:cstheme="minorHAnsi"/>
                <w:b/>
                <w:i/>
                <w:sz w:val="20"/>
                <w:szCs w:val="20"/>
                <w:lang w:eastAsia="pl-PL"/>
              </w:rPr>
            </w:pPr>
            <w:r w:rsidRPr="000A16A5">
              <w:rPr>
                <w:rFonts w:eastAsia="Times New Roman" w:cstheme="minorHAnsi"/>
                <w:i/>
                <w:sz w:val="20"/>
                <w:szCs w:val="20"/>
                <w:lang w:eastAsia="pl-PL"/>
              </w:rPr>
              <w:t>Adres:</w:t>
            </w:r>
            <w:r w:rsidRPr="000A16A5">
              <w:rPr>
                <w:rFonts w:eastAsia="Times New Roman" w:cstheme="minorHAnsi"/>
                <w:b/>
                <w:i/>
                <w:sz w:val="20"/>
                <w:szCs w:val="20"/>
                <w:lang w:eastAsia="pl-PL"/>
              </w:rPr>
              <w:t>………………………………………………………………………………………………………..……..……..</w:t>
            </w:r>
            <w:r w:rsidRPr="000A16A5">
              <w:rPr>
                <w:rFonts w:eastAsia="Times New Roman" w:cstheme="minorHAnsi"/>
                <w:b/>
                <w:i/>
                <w:vanish/>
                <w:sz w:val="20"/>
                <w:szCs w:val="20"/>
                <w:lang w:eastAsia="pl-PL"/>
              </w:rPr>
              <w:t xml:space="preserve"> …….………………………………</w:t>
            </w:r>
            <w:r w:rsidRPr="000A16A5">
              <w:rPr>
                <w:rFonts w:eastAsia="Times New Roman" w:cstheme="minorHAnsi"/>
                <w:b/>
                <w:i/>
                <w:sz w:val="20"/>
                <w:szCs w:val="20"/>
                <w:lang w:eastAsia="pl-PL"/>
              </w:rPr>
              <w:t>.………………………………………………………………………………………</w:t>
            </w:r>
          </w:p>
          <w:p w14:paraId="1D1B65A4" w14:textId="77777777" w:rsidR="00D20FDF" w:rsidRPr="000A16A5" w:rsidRDefault="00D20FDF" w:rsidP="00D20FDF">
            <w:pPr>
              <w:spacing w:after="40" w:line="240" w:lineRule="auto"/>
              <w:rPr>
                <w:rFonts w:eastAsia="Times New Roman" w:cstheme="minorHAnsi"/>
                <w:i/>
                <w:sz w:val="20"/>
                <w:szCs w:val="20"/>
                <w:lang w:eastAsia="pl-PL"/>
              </w:rPr>
            </w:pPr>
            <w:r w:rsidRPr="000A16A5">
              <w:rPr>
                <w:rFonts w:eastAsia="Times New Roman" w:cstheme="minorHAnsi"/>
                <w:i/>
                <w:sz w:val="20"/>
                <w:szCs w:val="20"/>
                <w:lang w:eastAsia="pl-PL"/>
              </w:rPr>
              <w:t>Osoba odpowiedzialna za kontakty z Zamawiającym:</w:t>
            </w:r>
            <w:r w:rsidRPr="000A16A5">
              <w:rPr>
                <w:rFonts w:eastAsia="Times New Roman" w:cstheme="minorHAnsi"/>
                <w:b/>
                <w:i/>
                <w:sz w:val="20"/>
                <w:szCs w:val="20"/>
                <w:lang w:eastAsia="pl-PL"/>
              </w:rPr>
              <w:t>.…………………………………………..………………………………………..</w:t>
            </w:r>
          </w:p>
          <w:p w14:paraId="3F16FF53" w14:textId="77777777" w:rsidR="00D20FDF" w:rsidRPr="000A16A5" w:rsidRDefault="00D20FDF" w:rsidP="00D20FDF">
            <w:pPr>
              <w:spacing w:after="40" w:line="240" w:lineRule="auto"/>
              <w:jc w:val="both"/>
              <w:rPr>
                <w:rFonts w:eastAsia="Times New Roman" w:cstheme="minorHAnsi"/>
                <w:i/>
                <w:sz w:val="20"/>
                <w:szCs w:val="20"/>
                <w:lang w:eastAsia="pl-PL"/>
              </w:rPr>
            </w:pPr>
            <w:r w:rsidRPr="000A16A5">
              <w:rPr>
                <w:rFonts w:eastAsia="Times New Roman" w:cstheme="minorHAnsi"/>
                <w:i/>
                <w:sz w:val="20"/>
                <w:szCs w:val="20"/>
                <w:lang w:eastAsia="pl-PL"/>
              </w:rPr>
              <w:t>Dane teleadresowe na które należy przekazywać korespondencję związaną z niniejszym postępowaniem: faks</w:t>
            </w:r>
            <w:r w:rsidRPr="000A16A5">
              <w:rPr>
                <w:rFonts w:eastAsia="Times New Roman" w:cstheme="minorHAnsi"/>
                <w:b/>
                <w:i/>
                <w:sz w:val="20"/>
                <w:szCs w:val="20"/>
                <w:lang w:eastAsia="pl-PL"/>
              </w:rPr>
              <w:t>………………………………………………………………………………………………………………………………………..………………………</w:t>
            </w:r>
          </w:p>
          <w:p w14:paraId="704DD636" w14:textId="77777777" w:rsidR="00D20FDF" w:rsidRPr="000A16A5" w:rsidRDefault="00D20FDF" w:rsidP="00D20FDF">
            <w:pPr>
              <w:spacing w:after="40" w:line="240" w:lineRule="auto"/>
              <w:rPr>
                <w:rFonts w:eastAsia="Times New Roman" w:cstheme="minorHAnsi"/>
                <w:i/>
                <w:sz w:val="20"/>
                <w:szCs w:val="20"/>
                <w:lang w:eastAsia="pl-PL"/>
              </w:rPr>
            </w:pPr>
            <w:r w:rsidRPr="000A16A5">
              <w:rPr>
                <w:rFonts w:eastAsia="Times New Roman" w:cstheme="minorHAnsi"/>
                <w:i/>
                <w:sz w:val="20"/>
                <w:szCs w:val="20"/>
                <w:lang w:eastAsia="pl-PL"/>
              </w:rPr>
              <w:t>e-mail</w:t>
            </w:r>
            <w:r w:rsidRPr="000A16A5">
              <w:rPr>
                <w:rFonts w:eastAsia="Times New Roman" w:cstheme="minorHAnsi"/>
                <w:b/>
                <w:i/>
                <w:sz w:val="20"/>
                <w:szCs w:val="20"/>
                <w:lang w:eastAsia="pl-PL"/>
              </w:rPr>
              <w:t>………………………</w:t>
            </w:r>
            <w:r w:rsidRPr="000A16A5">
              <w:rPr>
                <w:rFonts w:eastAsia="Times New Roman" w:cstheme="minorHAnsi"/>
                <w:b/>
                <w:i/>
                <w:vanish/>
                <w:sz w:val="20"/>
                <w:szCs w:val="20"/>
                <w:lang w:eastAsia="pl-PL"/>
              </w:rPr>
              <w:t xml:space="preserve">………………………………………………  </w:t>
            </w:r>
          </w:p>
          <w:p w14:paraId="751FC542" w14:textId="77777777" w:rsidR="00D20FDF" w:rsidRPr="000A16A5" w:rsidRDefault="00D20FDF" w:rsidP="00D20FDF">
            <w:pPr>
              <w:spacing w:after="40" w:line="240" w:lineRule="auto"/>
              <w:rPr>
                <w:rFonts w:eastAsia="Times New Roman" w:cstheme="minorHAnsi"/>
                <w:i/>
                <w:sz w:val="20"/>
                <w:szCs w:val="20"/>
                <w:lang w:eastAsia="pl-PL"/>
              </w:rPr>
            </w:pPr>
            <w:r w:rsidRPr="000A16A5">
              <w:rPr>
                <w:rFonts w:eastAsia="Times New Roman" w:cstheme="minorHAnsi"/>
                <w:i/>
                <w:sz w:val="20"/>
                <w:szCs w:val="20"/>
                <w:lang w:eastAsia="pl-PL"/>
              </w:rPr>
              <w:t xml:space="preserve">Adres do korespondencji (jeżeli inny niż adres siedziby): </w:t>
            </w:r>
            <w:r w:rsidRPr="000A16A5">
              <w:rPr>
                <w:rFonts w:eastAsia="Times New Roman" w:cstheme="minorHAnsi"/>
                <w:b/>
                <w:i/>
                <w:sz w:val="20"/>
                <w:szCs w:val="20"/>
                <w:lang w:eastAsia="pl-PL"/>
              </w:rPr>
              <w:t>……………………………………………………….……………………….. ……………………………………………………………………………………………………………………...………</w:t>
            </w:r>
          </w:p>
        </w:tc>
      </w:tr>
      <w:tr w:rsidR="00D20FDF" w:rsidRPr="000A16A5" w14:paraId="3B9F8F5C" w14:textId="77777777" w:rsidTr="007473F5">
        <w:trPr>
          <w:trHeight w:val="850"/>
        </w:trPr>
        <w:tc>
          <w:tcPr>
            <w:tcW w:w="9781" w:type="dxa"/>
            <w:gridSpan w:val="2"/>
            <w:shd w:val="clear" w:color="auto" w:fill="auto"/>
          </w:tcPr>
          <w:p w14:paraId="3B99CEBD" w14:textId="77777777" w:rsidR="00D20FDF" w:rsidRPr="000A16A5" w:rsidRDefault="00D20FDF" w:rsidP="00D20FDF">
            <w:pPr>
              <w:suppressAutoHyphens/>
              <w:spacing w:after="0" w:line="240" w:lineRule="auto"/>
              <w:jc w:val="both"/>
              <w:rPr>
                <w:rFonts w:eastAsia="Times New Roman" w:cstheme="minorHAnsi"/>
                <w:i/>
                <w:iCs/>
                <w:szCs w:val="24"/>
                <w:lang w:eastAsia="ar-SA"/>
              </w:rPr>
            </w:pPr>
            <w:r w:rsidRPr="000A16A5">
              <w:rPr>
                <w:rFonts w:eastAsia="Times New Roman" w:cstheme="minorHAnsi"/>
                <w:b/>
                <w:i/>
                <w:iCs/>
                <w:szCs w:val="24"/>
                <w:lang w:eastAsia="ar-SA"/>
              </w:rPr>
              <w:t>B.OFEROWANY PRZEDMIOT UMOWY ZA KWOTĘ</w:t>
            </w:r>
            <w:r w:rsidRPr="000A16A5">
              <w:rPr>
                <w:rFonts w:eastAsia="Times New Roman" w:cstheme="minorHAnsi"/>
                <w:i/>
                <w:iCs/>
                <w:szCs w:val="24"/>
                <w:lang w:eastAsia="ar-SA"/>
              </w:rPr>
              <w:t>:</w:t>
            </w:r>
          </w:p>
          <w:p w14:paraId="169CEF8C" w14:textId="77777777" w:rsidR="00D20FDF" w:rsidRPr="000A16A5" w:rsidRDefault="00D20FDF" w:rsidP="00D20FDF">
            <w:pPr>
              <w:spacing w:after="0" w:line="240" w:lineRule="auto"/>
              <w:jc w:val="both"/>
              <w:rPr>
                <w:rFonts w:eastAsia="Times New Roman" w:cstheme="minorHAnsi"/>
                <w:b/>
                <w:bCs/>
                <w:i/>
                <w:iCs/>
                <w:szCs w:val="20"/>
                <w:lang w:eastAsia="pl-PL"/>
              </w:rPr>
            </w:pPr>
            <w:r w:rsidRPr="000A16A5">
              <w:rPr>
                <w:rFonts w:eastAsia="Times New Roman" w:cstheme="minorHAnsi"/>
                <w:b/>
                <w:i/>
                <w:iCs/>
                <w:szCs w:val="24"/>
                <w:lang w:eastAsia="ar-SA"/>
              </w:rPr>
              <w:t>CZĘŚĆ I -</w:t>
            </w:r>
            <w:r w:rsidRPr="000A16A5">
              <w:rPr>
                <w:rFonts w:eastAsia="Times New Roman" w:cstheme="minorHAnsi"/>
                <w:b/>
                <w:bCs/>
                <w:i/>
                <w:iCs/>
                <w:szCs w:val="20"/>
                <w:lang w:eastAsia="pl-PL"/>
              </w:rPr>
              <w:t xml:space="preserve"> grys dolomitowy, </w:t>
            </w:r>
            <w:proofErr w:type="spellStart"/>
            <w:r w:rsidRPr="000A16A5">
              <w:rPr>
                <w:rFonts w:eastAsia="Times New Roman" w:cstheme="minorHAnsi"/>
                <w:b/>
                <w:bCs/>
                <w:i/>
                <w:iCs/>
                <w:szCs w:val="20"/>
                <w:lang w:eastAsia="pl-PL"/>
              </w:rPr>
              <w:t>andezytowy</w:t>
            </w:r>
            <w:proofErr w:type="spellEnd"/>
            <w:r w:rsidRPr="000A16A5">
              <w:rPr>
                <w:rFonts w:eastAsia="Times New Roman" w:cstheme="minorHAnsi"/>
                <w:b/>
                <w:bCs/>
                <w:i/>
                <w:iCs/>
                <w:szCs w:val="20"/>
                <w:lang w:eastAsia="pl-PL"/>
              </w:rPr>
              <w:t xml:space="preserve"> – płukany:</w:t>
            </w:r>
          </w:p>
          <w:p w14:paraId="1D9E7AE5" w14:textId="77777777" w:rsidR="00D20FDF" w:rsidRPr="000A16A5" w:rsidRDefault="00D20FDF" w:rsidP="00D20FDF">
            <w:pPr>
              <w:spacing w:after="0" w:line="240" w:lineRule="auto"/>
              <w:ind w:left="360"/>
              <w:jc w:val="both"/>
              <w:rPr>
                <w:rFonts w:eastAsia="Times New Roman" w:cstheme="minorHAnsi"/>
                <w:i/>
                <w:iCs/>
                <w:szCs w:val="20"/>
                <w:u w:val="single"/>
                <w:lang w:eastAsia="pl-PL"/>
              </w:rPr>
            </w:pPr>
            <w:r w:rsidRPr="000A16A5">
              <w:rPr>
                <w:rFonts w:eastAsia="Times New Roman" w:cstheme="minorHAnsi"/>
                <w:i/>
                <w:iCs/>
                <w:szCs w:val="20"/>
                <w:u w:val="single"/>
                <w:lang w:eastAsia="pl-PL"/>
              </w:rPr>
              <w:t xml:space="preserve">-frakcja : 2,0 – 5,0 mm </w:t>
            </w:r>
          </w:p>
          <w:p w14:paraId="63DD5D09" w14:textId="77777777" w:rsidR="00D20FDF" w:rsidRPr="000A16A5" w:rsidRDefault="00D20FDF" w:rsidP="00D20FDF">
            <w:pPr>
              <w:suppressAutoHyphens/>
              <w:spacing w:after="0" w:line="240" w:lineRule="auto"/>
              <w:jc w:val="both"/>
              <w:rPr>
                <w:rFonts w:eastAsia="Times New Roman" w:cstheme="minorHAnsi"/>
                <w:i/>
                <w:iCs/>
                <w:szCs w:val="24"/>
                <w:lang w:eastAsia="ar-SA"/>
              </w:rPr>
            </w:pPr>
            <w:r w:rsidRPr="000A16A5">
              <w:rPr>
                <w:rFonts w:eastAsia="Times New Roman" w:cstheme="minorHAnsi"/>
                <w:i/>
                <w:iCs/>
                <w:szCs w:val="24"/>
                <w:lang w:eastAsia="ar-SA"/>
              </w:rPr>
              <w:t>Cena netto……………..zł za 1tonę</w:t>
            </w:r>
          </w:p>
          <w:p w14:paraId="3E4704CD" w14:textId="77777777" w:rsidR="00D20FDF" w:rsidRPr="000A16A5" w:rsidRDefault="00D20FDF" w:rsidP="00D20FDF">
            <w:pPr>
              <w:suppressAutoHyphens/>
              <w:spacing w:after="0" w:line="240" w:lineRule="auto"/>
              <w:jc w:val="both"/>
              <w:rPr>
                <w:rFonts w:eastAsia="Times New Roman" w:cstheme="minorHAnsi"/>
                <w:i/>
                <w:iCs/>
                <w:szCs w:val="24"/>
                <w:lang w:eastAsia="ar-SA"/>
              </w:rPr>
            </w:pPr>
            <w:r w:rsidRPr="000A16A5">
              <w:rPr>
                <w:rFonts w:eastAsia="Times New Roman" w:cstheme="minorHAnsi"/>
                <w:i/>
                <w:iCs/>
                <w:szCs w:val="24"/>
                <w:lang w:eastAsia="ar-SA"/>
              </w:rPr>
              <w:t>VAT……………………..</w:t>
            </w:r>
          </w:p>
          <w:p w14:paraId="459000D8" w14:textId="77777777" w:rsidR="00D20FDF" w:rsidRPr="000A16A5" w:rsidRDefault="00D20FDF" w:rsidP="00D20FDF">
            <w:pPr>
              <w:suppressAutoHyphens/>
              <w:spacing w:after="0" w:line="240" w:lineRule="auto"/>
              <w:jc w:val="both"/>
              <w:rPr>
                <w:rFonts w:eastAsia="Times New Roman" w:cstheme="minorHAnsi"/>
                <w:i/>
                <w:iCs/>
                <w:szCs w:val="24"/>
                <w:lang w:eastAsia="ar-SA"/>
              </w:rPr>
            </w:pPr>
            <w:r w:rsidRPr="000A16A5">
              <w:rPr>
                <w:rFonts w:eastAsia="Times New Roman" w:cstheme="minorHAnsi"/>
                <w:i/>
                <w:iCs/>
                <w:szCs w:val="24"/>
                <w:lang w:eastAsia="ar-SA"/>
              </w:rPr>
              <w:t>Cena brutto……………zł za 1tonę</w:t>
            </w:r>
          </w:p>
          <w:p w14:paraId="407D262D" w14:textId="77777777" w:rsidR="00D20FDF" w:rsidRPr="000A16A5" w:rsidRDefault="00D20FDF" w:rsidP="00D20FDF">
            <w:pPr>
              <w:spacing w:after="0" w:line="240" w:lineRule="auto"/>
              <w:ind w:left="360"/>
              <w:jc w:val="both"/>
              <w:rPr>
                <w:rFonts w:eastAsia="Times New Roman" w:cstheme="minorHAnsi"/>
                <w:i/>
                <w:iCs/>
                <w:szCs w:val="20"/>
                <w:u w:val="single"/>
                <w:lang w:eastAsia="pl-PL"/>
              </w:rPr>
            </w:pPr>
            <w:r w:rsidRPr="000A16A5">
              <w:rPr>
                <w:rFonts w:eastAsia="Times New Roman" w:cstheme="minorHAnsi"/>
                <w:i/>
                <w:iCs/>
                <w:szCs w:val="20"/>
                <w:u w:val="single"/>
                <w:lang w:eastAsia="pl-PL"/>
              </w:rPr>
              <w:t xml:space="preserve">-frakcja :4,0 - 8,0 mm </w:t>
            </w:r>
          </w:p>
          <w:p w14:paraId="1C2E5FAC" w14:textId="77777777" w:rsidR="00D20FDF" w:rsidRPr="000A16A5" w:rsidRDefault="00D20FDF" w:rsidP="00D20FDF">
            <w:pPr>
              <w:suppressAutoHyphens/>
              <w:spacing w:after="0" w:line="240" w:lineRule="auto"/>
              <w:jc w:val="both"/>
              <w:rPr>
                <w:rFonts w:eastAsia="Times New Roman" w:cstheme="minorHAnsi"/>
                <w:i/>
                <w:iCs/>
                <w:szCs w:val="24"/>
                <w:lang w:eastAsia="ar-SA"/>
              </w:rPr>
            </w:pPr>
            <w:r w:rsidRPr="000A16A5">
              <w:rPr>
                <w:rFonts w:eastAsia="Times New Roman" w:cstheme="minorHAnsi"/>
                <w:i/>
                <w:iCs/>
                <w:szCs w:val="24"/>
                <w:lang w:eastAsia="ar-SA"/>
              </w:rPr>
              <w:t>Cena netto……………..zł za 1tonę</w:t>
            </w:r>
          </w:p>
          <w:p w14:paraId="3A18FC5D" w14:textId="77777777" w:rsidR="00D20FDF" w:rsidRPr="000A16A5" w:rsidRDefault="00D20FDF" w:rsidP="00D20FDF">
            <w:pPr>
              <w:suppressAutoHyphens/>
              <w:spacing w:after="0" w:line="240" w:lineRule="auto"/>
              <w:jc w:val="both"/>
              <w:rPr>
                <w:rFonts w:eastAsia="Times New Roman" w:cstheme="minorHAnsi"/>
                <w:i/>
                <w:iCs/>
                <w:szCs w:val="24"/>
                <w:lang w:eastAsia="ar-SA"/>
              </w:rPr>
            </w:pPr>
            <w:r w:rsidRPr="000A16A5">
              <w:rPr>
                <w:rFonts w:eastAsia="Times New Roman" w:cstheme="minorHAnsi"/>
                <w:i/>
                <w:iCs/>
                <w:szCs w:val="24"/>
                <w:lang w:eastAsia="ar-SA"/>
              </w:rPr>
              <w:t>VAT……………………..</w:t>
            </w:r>
          </w:p>
          <w:p w14:paraId="7D8B78E5" w14:textId="7453FC52" w:rsidR="00D20FDF" w:rsidRPr="000A16A5" w:rsidRDefault="00D20FDF" w:rsidP="00D20FDF">
            <w:pPr>
              <w:suppressAutoHyphens/>
              <w:spacing w:after="0" w:line="240" w:lineRule="auto"/>
              <w:jc w:val="both"/>
              <w:rPr>
                <w:rFonts w:eastAsia="Times New Roman" w:cstheme="minorHAnsi"/>
                <w:i/>
                <w:iCs/>
                <w:szCs w:val="24"/>
                <w:lang w:eastAsia="ar-SA"/>
              </w:rPr>
            </w:pPr>
            <w:r w:rsidRPr="000A16A5">
              <w:rPr>
                <w:rFonts w:eastAsia="Times New Roman" w:cstheme="minorHAnsi"/>
                <w:i/>
                <w:iCs/>
                <w:szCs w:val="24"/>
                <w:lang w:eastAsia="ar-SA"/>
              </w:rPr>
              <w:t>Cena brutto……………zł za 1tonę</w:t>
            </w:r>
          </w:p>
          <w:p w14:paraId="6AA9DADB" w14:textId="77777777" w:rsidR="00D20FDF" w:rsidRPr="000A16A5" w:rsidRDefault="00D20FDF" w:rsidP="00D20FDF">
            <w:pPr>
              <w:suppressAutoHyphens/>
              <w:spacing w:after="0" w:line="240" w:lineRule="auto"/>
              <w:jc w:val="both"/>
              <w:rPr>
                <w:rFonts w:eastAsia="Times New Roman" w:cstheme="minorHAnsi"/>
                <w:i/>
                <w:iCs/>
                <w:szCs w:val="24"/>
                <w:lang w:eastAsia="ar-SA"/>
              </w:rPr>
            </w:pPr>
            <w:r w:rsidRPr="000A16A5">
              <w:rPr>
                <w:rFonts w:eastAsia="Times New Roman" w:cstheme="minorHAnsi"/>
                <w:i/>
                <w:iCs/>
                <w:szCs w:val="24"/>
                <w:lang w:eastAsia="ar-SA"/>
              </w:rPr>
              <w:t>Termin dostawy w ciągu ……………godz.</w:t>
            </w:r>
          </w:p>
          <w:p w14:paraId="113DF288" w14:textId="77777777" w:rsidR="00D20FDF" w:rsidRPr="000A16A5" w:rsidRDefault="00D20FDF" w:rsidP="00D20FDF">
            <w:pPr>
              <w:suppressAutoHyphens/>
              <w:spacing w:after="0" w:line="240" w:lineRule="auto"/>
              <w:jc w:val="both"/>
              <w:rPr>
                <w:rFonts w:eastAsia="Times New Roman" w:cstheme="minorHAnsi"/>
                <w:b/>
                <w:i/>
                <w:iCs/>
                <w:szCs w:val="24"/>
                <w:lang w:eastAsia="ar-SA"/>
              </w:rPr>
            </w:pPr>
            <w:r w:rsidRPr="000A16A5">
              <w:rPr>
                <w:rFonts w:eastAsia="Times New Roman" w:cstheme="minorHAnsi"/>
                <w:b/>
                <w:i/>
                <w:iCs/>
                <w:szCs w:val="24"/>
                <w:lang w:eastAsia="ar-SA"/>
              </w:rPr>
              <w:t xml:space="preserve">CZĘŚĆ II </w:t>
            </w:r>
          </w:p>
          <w:p w14:paraId="108DFF43" w14:textId="77777777" w:rsidR="00D20FDF" w:rsidRPr="000A16A5" w:rsidRDefault="00D20FDF" w:rsidP="00D20FDF">
            <w:pPr>
              <w:suppressAutoHyphens/>
              <w:spacing w:after="0" w:line="240" w:lineRule="auto"/>
              <w:jc w:val="both"/>
              <w:rPr>
                <w:rFonts w:eastAsia="Times New Roman" w:cstheme="minorHAnsi"/>
                <w:b/>
                <w:bCs/>
                <w:i/>
                <w:iCs/>
                <w:sz w:val="18"/>
                <w:szCs w:val="24"/>
                <w:lang w:eastAsia="pl-PL"/>
              </w:rPr>
            </w:pPr>
            <w:r w:rsidRPr="000A16A5">
              <w:rPr>
                <w:rFonts w:eastAsia="Times New Roman" w:cstheme="minorHAnsi"/>
                <w:b/>
                <w:i/>
                <w:iCs/>
                <w:szCs w:val="24"/>
                <w:lang w:eastAsia="ar-SA"/>
              </w:rPr>
              <w:t>–</w:t>
            </w:r>
            <w:r w:rsidRPr="000A16A5">
              <w:rPr>
                <w:rFonts w:eastAsia="Times New Roman" w:cstheme="minorHAnsi"/>
                <w:b/>
                <w:bCs/>
                <w:i/>
                <w:iCs/>
                <w:sz w:val="18"/>
                <w:szCs w:val="24"/>
                <w:lang w:eastAsia="pl-PL"/>
              </w:rPr>
              <w:t xml:space="preserve"> </w:t>
            </w:r>
            <w:r w:rsidRPr="000A16A5">
              <w:rPr>
                <w:rFonts w:eastAsia="Times New Roman" w:cstheme="minorHAnsi"/>
                <w:b/>
                <w:bCs/>
                <w:i/>
                <w:iCs/>
                <w:szCs w:val="24"/>
                <w:lang w:eastAsia="pl-PL"/>
              </w:rPr>
              <w:t xml:space="preserve">kliniec bez zanieczyszczeń </w:t>
            </w:r>
            <w:r w:rsidRPr="000A16A5">
              <w:rPr>
                <w:rFonts w:eastAsia="Times New Roman" w:cstheme="minorHAnsi"/>
                <w:bCs/>
                <w:i/>
                <w:iCs/>
                <w:szCs w:val="24"/>
                <w:lang w:eastAsia="pl-PL"/>
              </w:rPr>
              <w:t>-frakcja   5-31,5 mm</w:t>
            </w:r>
          </w:p>
          <w:p w14:paraId="32865521" w14:textId="77777777" w:rsidR="00D20FDF" w:rsidRPr="000A16A5" w:rsidRDefault="00D20FDF" w:rsidP="00D20FDF">
            <w:pPr>
              <w:suppressAutoHyphens/>
              <w:spacing w:after="0" w:line="240" w:lineRule="auto"/>
              <w:jc w:val="both"/>
              <w:rPr>
                <w:rFonts w:eastAsia="Times New Roman" w:cstheme="minorHAnsi"/>
                <w:i/>
                <w:iCs/>
                <w:szCs w:val="24"/>
                <w:lang w:eastAsia="ar-SA"/>
              </w:rPr>
            </w:pPr>
            <w:r w:rsidRPr="000A16A5">
              <w:rPr>
                <w:rFonts w:eastAsia="Times New Roman" w:cstheme="minorHAnsi"/>
                <w:i/>
                <w:iCs/>
                <w:szCs w:val="24"/>
                <w:lang w:eastAsia="ar-SA"/>
              </w:rPr>
              <w:t>Cena netto……………..zł za 1tonę</w:t>
            </w:r>
          </w:p>
          <w:p w14:paraId="667C97C5" w14:textId="77777777" w:rsidR="00D20FDF" w:rsidRPr="000A16A5" w:rsidRDefault="00D20FDF" w:rsidP="00D20FDF">
            <w:pPr>
              <w:suppressAutoHyphens/>
              <w:spacing w:after="0" w:line="240" w:lineRule="auto"/>
              <w:jc w:val="both"/>
              <w:rPr>
                <w:rFonts w:eastAsia="Times New Roman" w:cstheme="minorHAnsi"/>
                <w:i/>
                <w:iCs/>
                <w:szCs w:val="24"/>
                <w:lang w:eastAsia="ar-SA"/>
              </w:rPr>
            </w:pPr>
            <w:r w:rsidRPr="000A16A5">
              <w:rPr>
                <w:rFonts w:eastAsia="Times New Roman" w:cstheme="minorHAnsi"/>
                <w:i/>
                <w:iCs/>
                <w:szCs w:val="24"/>
                <w:lang w:eastAsia="ar-SA"/>
              </w:rPr>
              <w:t>VAT……………………..</w:t>
            </w:r>
          </w:p>
          <w:p w14:paraId="54D75707" w14:textId="77777777" w:rsidR="00D20FDF" w:rsidRPr="000A16A5" w:rsidRDefault="00D20FDF" w:rsidP="00D20FDF">
            <w:pPr>
              <w:suppressAutoHyphens/>
              <w:spacing w:after="0" w:line="240" w:lineRule="auto"/>
              <w:jc w:val="both"/>
              <w:rPr>
                <w:rFonts w:eastAsia="Times New Roman" w:cstheme="minorHAnsi"/>
                <w:i/>
                <w:iCs/>
                <w:szCs w:val="24"/>
                <w:lang w:eastAsia="ar-SA"/>
              </w:rPr>
            </w:pPr>
            <w:r w:rsidRPr="000A16A5">
              <w:rPr>
                <w:rFonts w:eastAsia="Times New Roman" w:cstheme="minorHAnsi"/>
                <w:i/>
                <w:iCs/>
                <w:szCs w:val="24"/>
                <w:lang w:eastAsia="ar-SA"/>
              </w:rPr>
              <w:t>Cena brutto……………zł za 1tonę</w:t>
            </w:r>
          </w:p>
          <w:p w14:paraId="14C394F4" w14:textId="5EA4D388" w:rsidR="006D30EE" w:rsidRPr="000A16A5" w:rsidRDefault="00D20FDF" w:rsidP="000A16A5">
            <w:pPr>
              <w:suppressAutoHyphens/>
              <w:spacing w:after="0" w:line="240" w:lineRule="auto"/>
              <w:jc w:val="both"/>
              <w:rPr>
                <w:rFonts w:eastAsia="Times New Roman" w:cstheme="minorHAnsi"/>
                <w:i/>
                <w:iCs/>
                <w:szCs w:val="24"/>
                <w:lang w:eastAsia="ar-SA"/>
              </w:rPr>
            </w:pPr>
            <w:r w:rsidRPr="000A16A5">
              <w:rPr>
                <w:rFonts w:eastAsia="Times New Roman" w:cstheme="minorHAnsi"/>
                <w:i/>
                <w:iCs/>
                <w:szCs w:val="24"/>
                <w:lang w:eastAsia="ar-SA"/>
              </w:rPr>
              <w:t>Termin dostawy w ciągu ……………godz.</w:t>
            </w:r>
          </w:p>
          <w:p w14:paraId="019A32C4" w14:textId="77777777" w:rsidR="00D20FDF" w:rsidRPr="000A16A5" w:rsidRDefault="00D20FDF" w:rsidP="00D20FDF">
            <w:pPr>
              <w:keepNext/>
              <w:spacing w:after="0" w:line="240" w:lineRule="auto"/>
              <w:outlineLvl w:val="1"/>
              <w:rPr>
                <w:rFonts w:eastAsia="Times New Roman" w:cstheme="minorHAnsi"/>
                <w:b/>
                <w:i/>
                <w:iCs/>
                <w:szCs w:val="24"/>
                <w:lang w:eastAsia="ar-SA"/>
              </w:rPr>
            </w:pPr>
            <w:r w:rsidRPr="000A16A5">
              <w:rPr>
                <w:rFonts w:eastAsia="Times New Roman" w:cstheme="minorHAnsi"/>
                <w:b/>
                <w:i/>
                <w:iCs/>
                <w:szCs w:val="24"/>
                <w:lang w:eastAsia="ar-SA"/>
              </w:rPr>
              <w:t>CZĘŚĆ III</w:t>
            </w:r>
          </w:p>
          <w:p w14:paraId="139A4D17" w14:textId="77777777" w:rsidR="00D20FDF" w:rsidRPr="000A16A5" w:rsidRDefault="00D20FDF" w:rsidP="00D20FDF">
            <w:pPr>
              <w:keepNext/>
              <w:spacing w:after="0" w:line="240" w:lineRule="auto"/>
              <w:outlineLvl w:val="1"/>
              <w:rPr>
                <w:rFonts w:eastAsia="Times New Roman" w:cstheme="minorHAnsi"/>
                <w:bCs/>
                <w:i/>
                <w:iCs/>
                <w:szCs w:val="24"/>
                <w:lang w:eastAsia="pl-PL"/>
              </w:rPr>
            </w:pPr>
            <w:r w:rsidRPr="000A16A5">
              <w:rPr>
                <w:rFonts w:eastAsia="Times New Roman" w:cstheme="minorHAnsi"/>
                <w:b/>
                <w:i/>
                <w:iCs/>
                <w:szCs w:val="24"/>
                <w:lang w:eastAsia="ar-SA"/>
              </w:rPr>
              <w:t>-</w:t>
            </w:r>
            <w:r w:rsidRPr="000A16A5">
              <w:rPr>
                <w:rFonts w:eastAsia="Times New Roman" w:cstheme="minorHAnsi"/>
                <w:b/>
                <w:bCs/>
                <w:i/>
                <w:iCs/>
                <w:sz w:val="18"/>
                <w:szCs w:val="24"/>
                <w:lang w:eastAsia="pl-PL"/>
              </w:rPr>
              <w:t xml:space="preserve"> </w:t>
            </w:r>
            <w:r w:rsidRPr="000A16A5">
              <w:rPr>
                <w:rFonts w:eastAsia="Times New Roman" w:cstheme="minorHAnsi"/>
                <w:b/>
                <w:bCs/>
                <w:i/>
                <w:iCs/>
                <w:szCs w:val="24"/>
                <w:lang w:eastAsia="pl-PL"/>
              </w:rPr>
              <w:t>tłuczeń  bez zanieczyszczeń</w:t>
            </w:r>
          </w:p>
          <w:p w14:paraId="218C3490" w14:textId="77777777" w:rsidR="00D20FDF" w:rsidRPr="000A16A5" w:rsidRDefault="00D20FDF" w:rsidP="00D20FDF">
            <w:pPr>
              <w:keepNext/>
              <w:spacing w:after="0" w:line="240" w:lineRule="auto"/>
              <w:outlineLvl w:val="1"/>
              <w:rPr>
                <w:rFonts w:eastAsia="Times New Roman" w:cstheme="minorHAnsi"/>
                <w:bCs/>
                <w:i/>
                <w:iCs/>
                <w:szCs w:val="24"/>
                <w:u w:val="single"/>
                <w:lang w:eastAsia="pl-PL"/>
              </w:rPr>
            </w:pPr>
            <w:r w:rsidRPr="000A16A5">
              <w:rPr>
                <w:rFonts w:eastAsia="Times New Roman" w:cstheme="minorHAnsi"/>
                <w:bCs/>
                <w:i/>
                <w:iCs/>
                <w:szCs w:val="24"/>
                <w:u w:val="single"/>
                <w:lang w:eastAsia="pl-PL"/>
              </w:rPr>
              <w:t>-frakcja tłucznia  31,5-63 mm,</w:t>
            </w:r>
          </w:p>
          <w:p w14:paraId="1AC9490D" w14:textId="77777777" w:rsidR="00D20FDF" w:rsidRPr="000A16A5" w:rsidRDefault="00D20FDF" w:rsidP="00D20FDF">
            <w:pPr>
              <w:suppressAutoHyphens/>
              <w:spacing w:after="0" w:line="240" w:lineRule="auto"/>
              <w:jc w:val="both"/>
              <w:rPr>
                <w:rFonts w:eastAsia="Times New Roman" w:cstheme="minorHAnsi"/>
                <w:i/>
                <w:iCs/>
                <w:szCs w:val="24"/>
                <w:lang w:eastAsia="ar-SA"/>
              </w:rPr>
            </w:pPr>
            <w:r w:rsidRPr="000A16A5">
              <w:rPr>
                <w:rFonts w:eastAsia="Times New Roman" w:cstheme="minorHAnsi"/>
                <w:i/>
                <w:iCs/>
                <w:szCs w:val="24"/>
                <w:lang w:eastAsia="ar-SA"/>
              </w:rPr>
              <w:t>Cena netto……………..zł za 1tonę</w:t>
            </w:r>
          </w:p>
          <w:p w14:paraId="3704338E" w14:textId="77777777" w:rsidR="00D20FDF" w:rsidRPr="000A16A5" w:rsidRDefault="00D20FDF" w:rsidP="00D20FDF">
            <w:pPr>
              <w:suppressAutoHyphens/>
              <w:spacing w:after="0" w:line="240" w:lineRule="auto"/>
              <w:jc w:val="both"/>
              <w:rPr>
                <w:rFonts w:eastAsia="Times New Roman" w:cstheme="minorHAnsi"/>
                <w:i/>
                <w:iCs/>
                <w:szCs w:val="24"/>
                <w:lang w:eastAsia="ar-SA"/>
              </w:rPr>
            </w:pPr>
            <w:r w:rsidRPr="000A16A5">
              <w:rPr>
                <w:rFonts w:eastAsia="Times New Roman" w:cstheme="minorHAnsi"/>
                <w:i/>
                <w:iCs/>
                <w:szCs w:val="24"/>
                <w:lang w:eastAsia="ar-SA"/>
              </w:rPr>
              <w:t>VAT……………………..</w:t>
            </w:r>
          </w:p>
          <w:p w14:paraId="373A96C8" w14:textId="77777777" w:rsidR="00D20FDF" w:rsidRPr="000A16A5" w:rsidRDefault="00D20FDF" w:rsidP="00D20FDF">
            <w:pPr>
              <w:suppressAutoHyphens/>
              <w:spacing w:after="0" w:line="240" w:lineRule="auto"/>
              <w:jc w:val="both"/>
              <w:rPr>
                <w:rFonts w:eastAsia="Times New Roman" w:cstheme="minorHAnsi"/>
                <w:i/>
                <w:iCs/>
                <w:szCs w:val="24"/>
                <w:lang w:eastAsia="ar-SA"/>
              </w:rPr>
            </w:pPr>
            <w:r w:rsidRPr="000A16A5">
              <w:rPr>
                <w:rFonts w:eastAsia="Times New Roman" w:cstheme="minorHAnsi"/>
                <w:i/>
                <w:iCs/>
                <w:szCs w:val="24"/>
                <w:lang w:eastAsia="ar-SA"/>
              </w:rPr>
              <w:t>Cena brutto……………zł za 1tonę</w:t>
            </w:r>
          </w:p>
          <w:p w14:paraId="5DB73DB0" w14:textId="77777777" w:rsidR="00D20FDF" w:rsidRPr="000A16A5" w:rsidRDefault="00D20FDF" w:rsidP="00D20FDF">
            <w:pPr>
              <w:suppressAutoHyphens/>
              <w:spacing w:after="0" w:line="240" w:lineRule="auto"/>
              <w:jc w:val="both"/>
              <w:rPr>
                <w:rFonts w:eastAsia="Times New Roman" w:cstheme="minorHAnsi"/>
                <w:i/>
                <w:iCs/>
                <w:szCs w:val="24"/>
                <w:lang w:eastAsia="ar-SA"/>
              </w:rPr>
            </w:pPr>
          </w:p>
          <w:p w14:paraId="59C66A45" w14:textId="77777777" w:rsidR="00D20FDF" w:rsidRPr="000A16A5" w:rsidRDefault="00D20FDF" w:rsidP="00D20FDF">
            <w:pPr>
              <w:suppressAutoHyphens/>
              <w:spacing w:after="0" w:line="240" w:lineRule="auto"/>
              <w:jc w:val="both"/>
              <w:rPr>
                <w:rFonts w:eastAsia="Times New Roman" w:cstheme="minorHAnsi"/>
                <w:i/>
                <w:iCs/>
                <w:szCs w:val="24"/>
                <w:lang w:eastAsia="ar-SA"/>
              </w:rPr>
            </w:pPr>
            <w:r w:rsidRPr="000A16A5">
              <w:rPr>
                <w:rFonts w:eastAsia="Times New Roman" w:cstheme="minorHAnsi"/>
                <w:i/>
                <w:iCs/>
                <w:szCs w:val="24"/>
                <w:lang w:eastAsia="ar-SA"/>
              </w:rPr>
              <w:t>Termin dostawy w ciągu ……………godz.</w:t>
            </w:r>
          </w:p>
          <w:p w14:paraId="2BE7B109" w14:textId="77777777" w:rsidR="00D20FDF" w:rsidRPr="000A16A5" w:rsidRDefault="00D20FDF" w:rsidP="00D20FDF">
            <w:pPr>
              <w:suppressAutoHyphens/>
              <w:spacing w:after="0" w:line="240" w:lineRule="auto"/>
              <w:jc w:val="both"/>
              <w:rPr>
                <w:rFonts w:eastAsia="Times New Roman" w:cstheme="minorHAnsi"/>
                <w:b/>
                <w:i/>
                <w:iCs/>
                <w:szCs w:val="24"/>
                <w:lang w:eastAsia="ar-SA"/>
              </w:rPr>
            </w:pPr>
            <w:r w:rsidRPr="000A16A5">
              <w:rPr>
                <w:rFonts w:eastAsia="Times New Roman" w:cstheme="minorHAnsi"/>
                <w:b/>
                <w:i/>
                <w:iCs/>
                <w:szCs w:val="24"/>
                <w:lang w:eastAsia="ar-SA"/>
              </w:rPr>
              <w:lastRenderedPageBreak/>
              <w:t>CZĘŚĆ IV –</w:t>
            </w:r>
            <w:r w:rsidRPr="000A16A5">
              <w:rPr>
                <w:rFonts w:eastAsia="Times New Roman" w:cstheme="minorHAnsi"/>
                <w:b/>
                <w:i/>
                <w:szCs w:val="24"/>
                <w:lang w:eastAsia="pl-PL"/>
              </w:rPr>
              <w:t xml:space="preserve"> mieszanka kruszywa łamanego </w:t>
            </w:r>
            <w:r w:rsidRPr="000A16A5">
              <w:rPr>
                <w:rFonts w:eastAsia="Times New Roman" w:cstheme="minorHAnsi"/>
                <w:i/>
                <w:iCs/>
                <w:szCs w:val="24"/>
                <w:lang w:eastAsia="pl-PL"/>
              </w:rPr>
              <w:t>0-31,5 mm</w:t>
            </w:r>
          </w:p>
          <w:p w14:paraId="727F632F" w14:textId="77777777" w:rsidR="00D20FDF" w:rsidRPr="000A16A5" w:rsidRDefault="00D20FDF" w:rsidP="00D20FDF">
            <w:pPr>
              <w:suppressAutoHyphens/>
              <w:spacing w:after="0" w:line="240" w:lineRule="auto"/>
              <w:jc w:val="both"/>
              <w:rPr>
                <w:rFonts w:eastAsia="Times New Roman" w:cstheme="minorHAnsi"/>
                <w:i/>
                <w:iCs/>
                <w:szCs w:val="24"/>
                <w:lang w:eastAsia="ar-SA"/>
              </w:rPr>
            </w:pPr>
            <w:r w:rsidRPr="000A16A5">
              <w:rPr>
                <w:rFonts w:eastAsia="Times New Roman" w:cstheme="minorHAnsi"/>
                <w:i/>
                <w:iCs/>
                <w:szCs w:val="24"/>
                <w:lang w:eastAsia="ar-SA"/>
              </w:rPr>
              <w:t>Cena netto……………..zł za 1tonę</w:t>
            </w:r>
          </w:p>
          <w:p w14:paraId="1C0CF5C4" w14:textId="77777777" w:rsidR="00D20FDF" w:rsidRPr="000A16A5" w:rsidRDefault="00D20FDF" w:rsidP="00D20FDF">
            <w:pPr>
              <w:suppressAutoHyphens/>
              <w:spacing w:after="0" w:line="240" w:lineRule="auto"/>
              <w:jc w:val="both"/>
              <w:rPr>
                <w:rFonts w:eastAsia="Times New Roman" w:cstheme="minorHAnsi"/>
                <w:i/>
                <w:iCs/>
                <w:szCs w:val="24"/>
                <w:lang w:eastAsia="ar-SA"/>
              </w:rPr>
            </w:pPr>
            <w:r w:rsidRPr="000A16A5">
              <w:rPr>
                <w:rFonts w:eastAsia="Times New Roman" w:cstheme="minorHAnsi"/>
                <w:i/>
                <w:iCs/>
                <w:szCs w:val="24"/>
                <w:lang w:eastAsia="ar-SA"/>
              </w:rPr>
              <w:t>VAT……………………..</w:t>
            </w:r>
          </w:p>
          <w:p w14:paraId="383D2510" w14:textId="77777777" w:rsidR="00D20FDF" w:rsidRPr="000A16A5" w:rsidRDefault="00D20FDF" w:rsidP="00D20FDF">
            <w:pPr>
              <w:suppressAutoHyphens/>
              <w:spacing w:after="0" w:line="240" w:lineRule="auto"/>
              <w:jc w:val="both"/>
              <w:rPr>
                <w:rFonts w:eastAsia="Times New Roman" w:cstheme="minorHAnsi"/>
                <w:i/>
                <w:iCs/>
                <w:szCs w:val="24"/>
                <w:lang w:eastAsia="ar-SA"/>
              </w:rPr>
            </w:pPr>
            <w:r w:rsidRPr="000A16A5">
              <w:rPr>
                <w:rFonts w:eastAsia="Times New Roman" w:cstheme="minorHAnsi"/>
                <w:i/>
                <w:iCs/>
                <w:szCs w:val="24"/>
                <w:lang w:eastAsia="ar-SA"/>
              </w:rPr>
              <w:t>Cena brutto……………zł za 1tonę</w:t>
            </w:r>
          </w:p>
          <w:p w14:paraId="1CC3ADE2" w14:textId="77777777" w:rsidR="00D20FDF" w:rsidRPr="000A16A5" w:rsidRDefault="00D20FDF" w:rsidP="00D20FDF">
            <w:pPr>
              <w:suppressAutoHyphens/>
              <w:spacing w:after="0" w:line="240" w:lineRule="auto"/>
              <w:jc w:val="both"/>
              <w:rPr>
                <w:rFonts w:eastAsia="Times New Roman" w:cstheme="minorHAnsi"/>
                <w:i/>
                <w:iCs/>
                <w:szCs w:val="24"/>
                <w:lang w:eastAsia="ar-SA"/>
              </w:rPr>
            </w:pPr>
            <w:r w:rsidRPr="000A16A5">
              <w:rPr>
                <w:rFonts w:eastAsia="Times New Roman" w:cstheme="minorHAnsi"/>
                <w:i/>
                <w:iCs/>
                <w:szCs w:val="24"/>
                <w:lang w:eastAsia="ar-SA"/>
              </w:rPr>
              <w:t>Termin dostawy w ciągu ……………godz.</w:t>
            </w:r>
          </w:p>
          <w:p w14:paraId="19F26D21" w14:textId="77777777" w:rsidR="00D20FDF" w:rsidRPr="000A16A5" w:rsidRDefault="00D20FDF" w:rsidP="00D20FDF">
            <w:pPr>
              <w:suppressAutoHyphens/>
              <w:spacing w:after="0" w:line="240" w:lineRule="auto"/>
              <w:ind w:left="360"/>
              <w:jc w:val="both"/>
              <w:rPr>
                <w:rFonts w:eastAsia="Times New Roman" w:cstheme="minorHAnsi"/>
                <w:b/>
                <w:i/>
                <w:sz w:val="20"/>
                <w:szCs w:val="20"/>
                <w:lang w:eastAsia="pl-PL"/>
              </w:rPr>
            </w:pPr>
          </w:p>
          <w:p w14:paraId="04513D0B" w14:textId="77777777" w:rsidR="00D20FDF" w:rsidRPr="000A16A5" w:rsidRDefault="00D20FDF" w:rsidP="00D20FDF">
            <w:pPr>
              <w:suppressAutoHyphens/>
              <w:spacing w:after="0" w:line="240" w:lineRule="auto"/>
              <w:jc w:val="both"/>
              <w:rPr>
                <w:rFonts w:eastAsia="Times New Roman" w:cstheme="minorHAnsi"/>
                <w:b/>
                <w:i/>
                <w:sz w:val="20"/>
                <w:szCs w:val="20"/>
                <w:lang w:eastAsia="pl-PL"/>
              </w:rPr>
            </w:pPr>
            <w:r w:rsidRPr="000A16A5">
              <w:rPr>
                <w:rFonts w:eastAsia="Times New Roman" w:cstheme="minorHAnsi"/>
                <w:b/>
                <w:i/>
                <w:sz w:val="20"/>
                <w:szCs w:val="20"/>
                <w:lang w:eastAsia="pl-PL"/>
              </w:rPr>
              <w:t>Wypełnić tylko tę część, na którą Wykonawca składa ofertę</w:t>
            </w:r>
          </w:p>
        </w:tc>
      </w:tr>
      <w:tr w:rsidR="00D20FDF" w:rsidRPr="000A16A5" w14:paraId="23129C80" w14:textId="77777777" w:rsidTr="007473F5">
        <w:trPr>
          <w:trHeight w:val="268"/>
        </w:trPr>
        <w:tc>
          <w:tcPr>
            <w:tcW w:w="9781" w:type="dxa"/>
            <w:gridSpan w:val="2"/>
            <w:shd w:val="clear" w:color="auto" w:fill="auto"/>
          </w:tcPr>
          <w:p w14:paraId="734B9762" w14:textId="77777777" w:rsidR="00D20FDF" w:rsidRPr="000A16A5" w:rsidRDefault="00D20FDF" w:rsidP="00D20FDF">
            <w:pPr>
              <w:spacing w:after="40"/>
              <w:contextualSpacing/>
              <w:jc w:val="both"/>
              <w:rPr>
                <w:rFonts w:cstheme="minorHAnsi"/>
                <w:b/>
                <w:i/>
                <w:sz w:val="20"/>
                <w:szCs w:val="20"/>
              </w:rPr>
            </w:pPr>
            <w:r w:rsidRPr="000A16A5">
              <w:rPr>
                <w:rFonts w:cstheme="minorHAnsi"/>
                <w:b/>
                <w:i/>
                <w:sz w:val="20"/>
                <w:szCs w:val="20"/>
              </w:rPr>
              <w:lastRenderedPageBreak/>
              <w:t>C.OŚWIADCZENIA:</w:t>
            </w:r>
          </w:p>
          <w:p w14:paraId="35FB7813" w14:textId="77777777" w:rsidR="00D20FDF" w:rsidRPr="000A16A5" w:rsidRDefault="00D20FDF" w:rsidP="00D16334">
            <w:pPr>
              <w:numPr>
                <w:ilvl w:val="0"/>
                <w:numId w:val="18"/>
              </w:numPr>
              <w:tabs>
                <w:tab w:val="left" w:pos="459"/>
              </w:tabs>
              <w:spacing w:after="40" w:line="240" w:lineRule="auto"/>
              <w:jc w:val="both"/>
              <w:rPr>
                <w:rFonts w:eastAsia="Times New Roman" w:cstheme="minorHAnsi"/>
                <w:i/>
                <w:sz w:val="20"/>
                <w:szCs w:val="20"/>
                <w:lang w:eastAsia="pl-PL"/>
              </w:rPr>
            </w:pPr>
            <w:r w:rsidRPr="000A16A5">
              <w:rPr>
                <w:rFonts w:cstheme="minorHAnsi"/>
                <w:i/>
                <w:sz w:val="20"/>
                <w:szCs w:val="20"/>
              </w:rPr>
              <w:t>Oświadczam/y że jestem/</w:t>
            </w:r>
            <w:proofErr w:type="spellStart"/>
            <w:r w:rsidRPr="000A16A5">
              <w:rPr>
                <w:rFonts w:cstheme="minorHAnsi"/>
                <w:i/>
                <w:sz w:val="20"/>
                <w:szCs w:val="20"/>
              </w:rPr>
              <w:t>śmy</w:t>
            </w:r>
            <w:proofErr w:type="spellEnd"/>
            <w:r w:rsidRPr="000A16A5">
              <w:rPr>
                <w:rFonts w:cstheme="minorHAnsi"/>
                <w:i/>
                <w:sz w:val="20"/>
                <w:szCs w:val="20"/>
              </w:rPr>
              <w:t xml:space="preserve">: mikroprzedsiębiorstwem/ małym przedsiębiorstwem/ średnim przedsiębiorstwem </w:t>
            </w:r>
            <w:r w:rsidRPr="000A16A5">
              <w:rPr>
                <w:rFonts w:cstheme="minorHAnsi"/>
                <w:b/>
                <w:i/>
                <w:sz w:val="20"/>
                <w:szCs w:val="20"/>
                <w:vertAlign w:val="superscript"/>
              </w:rPr>
              <w:t>(1</w:t>
            </w:r>
            <w:r w:rsidRPr="000A16A5">
              <w:rPr>
                <w:rFonts w:cstheme="minorHAnsi"/>
                <w:b/>
                <w:i/>
                <w:sz w:val="20"/>
                <w:szCs w:val="20"/>
              </w:rPr>
              <w:t>)</w:t>
            </w:r>
          </w:p>
          <w:p w14:paraId="0B3A32EB" w14:textId="77777777" w:rsidR="00D20FDF" w:rsidRPr="000A16A5" w:rsidRDefault="00D20FDF" w:rsidP="00D16334">
            <w:pPr>
              <w:numPr>
                <w:ilvl w:val="0"/>
                <w:numId w:val="18"/>
              </w:numPr>
              <w:tabs>
                <w:tab w:val="left" w:pos="459"/>
              </w:tabs>
              <w:spacing w:after="40" w:line="240" w:lineRule="auto"/>
              <w:jc w:val="both"/>
              <w:rPr>
                <w:rFonts w:eastAsia="Times New Roman" w:cstheme="minorHAnsi"/>
                <w:i/>
                <w:sz w:val="20"/>
                <w:szCs w:val="20"/>
                <w:lang w:eastAsia="pl-PL"/>
              </w:rPr>
            </w:pPr>
            <w:r w:rsidRPr="000A16A5">
              <w:rPr>
                <w:rFonts w:eastAsia="Times New Roman" w:cstheme="minorHAnsi"/>
                <w:i/>
                <w:sz w:val="20"/>
                <w:szCs w:val="20"/>
                <w:lang w:eastAsia="pl-PL"/>
              </w:rPr>
              <w:t>zamówienie zostanie zrealizowane w terminach określonych w SIWZ oraz we wzorze umowy;</w:t>
            </w:r>
          </w:p>
          <w:p w14:paraId="52C015D2" w14:textId="77777777" w:rsidR="00D20FDF" w:rsidRPr="000A16A5" w:rsidRDefault="00D20FDF" w:rsidP="00D16334">
            <w:pPr>
              <w:numPr>
                <w:ilvl w:val="0"/>
                <w:numId w:val="18"/>
              </w:numPr>
              <w:tabs>
                <w:tab w:val="left" w:pos="459"/>
              </w:tabs>
              <w:spacing w:after="40" w:line="240" w:lineRule="auto"/>
              <w:jc w:val="both"/>
              <w:rPr>
                <w:rFonts w:eastAsia="Times New Roman" w:cstheme="minorHAnsi"/>
                <w:i/>
                <w:sz w:val="20"/>
                <w:szCs w:val="20"/>
                <w:lang w:eastAsia="pl-PL"/>
              </w:rPr>
            </w:pPr>
            <w:r w:rsidRPr="000A16A5">
              <w:rPr>
                <w:rFonts w:eastAsia="Times New Roman" w:cstheme="minorHAnsi"/>
                <w:i/>
                <w:sz w:val="20"/>
                <w:szCs w:val="20"/>
                <w:lang w:eastAsia="pl-PL"/>
              </w:rPr>
              <w:t>w cenie naszej oferty zostały uwzględnione wszystkie koszty wykonania zamówienia;</w:t>
            </w:r>
          </w:p>
          <w:p w14:paraId="2E11F8D3" w14:textId="77777777" w:rsidR="00D20FDF" w:rsidRPr="000A16A5" w:rsidRDefault="00D20FDF" w:rsidP="00D16334">
            <w:pPr>
              <w:numPr>
                <w:ilvl w:val="0"/>
                <w:numId w:val="18"/>
              </w:numPr>
              <w:tabs>
                <w:tab w:val="left" w:pos="459"/>
              </w:tabs>
              <w:spacing w:after="40" w:line="240" w:lineRule="auto"/>
              <w:jc w:val="both"/>
              <w:rPr>
                <w:rFonts w:eastAsia="Times New Roman" w:cstheme="minorHAnsi"/>
                <w:i/>
                <w:sz w:val="20"/>
                <w:szCs w:val="20"/>
                <w:lang w:eastAsia="pl-PL"/>
              </w:rPr>
            </w:pPr>
            <w:r w:rsidRPr="000A16A5">
              <w:rPr>
                <w:rFonts w:eastAsia="Times New Roman" w:cstheme="minorHAnsi"/>
                <w:i/>
                <w:sz w:val="20"/>
                <w:szCs w:val="20"/>
                <w:lang w:eastAsia="pl-PL"/>
              </w:rPr>
              <w:t>zapoznaliśmy się ze Specyfikacją Istotnych Warunków Zamówienia oraz wzorem umowy i nie wnosimy do nich zastrzeżeń oraz przyjmujemy warunki w nich zawarte;</w:t>
            </w:r>
          </w:p>
          <w:p w14:paraId="028380D6" w14:textId="77777777" w:rsidR="00D20FDF" w:rsidRPr="000A16A5" w:rsidRDefault="00D20FDF" w:rsidP="00D16334">
            <w:pPr>
              <w:numPr>
                <w:ilvl w:val="0"/>
                <w:numId w:val="18"/>
              </w:numPr>
              <w:tabs>
                <w:tab w:val="left" w:pos="459"/>
              </w:tabs>
              <w:spacing w:after="40" w:line="240" w:lineRule="auto"/>
              <w:jc w:val="both"/>
              <w:rPr>
                <w:rFonts w:eastAsia="Times New Roman" w:cstheme="minorHAnsi"/>
                <w:i/>
                <w:sz w:val="20"/>
                <w:szCs w:val="20"/>
                <w:lang w:eastAsia="pl-PL"/>
              </w:rPr>
            </w:pPr>
            <w:r w:rsidRPr="000A16A5">
              <w:rPr>
                <w:rFonts w:eastAsia="Times New Roman" w:cstheme="minorHAnsi"/>
                <w:i/>
                <w:sz w:val="20"/>
                <w:szCs w:val="20"/>
                <w:lang w:eastAsia="pl-PL"/>
              </w:rPr>
              <w:t xml:space="preserve">uważamy się za związanych niniejszą ofertą na okres </w:t>
            </w:r>
            <w:r w:rsidRPr="000A16A5">
              <w:rPr>
                <w:rFonts w:eastAsia="Times New Roman" w:cstheme="minorHAnsi"/>
                <w:b/>
                <w:i/>
                <w:sz w:val="20"/>
                <w:szCs w:val="20"/>
                <w:lang w:eastAsia="pl-PL"/>
              </w:rPr>
              <w:t>_30_ dni</w:t>
            </w:r>
            <w:r w:rsidRPr="000A16A5">
              <w:rPr>
                <w:rFonts w:eastAsia="Times New Roman" w:cstheme="minorHAnsi"/>
                <w:i/>
                <w:sz w:val="20"/>
                <w:szCs w:val="20"/>
                <w:lang w:eastAsia="pl-PL"/>
              </w:rPr>
              <w:t xml:space="preserve"> licząc od dnia otwarcia ofert (włącznie z tym dniem);</w:t>
            </w:r>
          </w:p>
          <w:p w14:paraId="09F23E7A" w14:textId="77777777" w:rsidR="00D20FDF" w:rsidRPr="000A16A5" w:rsidRDefault="00D20FDF" w:rsidP="00D16334">
            <w:pPr>
              <w:numPr>
                <w:ilvl w:val="0"/>
                <w:numId w:val="18"/>
              </w:numPr>
              <w:tabs>
                <w:tab w:val="left" w:pos="459"/>
              </w:tabs>
              <w:spacing w:after="40" w:line="240" w:lineRule="auto"/>
              <w:jc w:val="both"/>
              <w:rPr>
                <w:rFonts w:eastAsia="Times New Roman" w:cstheme="minorHAnsi"/>
                <w:i/>
                <w:sz w:val="20"/>
                <w:szCs w:val="20"/>
                <w:lang w:eastAsia="pl-PL"/>
              </w:rPr>
            </w:pPr>
            <w:r w:rsidRPr="000A16A5">
              <w:rPr>
                <w:rFonts w:eastAsia="Times New Roman" w:cstheme="minorHAnsi"/>
                <w:i/>
                <w:sz w:val="20"/>
                <w:szCs w:val="20"/>
                <w:lang w:eastAsia="pl-PL"/>
              </w:rPr>
              <w:t xml:space="preserve">akceptujemy, iż zapłata za zrealizowanie zamówienia następować będzie częściami (na zasadach opisanych we wzorze umowy) w terminie </w:t>
            </w:r>
            <w:r w:rsidRPr="000A16A5">
              <w:rPr>
                <w:rFonts w:eastAsia="Times New Roman" w:cstheme="minorHAnsi"/>
                <w:b/>
                <w:i/>
                <w:sz w:val="20"/>
                <w:szCs w:val="20"/>
                <w:lang w:eastAsia="pl-PL"/>
              </w:rPr>
              <w:t>do _30_ dni</w:t>
            </w:r>
            <w:r w:rsidRPr="000A16A5">
              <w:rPr>
                <w:rFonts w:eastAsia="Times New Roman" w:cstheme="minorHAnsi"/>
                <w:i/>
                <w:sz w:val="20"/>
                <w:szCs w:val="20"/>
                <w:lang w:eastAsia="pl-PL"/>
              </w:rPr>
              <w:t xml:space="preserve"> od daty otrzymania przez Zamawiającego prawidłowo wystawionej faktury;</w:t>
            </w:r>
          </w:p>
          <w:p w14:paraId="2D5392A9" w14:textId="77777777" w:rsidR="00D20FDF" w:rsidRPr="000A16A5" w:rsidRDefault="00D20FDF" w:rsidP="00D16334">
            <w:pPr>
              <w:numPr>
                <w:ilvl w:val="0"/>
                <w:numId w:val="18"/>
              </w:numPr>
              <w:tabs>
                <w:tab w:val="left" w:pos="360"/>
              </w:tabs>
              <w:suppressAutoHyphens/>
              <w:spacing w:after="0" w:line="240" w:lineRule="auto"/>
              <w:jc w:val="both"/>
              <w:rPr>
                <w:rFonts w:cstheme="minorHAnsi"/>
                <w:i/>
                <w:sz w:val="20"/>
                <w:szCs w:val="20"/>
              </w:rPr>
            </w:pPr>
            <w:r w:rsidRPr="000A16A5">
              <w:rPr>
                <w:rFonts w:cstheme="minorHAnsi"/>
                <w:i/>
                <w:color w:val="000000"/>
                <w:sz w:val="20"/>
                <w:szCs w:val="20"/>
              </w:rPr>
              <w:t>Wykonawca informuje, że zgodnie z przepisami ustawy z dnia 11 marca 2004r. o podatku od towarów i usług (Dz. U. z 2011r. Nr 177 poz. 1054 ze zm</w:t>
            </w:r>
            <w:r w:rsidRPr="000A16A5">
              <w:rPr>
                <w:rFonts w:cstheme="minorHAnsi"/>
                <w:b/>
                <w:i/>
                <w:color w:val="000000"/>
                <w:sz w:val="20"/>
                <w:szCs w:val="20"/>
              </w:rPr>
              <w:t>.)(</w:t>
            </w:r>
            <w:r w:rsidRPr="000A16A5">
              <w:rPr>
                <w:rFonts w:cstheme="minorHAnsi"/>
                <w:b/>
                <w:i/>
                <w:color w:val="000000"/>
                <w:sz w:val="20"/>
                <w:szCs w:val="20"/>
                <w:vertAlign w:val="superscript"/>
              </w:rPr>
              <w:t>2)</w:t>
            </w:r>
            <w:r w:rsidRPr="000A16A5">
              <w:rPr>
                <w:rFonts w:cstheme="minorHAnsi"/>
                <w:b/>
                <w:i/>
                <w:color w:val="000000"/>
                <w:sz w:val="20"/>
                <w:szCs w:val="20"/>
              </w:rPr>
              <w:t>:</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7479"/>
            </w:tblGrid>
            <w:tr w:rsidR="00D20FDF" w:rsidRPr="000A16A5" w14:paraId="18152D6E" w14:textId="77777777" w:rsidTr="007473F5">
              <w:tc>
                <w:tcPr>
                  <w:tcW w:w="425" w:type="dxa"/>
                </w:tcPr>
                <w:p w14:paraId="7A2E1AAC" w14:textId="77777777" w:rsidR="00D20FDF" w:rsidRPr="000A16A5" w:rsidRDefault="00D20FDF" w:rsidP="00D20FDF">
                  <w:pPr>
                    <w:tabs>
                      <w:tab w:val="left" w:pos="360"/>
                    </w:tabs>
                    <w:jc w:val="both"/>
                    <w:rPr>
                      <w:rFonts w:cstheme="minorHAnsi"/>
                      <w:i/>
                      <w:sz w:val="20"/>
                      <w:szCs w:val="20"/>
                    </w:rPr>
                  </w:pPr>
                  <w:r w:rsidRPr="000A16A5">
                    <w:rPr>
                      <w:rFonts w:cstheme="minorHAnsi"/>
                      <w:i/>
                      <w:sz w:val="20"/>
                      <w:szCs w:val="20"/>
                    </w:rPr>
                    <w:t>1</w:t>
                  </w:r>
                </w:p>
              </w:tc>
              <w:tc>
                <w:tcPr>
                  <w:tcW w:w="7479" w:type="dxa"/>
                </w:tcPr>
                <w:p w14:paraId="55C23FC4" w14:textId="77777777" w:rsidR="00D20FDF" w:rsidRPr="000A16A5" w:rsidRDefault="00D20FDF" w:rsidP="00D20FDF">
                  <w:pPr>
                    <w:tabs>
                      <w:tab w:val="left" w:pos="360"/>
                    </w:tabs>
                    <w:jc w:val="both"/>
                    <w:rPr>
                      <w:rFonts w:cstheme="minorHAnsi"/>
                      <w:i/>
                      <w:sz w:val="20"/>
                      <w:szCs w:val="20"/>
                    </w:rPr>
                  </w:pPr>
                  <w:r w:rsidRPr="000A16A5">
                    <w:rPr>
                      <w:rFonts w:cstheme="minorHAnsi"/>
                      <w:i/>
                      <w:sz w:val="20"/>
                      <w:szCs w:val="20"/>
                    </w:rPr>
                    <w:t>Wybór ofert nie będzie prowadzić do powstania u Zamawiającego obowiązku podatkowego</w:t>
                  </w:r>
                </w:p>
              </w:tc>
            </w:tr>
            <w:tr w:rsidR="00D20FDF" w:rsidRPr="000A16A5" w14:paraId="0EEC0B60" w14:textId="77777777" w:rsidTr="007473F5">
              <w:tc>
                <w:tcPr>
                  <w:tcW w:w="425" w:type="dxa"/>
                </w:tcPr>
                <w:p w14:paraId="7F7C85A9" w14:textId="77777777" w:rsidR="00D20FDF" w:rsidRPr="000A16A5" w:rsidRDefault="00D20FDF" w:rsidP="00D20FDF">
                  <w:pPr>
                    <w:tabs>
                      <w:tab w:val="left" w:pos="360"/>
                    </w:tabs>
                    <w:jc w:val="both"/>
                    <w:rPr>
                      <w:rFonts w:cstheme="minorHAnsi"/>
                      <w:i/>
                      <w:sz w:val="20"/>
                      <w:szCs w:val="20"/>
                    </w:rPr>
                  </w:pPr>
                  <w:r w:rsidRPr="000A16A5">
                    <w:rPr>
                      <w:rFonts w:cstheme="minorHAnsi"/>
                      <w:i/>
                      <w:sz w:val="20"/>
                      <w:szCs w:val="20"/>
                    </w:rPr>
                    <w:t>2</w:t>
                  </w:r>
                </w:p>
              </w:tc>
              <w:tc>
                <w:tcPr>
                  <w:tcW w:w="7479" w:type="dxa"/>
                </w:tcPr>
                <w:p w14:paraId="6720A724" w14:textId="77777777" w:rsidR="00D20FDF" w:rsidRPr="000A16A5" w:rsidRDefault="00D20FDF" w:rsidP="00D20FDF">
                  <w:pPr>
                    <w:tabs>
                      <w:tab w:val="left" w:pos="360"/>
                    </w:tabs>
                    <w:jc w:val="both"/>
                    <w:rPr>
                      <w:rFonts w:cstheme="minorHAnsi"/>
                      <w:i/>
                      <w:sz w:val="20"/>
                      <w:szCs w:val="20"/>
                    </w:rPr>
                  </w:pPr>
                  <w:r w:rsidRPr="000A16A5">
                    <w:rPr>
                      <w:rFonts w:cstheme="minorHAnsi"/>
                      <w:i/>
                      <w:sz w:val="20"/>
                      <w:szCs w:val="20"/>
                    </w:rPr>
                    <w:t xml:space="preserve">Wybór ofert będzie prowadzić do powstania u Zamawiającego obowiązku podatkowego </w:t>
                  </w:r>
                </w:p>
                <w:p w14:paraId="6AB90EEE" w14:textId="77777777" w:rsidR="00D20FDF" w:rsidRPr="000A16A5" w:rsidRDefault="00D20FDF" w:rsidP="00D20FDF">
                  <w:pPr>
                    <w:tabs>
                      <w:tab w:val="left" w:pos="360"/>
                    </w:tabs>
                    <w:jc w:val="both"/>
                    <w:rPr>
                      <w:rFonts w:cstheme="minorHAnsi"/>
                      <w:i/>
                      <w:sz w:val="20"/>
                      <w:szCs w:val="20"/>
                    </w:rPr>
                  </w:pPr>
                  <w:r w:rsidRPr="000A16A5">
                    <w:rPr>
                      <w:rFonts w:cstheme="minorHAnsi"/>
                      <w:i/>
                      <w:sz w:val="20"/>
                      <w:szCs w:val="20"/>
                    </w:rPr>
                    <w:t>w odniesieniu do następujących towarów / usług (w zależności od przedmiotu zamówienia) : …………………………………………………………………………………………………………</w:t>
                  </w:r>
                </w:p>
                <w:p w14:paraId="587EAE28" w14:textId="77777777" w:rsidR="00D20FDF" w:rsidRPr="000A16A5" w:rsidRDefault="00D20FDF" w:rsidP="00D20FDF">
                  <w:pPr>
                    <w:tabs>
                      <w:tab w:val="left" w:pos="360"/>
                    </w:tabs>
                    <w:jc w:val="both"/>
                    <w:rPr>
                      <w:rFonts w:cstheme="minorHAnsi"/>
                      <w:i/>
                      <w:sz w:val="20"/>
                      <w:szCs w:val="20"/>
                    </w:rPr>
                  </w:pPr>
                  <w:r w:rsidRPr="000A16A5">
                    <w:rPr>
                      <w:rFonts w:cstheme="minorHAnsi"/>
                      <w:i/>
                      <w:sz w:val="20"/>
                      <w:szCs w:val="20"/>
                    </w:rPr>
                    <w:t>Wartość towarów / usług (w zależności od przedmiotu zamówienia) powodująca obowiązek podatkowy u Zamawiającego to ……………………………………………………. zł netto.</w:t>
                  </w:r>
                </w:p>
              </w:tc>
            </w:tr>
          </w:tbl>
          <w:p w14:paraId="107D295C" w14:textId="77777777" w:rsidR="00D20FDF" w:rsidRPr="000A16A5" w:rsidRDefault="00D20FDF" w:rsidP="00D16334">
            <w:pPr>
              <w:numPr>
                <w:ilvl w:val="0"/>
                <w:numId w:val="18"/>
              </w:numPr>
              <w:tabs>
                <w:tab w:val="left" w:pos="360"/>
              </w:tabs>
              <w:suppressAutoHyphens/>
              <w:spacing w:after="0" w:line="240" w:lineRule="auto"/>
              <w:jc w:val="both"/>
              <w:rPr>
                <w:rFonts w:cstheme="minorHAnsi"/>
                <w:b/>
                <w:i/>
                <w:color w:val="000000"/>
                <w:sz w:val="20"/>
                <w:szCs w:val="20"/>
              </w:rPr>
            </w:pPr>
            <w:r w:rsidRPr="000A16A5">
              <w:rPr>
                <w:rFonts w:cstheme="minorHAnsi"/>
                <w:i/>
                <w:color w:val="000000"/>
                <w:sz w:val="20"/>
                <w:szCs w:val="20"/>
              </w:rPr>
              <w:t>na podstawie art. 8 ust. 3 ustawy z dnia 29 stycznia 2004 r. prawo zamówień publicznych (</w:t>
            </w:r>
            <w:proofErr w:type="spellStart"/>
            <w:r w:rsidRPr="000A16A5">
              <w:rPr>
                <w:rFonts w:cstheme="minorHAnsi"/>
                <w:i/>
                <w:color w:val="000000"/>
                <w:sz w:val="20"/>
                <w:szCs w:val="20"/>
              </w:rPr>
              <w:t>t.j</w:t>
            </w:r>
            <w:proofErr w:type="spellEnd"/>
            <w:r w:rsidRPr="000A16A5">
              <w:rPr>
                <w:rFonts w:cstheme="minorHAnsi"/>
                <w:i/>
                <w:color w:val="000000"/>
                <w:sz w:val="20"/>
                <w:szCs w:val="20"/>
              </w:rPr>
              <w:t>. Dz. U. z 2015 r. poz. 2164), [żadne z informacji zawartych w ofercie nie stanowią tajemnicy przedsiębiorstwa w rozumieniu przepisów o zwalczaniu nieuczciwej konkurencji / wskazane poniżej informacje zawarte w ofercie stanowią tajemnicę przedsiębiorstwa w rozumieniu przepisów o zwalczaniu nieuczciwej konkurencji i w związku z niniejszym nie mogą być one udostępniane, w szczególności innym uczestnikom postępowania</w:t>
            </w:r>
            <w:r w:rsidRPr="000A16A5">
              <w:rPr>
                <w:rFonts w:cstheme="minorHAnsi"/>
                <w:b/>
                <w:i/>
                <w:color w:val="000000"/>
                <w:sz w:val="20"/>
                <w:szCs w:val="20"/>
              </w:rPr>
              <w:t>(</w:t>
            </w:r>
            <w:r w:rsidRPr="000A16A5">
              <w:rPr>
                <w:rFonts w:cstheme="minorHAnsi"/>
                <w:b/>
                <w:i/>
                <w:color w:val="000000"/>
                <w:sz w:val="20"/>
                <w:szCs w:val="20"/>
                <w:vertAlign w:val="superscript"/>
              </w:rPr>
              <w:t>3</w:t>
            </w:r>
            <w:r w:rsidRPr="000A16A5">
              <w:rPr>
                <w:rFonts w:cstheme="minorHAnsi"/>
                <w:i/>
                <w:color w:val="000000"/>
                <w:sz w:val="20"/>
                <w:szCs w:val="20"/>
              </w:rPr>
              <w:t>):</w:t>
            </w:r>
          </w:p>
          <w:p w14:paraId="2CA86CD7" w14:textId="77777777" w:rsidR="00D20FDF" w:rsidRPr="000A16A5" w:rsidRDefault="00D20FDF" w:rsidP="00D16334">
            <w:pPr>
              <w:numPr>
                <w:ilvl w:val="0"/>
                <w:numId w:val="18"/>
              </w:numPr>
              <w:tabs>
                <w:tab w:val="left" w:pos="459"/>
              </w:tabs>
              <w:spacing w:after="40" w:line="240" w:lineRule="auto"/>
              <w:jc w:val="both"/>
              <w:rPr>
                <w:rFonts w:eastAsia="Times New Roman" w:cstheme="minorHAnsi"/>
                <w:i/>
                <w:sz w:val="20"/>
                <w:szCs w:val="20"/>
                <w:lang w:eastAsia="pl-PL"/>
              </w:rPr>
            </w:pPr>
            <w:r w:rsidRPr="000A16A5">
              <w:rPr>
                <w:rFonts w:eastAsia="Times New Roman" w:cstheme="minorHAnsi"/>
                <w:i/>
                <w:sz w:val="20"/>
                <w:szCs w:val="20"/>
                <w:lang w:eastAsia="pl-PL"/>
              </w:rPr>
              <w:t xml:space="preserve">nie zamierzam(y) powierzyć do </w:t>
            </w:r>
            <w:proofErr w:type="spellStart"/>
            <w:r w:rsidRPr="000A16A5">
              <w:rPr>
                <w:rFonts w:eastAsia="Times New Roman" w:cstheme="minorHAnsi"/>
                <w:i/>
                <w:sz w:val="20"/>
                <w:szCs w:val="20"/>
                <w:lang w:eastAsia="pl-PL"/>
              </w:rPr>
              <w:t>podwykonania</w:t>
            </w:r>
            <w:proofErr w:type="spellEnd"/>
            <w:r w:rsidRPr="000A16A5">
              <w:rPr>
                <w:rFonts w:eastAsia="Times New Roman" w:cstheme="minorHAnsi"/>
                <w:i/>
                <w:sz w:val="20"/>
                <w:szCs w:val="20"/>
                <w:lang w:eastAsia="pl-PL"/>
              </w:rPr>
              <w:t xml:space="preserve"> żadnej części niniejszego zamówienia/następujące części niniejszego zamówienia zamierzam(y) powierzyć podwykonawcom: (należy podać dane proponowanych podwykonawców……………………………………………….(</w:t>
            </w:r>
            <w:r w:rsidRPr="000A16A5">
              <w:rPr>
                <w:rFonts w:eastAsia="Times New Roman" w:cstheme="minorHAnsi"/>
                <w:b/>
                <w:i/>
                <w:sz w:val="20"/>
                <w:szCs w:val="20"/>
                <w:vertAlign w:val="superscript"/>
                <w:lang w:eastAsia="pl-PL"/>
              </w:rPr>
              <w:t>4)</w:t>
            </w:r>
          </w:p>
          <w:p w14:paraId="54643358" w14:textId="77777777" w:rsidR="00D20FDF" w:rsidRPr="000A16A5" w:rsidRDefault="00D20FDF" w:rsidP="00D16334">
            <w:pPr>
              <w:numPr>
                <w:ilvl w:val="0"/>
                <w:numId w:val="18"/>
              </w:numPr>
              <w:tabs>
                <w:tab w:val="left" w:pos="459"/>
              </w:tabs>
              <w:spacing w:after="40" w:line="240" w:lineRule="auto"/>
              <w:jc w:val="both"/>
              <w:rPr>
                <w:rFonts w:eastAsia="Times New Roman" w:cstheme="minorHAnsi"/>
                <w:i/>
                <w:sz w:val="20"/>
                <w:szCs w:val="20"/>
                <w:lang w:eastAsia="pl-PL"/>
              </w:rPr>
            </w:pPr>
            <w:r w:rsidRPr="000A16A5">
              <w:rPr>
                <w:rFonts w:eastAsia="Times New Roman" w:cstheme="minorHAnsi"/>
                <w:i/>
                <w:sz w:val="20"/>
                <w:szCs w:val="20"/>
                <w:lang w:eastAsia="pl-PL"/>
              </w:rPr>
              <w:t xml:space="preserve">Oświadczam, że wypełniłem obowiązki informacyjne przewidziane w art. 13 lub art. 14 RODO </w:t>
            </w:r>
            <w:r w:rsidRPr="000A16A5">
              <w:rPr>
                <w:rFonts w:eastAsia="Times New Roman" w:cstheme="minorHAnsi"/>
                <w:i/>
                <w:sz w:val="20"/>
                <w:szCs w:val="20"/>
                <w:vertAlign w:val="superscript"/>
                <w:lang w:eastAsia="pl-PL"/>
              </w:rPr>
              <w:t>5)</w:t>
            </w:r>
            <w:r w:rsidRPr="000A16A5">
              <w:rPr>
                <w:rFonts w:eastAsia="Times New Roman" w:cstheme="minorHAnsi"/>
                <w:i/>
                <w:sz w:val="20"/>
                <w:szCs w:val="20"/>
                <w:lang w:eastAsia="pl-PL"/>
              </w:rPr>
              <w:t xml:space="preserve"> wobec osób fizycznych, od których dane osobowe bezpośrednio lub pośrednio pozyskałem w celu ubiegania się o udzielenie zamówienia publicznego w niniejszym postępowaniu*.</w:t>
            </w:r>
          </w:p>
        </w:tc>
      </w:tr>
      <w:tr w:rsidR="00D20FDF" w:rsidRPr="000A16A5" w14:paraId="11E6CE0D" w14:textId="77777777" w:rsidTr="007473F5">
        <w:trPr>
          <w:trHeight w:val="425"/>
        </w:trPr>
        <w:tc>
          <w:tcPr>
            <w:tcW w:w="9781" w:type="dxa"/>
            <w:gridSpan w:val="2"/>
          </w:tcPr>
          <w:p w14:paraId="1C0A92B3" w14:textId="77777777" w:rsidR="00D20FDF" w:rsidRPr="000A16A5" w:rsidRDefault="00D20FDF" w:rsidP="00D20FDF">
            <w:pPr>
              <w:spacing w:after="40" w:line="240" w:lineRule="auto"/>
              <w:contextualSpacing/>
              <w:rPr>
                <w:rFonts w:eastAsia="Times New Roman" w:cstheme="minorHAnsi"/>
                <w:b/>
                <w:i/>
                <w:sz w:val="20"/>
                <w:szCs w:val="20"/>
                <w:lang w:eastAsia="pl-PL"/>
              </w:rPr>
            </w:pPr>
            <w:r w:rsidRPr="000A16A5">
              <w:rPr>
                <w:rFonts w:eastAsia="Times New Roman" w:cstheme="minorHAnsi"/>
                <w:b/>
                <w:i/>
                <w:sz w:val="20"/>
                <w:szCs w:val="20"/>
                <w:lang w:eastAsia="pl-PL"/>
              </w:rPr>
              <w:t>D. ZOBOWIĄZANIA W PRZYPADKU PRZYZNANIA ZAMÓWIENIA:</w:t>
            </w:r>
          </w:p>
          <w:p w14:paraId="5CAA9958" w14:textId="77777777" w:rsidR="00D20FDF" w:rsidRPr="000A16A5" w:rsidRDefault="00D20FDF" w:rsidP="00D16334">
            <w:pPr>
              <w:numPr>
                <w:ilvl w:val="0"/>
                <w:numId w:val="16"/>
              </w:numPr>
              <w:tabs>
                <w:tab w:val="num" w:pos="459"/>
              </w:tabs>
              <w:spacing w:after="40" w:line="240" w:lineRule="auto"/>
              <w:ind w:left="459" w:hanging="459"/>
              <w:contextualSpacing/>
              <w:jc w:val="both"/>
              <w:rPr>
                <w:rFonts w:eastAsia="Times New Roman" w:cstheme="minorHAnsi"/>
                <w:i/>
                <w:sz w:val="20"/>
                <w:szCs w:val="20"/>
                <w:lang w:eastAsia="pl-PL"/>
              </w:rPr>
            </w:pPr>
            <w:r w:rsidRPr="000A16A5">
              <w:rPr>
                <w:rFonts w:eastAsia="Times New Roman" w:cstheme="minorHAnsi"/>
                <w:i/>
                <w:sz w:val="20"/>
                <w:szCs w:val="20"/>
                <w:lang w:eastAsia="pl-PL"/>
              </w:rPr>
              <w:t>zobowiązujemy się do zawarcia umowy w miejscu i terminie wyznaczonym przez Zamawiającego;</w:t>
            </w:r>
          </w:p>
          <w:p w14:paraId="17C9A747" w14:textId="77777777" w:rsidR="00D20FDF" w:rsidRPr="000A16A5" w:rsidRDefault="00D20FDF" w:rsidP="00D16334">
            <w:pPr>
              <w:numPr>
                <w:ilvl w:val="0"/>
                <w:numId w:val="16"/>
              </w:numPr>
              <w:tabs>
                <w:tab w:val="num" w:pos="459"/>
              </w:tabs>
              <w:spacing w:after="40" w:line="240" w:lineRule="auto"/>
              <w:ind w:left="459" w:hanging="459"/>
              <w:contextualSpacing/>
              <w:jc w:val="both"/>
              <w:rPr>
                <w:rFonts w:eastAsia="Times New Roman" w:cstheme="minorHAnsi"/>
                <w:i/>
                <w:sz w:val="20"/>
                <w:szCs w:val="20"/>
                <w:lang w:eastAsia="pl-PL"/>
              </w:rPr>
            </w:pPr>
            <w:r w:rsidRPr="000A16A5">
              <w:rPr>
                <w:rFonts w:eastAsia="Times New Roman" w:cstheme="minorHAnsi"/>
                <w:i/>
                <w:sz w:val="20"/>
                <w:szCs w:val="20"/>
                <w:lang w:eastAsia="pl-PL"/>
              </w:rPr>
              <w:t>osobą upoważnioną do kontaktów z Zamawiającym w sprawach dotyczących realizacji umowy jest .........................................................................................................................................................................</w:t>
            </w:r>
          </w:p>
          <w:p w14:paraId="2E230E42" w14:textId="77777777" w:rsidR="00D20FDF" w:rsidRPr="000A16A5" w:rsidRDefault="00D20FDF" w:rsidP="00D20FDF">
            <w:pPr>
              <w:tabs>
                <w:tab w:val="num" w:pos="459"/>
              </w:tabs>
              <w:spacing w:after="40" w:line="240" w:lineRule="auto"/>
              <w:ind w:left="459"/>
              <w:jc w:val="both"/>
              <w:rPr>
                <w:rFonts w:eastAsia="Times New Roman" w:cstheme="minorHAnsi"/>
                <w:bCs/>
                <w:i/>
                <w:iCs/>
                <w:sz w:val="20"/>
                <w:szCs w:val="20"/>
                <w:lang w:eastAsia="pl-PL"/>
              </w:rPr>
            </w:pPr>
            <w:r w:rsidRPr="000A16A5">
              <w:rPr>
                <w:rFonts w:eastAsia="Times New Roman" w:cstheme="minorHAnsi"/>
                <w:bCs/>
                <w:i/>
                <w:iCs/>
                <w:sz w:val="20"/>
                <w:szCs w:val="20"/>
                <w:lang w:eastAsia="pl-PL"/>
              </w:rPr>
              <w:t>e-mail: ………...……........………….…………………..……....….tel./fax: .....................................................………………..;</w:t>
            </w:r>
          </w:p>
        </w:tc>
      </w:tr>
      <w:tr w:rsidR="00D20FDF" w:rsidRPr="000A16A5" w14:paraId="11A63470" w14:textId="77777777" w:rsidTr="007473F5">
        <w:trPr>
          <w:trHeight w:val="280"/>
        </w:trPr>
        <w:tc>
          <w:tcPr>
            <w:tcW w:w="9781" w:type="dxa"/>
            <w:gridSpan w:val="2"/>
          </w:tcPr>
          <w:p w14:paraId="5E7B748E" w14:textId="77777777" w:rsidR="00D20FDF" w:rsidRPr="000A16A5" w:rsidRDefault="00D20FDF" w:rsidP="00D20FDF">
            <w:pPr>
              <w:spacing w:after="40" w:line="240" w:lineRule="auto"/>
              <w:contextualSpacing/>
              <w:rPr>
                <w:rFonts w:eastAsia="Times New Roman" w:cstheme="minorHAnsi"/>
                <w:b/>
                <w:i/>
                <w:sz w:val="20"/>
                <w:szCs w:val="20"/>
                <w:lang w:eastAsia="pl-PL"/>
              </w:rPr>
            </w:pPr>
            <w:r w:rsidRPr="000A16A5">
              <w:rPr>
                <w:rFonts w:eastAsia="Times New Roman" w:cstheme="minorHAnsi"/>
                <w:b/>
                <w:i/>
                <w:sz w:val="20"/>
                <w:szCs w:val="20"/>
                <w:lang w:eastAsia="pl-PL"/>
              </w:rPr>
              <w:t>E.SPIS TREŚCI:</w:t>
            </w:r>
          </w:p>
          <w:p w14:paraId="41334F64" w14:textId="77777777" w:rsidR="00D20FDF" w:rsidRPr="000A16A5" w:rsidRDefault="00D20FDF" w:rsidP="00D20FDF">
            <w:pPr>
              <w:spacing w:after="40" w:line="240" w:lineRule="auto"/>
              <w:jc w:val="both"/>
              <w:rPr>
                <w:rFonts w:eastAsia="Times New Roman" w:cstheme="minorHAnsi"/>
                <w:i/>
                <w:sz w:val="20"/>
                <w:szCs w:val="20"/>
                <w:lang w:eastAsia="pl-PL"/>
              </w:rPr>
            </w:pPr>
            <w:r w:rsidRPr="000A16A5">
              <w:rPr>
                <w:rFonts w:eastAsia="Times New Roman" w:cstheme="minorHAnsi"/>
                <w:i/>
                <w:sz w:val="20"/>
                <w:szCs w:val="20"/>
                <w:lang w:eastAsia="pl-PL"/>
              </w:rPr>
              <w:t>Integralną część oferty stanowią następujące dokumenty:</w:t>
            </w:r>
          </w:p>
          <w:p w14:paraId="68798711" w14:textId="77777777" w:rsidR="00D20FDF" w:rsidRPr="000A16A5" w:rsidRDefault="00D20FDF" w:rsidP="00D16334">
            <w:pPr>
              <w:numPr>
                <w:ilvl w:val="0"/>
                <w:numId w:val="17"/>
              </w:numPr>
              <w:spacing w:after="40" w:line="240" w:lineRule="auto"/>
              <w:ind w:left="459" w:hanging="425"/>
              <w:rPr>
                <w:rFonts w:eastAsia="Times New Roman" w:cstheme="minorHAnsi"/>
                <w:i/>
                <w:sz w:val="20"/>
                <w:szCs w:val="20"/>
                <w:lang w:eastAsia="pl-PL"/>
              </w:rPr>
            </w:pPr>
            <w:r w:rsidRPr="000A16A5">
              <w:rPr>
                <w:rFonts w:eastAsia="Times New Roman" w:cstheme="minorHAnsi"/>
                <w:i/>
                <w:sz w:val="20"/>
                <w:szCs w:val="20"/>
                <w:lang w:eastAsia="pl-PL"/>
              </w:rPr>
              <w:t>.........................................................................................................................................................</w:t>
            </w:r>
          </w:p>
          <w:p w14:paraId="193F8BEB" w14:textId="77777777" w:rsidR="00D20FDF" w:rsidRPr="000A16A5" w:rsidRDefault="00D20FDF" w:rsidP="00D16334">
            <w:pPr>
              <w:numPr>
                <w:ilvl w:val="0"/>
                <w:numId w:val="17"/>
              </w:numPr>
              <w:spacing w:after="40" w:line="240" w:lineRule="auto"/>
              <w:ind w:left="459" w:hanging="425"/>
              <w:rPr>
                <w:rFonts w:eastAsia="Times New Roman" w:cstheme="minorHAnsi"/>
                <w:i/>
                <w:sz w:val="20"/>
                <w:szCs w:val="20"/>
                <w:lang w:eastAsia="pl-PL"/>
              </w:rPr>
            </w:pPr>
            <w:r w:rsidRPr="000A16A5">
              <w:rPr>
                <w:rFonts w:eastAsia="Times New Roman" w:cstheme="minorHAnsi"/>
                <w:i/>
                <w:sz w:val="20"/>
                <w:szCs w:val="20"/>
                <w:lang w:eastAsia="pl-PL"/>
              </w:rPr>
              <w:t>.........................................................................................................................................................</w:t>
            </w:r>
          </w:p>
          <w:p w14:paraId="35E769B3" w14:textId="77777777" w:rsidR="00D20FDF" w:rsidRPr="000A16A5" w:rsidRDefault="00D20FDF" w:rsidP="00D16334">
            <w:pPr>
              <w:numPr>
                <w:ilvl w:val="0"/>
                <w:numId w:val="17"/>
              </w:numPr>
              <w:spacing w:after="40" w:line="240" w:lineRule="auto"/>
              <w:ind w:left="459" w:hanging="425"/>
              <w:rPr>
                <w:rFonts w:eastAsia="Times New Roman" w:cstheme="minorHAnsi"/>
                <w:i/>
                <w:sz w:val="20"/>
                <w:szCs w:val="20"/>
                <w:lang w:eastAsia="pl-PL"/>
              </w:rPr>
            </w:pPr>
            <w:r w:rsidRPr="000A16A5">
              <w:rPr>
                <w:rFonts w:eastAsia="Times New Roman" w:cstheme="minorHAnsi"/>
                <w:i/>
                <w:sz w:val="20"/>
                <w:szCs w:val="20"/>
                <w:lang w:eastAsia="pl-PL"/>
              </w:rPr>
              <w:t>.........................................................................................................................................................</w:t>
            </w:r>
          </w:p>
          <w:p w14:paraId="09CEBBC4" w14:textId="77777777" w:rsidR="00D20FDF" w:rsidRPr="000A16A5" w:rsidRDefault="00D20FDF" w:rsidP="00D16334">
            <w:pPr>
              <w:numPr>
                <w:ilvl w:val="0"/>
                <w:numId w:val="17"/>
              </w:numPr>
              <w:spacing w:after="40" w:line="240" w:lineRule="auto"/>
              <w:ind w:left="459" w:hanging="425"/>
              <w:rPr>
                <w:rFonts w:eastAsia="Times New Roman" w:cstheme="minorHAnsi"/>
                <w:i/>
                <w:sz w:val="20"/>
                <w:szCs w:val="20"/>
                <w:lang w:eastAsia="pl-PL"/>
              </w:rPr>
            </w:pPr>
            <w:r w:rsidRPr="000A16A5">
              <w:rPr>
                <w:rFonts w:eastAsia="Times New Roman" w:cstheme="minorHAnsi"/>
                <w:i/>
                <w:sz w:val="20"/>
                <w:szCs w:val="20"/>
                <w:lang w:eastAsia="pl-PL"/>
              </w:rPr>
              <w:lastRenderedPageBreak/>
              <w:t>.........................................................................................................................................................</w:t>
            </w:r>
          </w:p>
          <w:p w14:paraId="5B060978" w14:textId="77777777" w:rsidR="00D20FDF" w:rsidRPr="000A16A5" w:rsidRDefault="00D20FDF" w:rsidP="00D20FDF">
            <w:pPr>
              <w:spacing w:after="40" w:line="240" w:lineRule="auto"/>
              <w:ind w:left="34"/>
              <w:rPr>
                <w:rFonts w:eastAsia="Times New Roman" w:cstheme="minorHAnsi"/>
                <w:b/>
                <w:i/>
                <w:sz w:val="20"/>
                <w:szCs w:val="20"/>
                <w:lang w:eastAsia="pl-PL"/>
              </w:rPr>
            </w:pPr>
            <w:r w:rsidRPr="000A16A5">
              <w:rPr>
                <w:rFonts w:eastAsia="Times New Roman" w:cstheme="minorHAnsi"/>
                <w:i/>
                <w:sz w:val="20"/>
                <w:szCs w:val="20"/>
                <w:lang w:eastAsia="pl-PL"/>
              </w:rPr>
              <w:t>Oferta została złożona na .............. kolejno ponumerowanych stronach.</w:t>
            </w:r>
          </w:p>
        </w:tc>
      </w:tr>
      <w:tr w:rsidR="00D20FDF" w:rsidRPr="000A16A5" w14:paraId="789AA24C" w14:textId="77777777" w:rsidTr="007473F5">
        <w:trPr>
          <w:trHeight w:val="1677"/>
        </w:trPr>
        <w:tc>
          <w:tcPr>
            <w:tcW w:w="4500" w:type="dxa"/>
            <w:vAlign w:val="bottom"/>
          </w:tcPr>
          <w:p w14:paraId="3036591F" w14:textId="77777777" w:rsidR="00D20FDF" w:rsidRPr="000A16A5" w:rsidRDefault="00D20FDF" w:rsidP="00D20FDF">
            <w:pPr>
              <w:spacing w:after="40" w:line="240" w:lineRule="auto"/>
              <w:jc w:val="center"/>
              <w:rPr>
                <w:rFonts w:eastAsia="Times New Roman" w:cstheme="minorHAnsi"/>
                <w:i/>
                <w:sz w:val="16"/>
                <w:szCs w:val="16"/>
                <w:lang w:eastAsia="pl-PL"/>
              </w:rPr>
            </w:pPr>
            <w:r w:rsidRPr="000A16A5">
              <w:rPr>
                <w:rFonts w:eastAsia="Times New Roman" w:cstheme="minorHAnsi"/>
                <w:i/>
                <w:sz w:val="16"/>
                <w:szCs w:val="16"/>
                <w:lang w:eastAsia="pl-PL"/>
              </w:rPr>
              <w:lastRenderedPageBreak/>
              <w:t>……………………………………………………….</w:t>
            </w:r>
          </w:p>
          <w:p w14:paraId="3005C916" w14:textId="77777777" w:rsidR="00D20FDF" w:rsidRPr="000A16A5" w:rsidRDefault="00D20FDF" w:rsidP="00D20FDF">
            <w:pPr>
              <w:spacing w:after="40" w:line="240" w:lineRule="auto"/>
              <w:jc w:val="center"/>
              <w:rPr>
                <w:rFonts w:eastAsia="Times New Roman" w:cstheme="minorHAnsi"/>
                <w:i/>
                <w:sz w:val="16"/>
                <w:szCs w:val="16"/>
                <w:lang w:eastAsia="pl-PL"/>
              </w:rPr>
            </w:pPr>
            <w:r w:rsidRPr="000A16A5">
              <w:rPr>
                <w:rFonts w:eastAsia="Times New Roman" w:cstheme="minorHAnsi"/>
                <w:i/>
                <w:sz w:val="16"/>
                <w:szCs w:val="16"/>
                <w:lang w:eastAsia="pl-PL"/>
              </w:rPr>
              <w:t>pieczęć Wykonawcy</w:t>
            </w:r>
          </w:p>
        </w:tc>
        <w:tc>
          <w:tcPr>
            <w:tcW w:w="5281" w:type="dxa"/>
            <w:vAlign w:val="bottom"/>
          </w:tcPr>
          <w:p w14:paraId="69002E20" w14:textId="77777777" w:rsidR="00D20FDF" w:rsidRPr="000A16A5" w:rsidRDefault="00D20FDF" w:rsidP="00D20FDF">
            <w:pPr>
              <w:spacing w:after="40" w:line="240" w:lineRule="auto"/>
              <w:ind w:left="4680" w:hanging="4965"/>
              <w:jc w:val="center"/>
              <w:rPr>
                <w:rFonts w:eastAsia="Times New Roman" w:cstheme="minorHAnsi"/>
                <w:i/>
                <w:sz w:val="16"/>
                <w:szCs w:val="16"/>
                <w:lang w:eastAsia="pl-PL"/>
              </w:rPr>
            </w:pPr>
            <w:r w:rsidRPr="000A16A5">
              <w:rPr>
                <w:rFonts w:eastAsia="Times New Roman" w:cstheme="minorHAnsi"/>
                <w:i/>
                <w:sz w:val="16"/>
                <w:szCs w:val="16"/>
                <w:lang w:eastAsia="pl-PL"/>
              </w:rPr>
              <w:t>......................................................................................</w:t>
            </w:r>
          </w:p>
          <w:p w14:paraId="46F6795C" w14:textId="77777777" w:rsidR="00D20FDF" w:rsidRPr="000A16A5" w:rsidRDefault="00D20FDF" w:rsidP="00D20FDF">
            <w:pPr>
              <w:spacing w:after="40" w:line="240" w:lineRule="auto"/>
              <w:jc w:val="center"/>
              <w:rPr>
                <w:rFonts w:eastAsia="Times New Roman" w:cstheme="minorHAnsi"/>
                <w:i/>
                <w:sz w:val="16"/>
                <w:szCs w:val="16"/>
                <w:lang w:eastAsia="pl-PL"/>
              </w:rPr>
            </w:pPr>
            <w:r w:rsidRPr="000A16A5">
              <w:rPr>
                <w:rFonts w:eastAsia="Times New Roman" w:cstheme="minorHAnsi"/>
                <w:i/>
                <w:sz w:val="16"/>
                <w:szCs w:val="16"/>
                <w:lang w:eastAsia="pl-PL"/>
              </w:rPr>
              <w:t>Data i podpis upoważnionego przedstawiciela Wykonawcy</w:t>
            </w:r>
          </w:p>
        </w:tc>
      </w:tr>
    </w:tbl>
    <w:p w14:paraId="5F5142AE" w14:textId="77777777" w:rsidR="00D20FDF" w:rsidRPr="000A16A5" w:rsidRDefault="00D20FDF" w:rsidP="00D20FDF">
      <w:pPr>
        <w:suppressAutoHyphens/>
        <w:spacing w:after="0" w:line="240" w:lineRule="auto"/>
        <w:ind w:left="357"/>
        <w:jc w:val="both"/>
        <w:rPr>
          <w:rFonts w:eastAsia="Times New Roman" w:cstheme="minorHAnsi"/>
          <w:b/>
          <w:i/>
          <w:iCs/>
          <w:sz w:val="18"/>
          <w:szCs w:val="18"/>
          <w:lang w:val="x-none" w:eastAsia="ar-SA"/>
        </w:rPr>
      </w:pPr>
      <w:r w:rsidRPr="000A16A5">
        <w:rPr>
          <w:rFonts w:eastAsia="Times New Roman" w:cstheme="minorHAnsi"/>
          <w:b/>
          <w:i/>
          <w:iCs/>
          <w:sz w:val="18"/>
          <w:szCs w:val="18"/>
          <w:lang w:val="x-none" w:eastAsia="ar-SA"/>
        </w:rPr>
        <w:t>UWAGA:</w:t>
      </w:r>
    </w:p>
    <w:p w14:paraId="4B77FDD4" w14:textId="77777777" w:rsidR="00D20FDF" w:rsidRPr="000A16A5" w:rsidRDefault="00D20FDF" w:rsidP="00D20FDF">
      <w:pPr>
        <w:suppressAutoHyphens/>
        <w:spacing w:after="0" w:line="240" w:lineRule="auto"/>
        <w:ind w:left="357"/>
        <w:jc w:val="both"/>
        <w:rPr>
          <w:rFonts w:eastAsia="Times New Roman" w:cstheme="minorHAnsi"/>
          <w:b/>
          <w:i/>
          <w:iCs/>
          <w:sz w:val="18"/>
          <w:szCs w:val="18"/>
          <w:lang w:val="x-none" w:eastAsia="ar-SA"/>
        </w:rPr>
      </w:pPr>
      <w:r w:rsidRPr="000A16A5">
        <w:rPr>
          <w:rFonts w:eastAsia="Times New Roman" w:cstheme="minorHAnsi"/>
          <w:b/>
          <w:i/>
          <w:iCs/>
          <w:sz w:val="18"/>
          <w:szCs w:val="18"/>
          <w:lang w:val="x-none" w:eastAsia="ar-SA"/>
        </w:rPr>
        <w:t xml:space="preserve">Mikroprzedsiębiorstwo: przedsiębiorstwo, które zatrudnia mniej niż 10 osób i którego roczny obrót lub roczna suma bilansowa nie przekracza 2 milionów EUR.  </w:t>
      </w:r>
    </w:p>
    <w:p w14:paraId="55518814" w14:textId="77777777" w:rsidR="00D20FDF" w:rsidRPr="000A16A5" w:rsidRDefault="00D20FDF" w:rsidP="00D20FDF">
      <w:pPr>
        <w:suppressAutoHyphens/>
        <w:spacing w:after="0" w:line="240" w:lineRule="auto"/>
        <w:ind w:left="357"/>
        <w:jc w:val="both"/>
        <w:rPr>
          <w:rFonts w:eastAsia="Times New Roman" w:cstheme="minorHAnsi"/>
          <w:b/>
          <w:i/>
          <w:iCs/>
          <w:sz w:val="18"/>
          <w:szCs w:val="18"/>
          <w:lang w:val="x-none" w:eastAsia="ar-SA"/>
        </w:rPr>
      </w:pPr>
      <w:r w:rsidRPr="000A16A5">
        <w:rPr>
          <w:rFonts w:eastAsia="Times New Roman" w:cstheme="minorHAnsi"/>
          <w:b/>
          <w:i/>
          <w:iCs/>
          <w:sz w:val="18"/>
          <w:szCs w:val="18"/>
          <w:lang w:val="x-none" w:eastAsia="ar-SA"/>
        </w:rPr>
        <w:t>Małe przedsiębiorstwo: przedsiębiorstwo, które zatrudnia mniej niż 50 osób i którego roczny obrót lub roczna suma bilansowa nie przekracza 10 milionów EUR.</w:t>
      </w:r>
    </w:p>
    <w:p w14:paraId="33DE4DD8" w14:textId="77777777" w:rsidR="00D20FDF" w:rsidRPr="000A16A5" w:rsidRDefault="00D20FDF" w:rsidP="00D20FDF">
      <w:pPr>
        <w:spacing w:after="40" w:line="240" w:lineRule="auto"/>
        <w:ind w:left="567"/>
        <w:jc w:val="both"/>
        <w:rPr>
          <w:rFonts w:eastAsia="Times New Roman" w:cstheme="minorHAnsi"/>
          <w:b/>
          <w:i/>
          <w:sz w:val="18"/>
          <w:szCs w:val="18"/>
          <w:lang w:eastAsia="pl-PL"/>
        </w:rPr>
      </w:pPr>
      <w:r w:rsidRPr="000A16A5">
        <w:rPr>
          <w:rFonts w:eastAsia="Times New Roman" w:cstheme="minorHAnsi"/>
          <w:b/>
          <w:i/>
          <w:iCs/>
          <w:sz w:val="18"/>
          <w:szCs w:val="18"/>
          <w:lang w:eastAsia="ar-SA"/>
        </w:rPr>
        <w:t>Średnie przedsiębiorstwo: przedsiębiorstwa, które nie są mikroprzedsiębiorstwami ani małymi przedsiębiorstwami i które zatrudniają mniej niż 250 osób i których roczny obrót nie przekracza 50 milionów EUR. lub roczna suma bilansowa nie przekracza 43 milionów EUR</w:t>
      </w:r>
    </w:p>
    <w:p w14:paraId="725D247E" w14:textId="77777777" w:rsidR="00D20FDF" w:rsidRPr="000A16A5" w:rsidRDefault="00D20FDF" w:rsidP="00D20FDF">
      <w:pPr>
        <w:spacing w:after="40" w:line="240" w:lineRule="auto"/>
        <w:ind w:left="567"/>
        <w:jc w:val="both"/>
        <w:rPr>
          <w:rFonts w:eastAsia="Times New Roman" w:cstheme="minorHAnsi"/>
          <w:i/>
          <w:lang w:eastAsia="pl-PL"/>
        </w:rPr>
      </w:pPr>
    </w:p>
    <w:p w14:paraId="7A4DEB7C" w14:textId="77777777" w:rsidR="00D20FDF" w:rsidRPr="000A16A5" w:rsidRDefault="00D20FDF" w:rsidP="00D20FDF">
      <w:pPr>
        <w:spacing w:after="40" w:line="240" w:lineRule="auto"/>
        <w:ind w:left="567"/>
        <w:jc w:val="both"/>
        <w:rPr>
          <w:rFonts w:eastAsia="Times New Roman" w:cstheme="minorHAnsi"/>
          <w:i/>
          <w:lang w:eastAsia="pl-PL"/>
        </w:rPr>
      </w:pPr>
      <w:r w:rsidRPr="000A16A5">
        <w:rPr>
          <w:rFonts w:eastAsia="Times New Roman" w:cstheme="minorHAnsi"/>
          <w:i/>
          <w:lang w:eastAsia="pl-PL"/>
        </w:rPr>
        <w:t xml:space="preserve">1),2),3),4)-Wykonawca usuwa niepotrzebne </w:t>
      </w:r>
    </w:p>
    <w:p w14:paraId="1A4FDBAD" w14:textId="77777777" w:rsidR="00D20FDF" w:rsidRPr="000A16A5" w:rsidRDefault="00D20FDF" w:rsidP="00D20FDF">
      <w:pPr>
        <w:spacing w:after="40" w:line="240" w:lineRule="auto"/>
        <w:rPr>
          <w:rFonts w:eastAsia="Times New Roman" w:cstheme="minorHAnsi"/>
          <w:b/>
          <w:i/>
          <w:sz w:val="16"/>
          <w:szCs w:val="16"/>
          <w:lang w:eastAsia="pl-PL"/>
        </w:rPr>
      </w:pPr>
      <w:r w:rsidRPr="000A16A5">
        <w:rPr>
          <w:rFonts w:eastAsia="Times New Roman" w:cstheme="minorHAnsi"/>
          <w:b/>
          <w:i/>
          <w:sz w:val="16"/>
          <w:szCs w:val="16"/>
          <w:lang w:eastAsia="pl-PL"/>
        </w:rPr>
        <w:t xml:space="preserve">5)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04AB376B" w14:textId="77777777" w:rsidR="00D20FDF" w:rsidRPr="000A16A5" w:rsidRDefault="00D20FDF" w:rsidP="00D20FDF">
      <w:pPr>
        <w:spacing w:after="40" w:line="240" w:lineRule="auto"/>
        <w:rPr>
          <w:rFonts w:eastAsia="Times New Roman" w:cstheme="minorHAnsi"/>
          <w:b/>
          <w:i/>
          <w:sz w:val="16"/>
          <w:szCs w:val="16"/>
          <w:lang w:eastAsia="pl-PL"/>
        </w:rPr>
      </w:pPr>
    </w:p>
    <w:p w14:paraId="3779C6DC" w14:textId="77777777" w:rsidR="00D20FDF" w:rsidRPr="000A16A5" w:rsidRDefault="00D20FDF" w:rsidP="00D20FDF">
      <w:pPr>
        <w:spacing w:after="40" w:line="240" w:lineRule="auto"/>
        <w:rPr>
          <w:rFonts w:eastAsia="Times New Roman" w:cstheme="minorHAnsi"/>
          <w:b/>
          <w:i/>
          <w:sz w:val="16"/>
          <w:szCs w:val="16"/>
          <w:lang w:eastAsia="pl-PL"/>
        </w:rPr>
      </w:pPr>
      <w:r w:rsidRPr="000A16A5">
        <w:rPr>
          <w:rFonts w:eastAsia="Times New Roman" w:cstheme="minorHAnsi"/>
          <w:b/>
          <w:i/>
          <w:sz w:val="16"/>
          <w:szCs w:val="16"/>
          <w:lang w:eastAsia="pl-PL"/>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44B70F82" w14:textId="34B3ACEC" w:rsidR="00D20FDF" w:rsidRPr="000A16A5" w:rsidRDefault="00D20FDF" w:rsidP="00631FA6">
      <w:pPr>
        <w:rPr>
          <w:rFonts w:eastAsia="Times New Roman" w:cstheme="minorHAnsi"/>
          <w:i/>
          <w:lang w:eastAsia="pl-PL"/>
        </w:rPr>
      </w:pPr>
      <w:r w:rsidRPr="000A16A5">
        <w:rPr>
          <w:rFonts w:eastAsia="Times New Roman" w:cstheme="minorHAnsi"/>
          <w:i/>
          <w:lang w:eastAsia="pl-PL"/>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5"/>
        <w:gridCol w:w="4843"/>
      </w:tblGrid>
      <w:tr w:rsidR="00D20FDF" w:rsidRPr="000A16A5" w14:paraId="77DB324F" w14:textId="77777777" w:rsidTr="007473F5">
        <w:tc>
          <w:tcPr>
            <w:tcW w:w="5000" w:type="pct"/>
            <w:gridSpan w:val="2"/>
            <w:shd w:val="clear" w:color="auto" w:fill="D9D9D9"/>
            <w:vAlign w:val="center"/>
          </w:tcPr>
          <w:p w14:paraId="7418D61E" w14:textId="5B4EF6B2" w:rsidR="00D20FDF" w:rsidRPr="000A16A5" w:rsidRDefault="00D20FDF" w:rsidP="00D20FDF">
            <w:pPr>
              <w:spacing w:after="40" w:line="240" w:lineRule="auto"/>
              <w:jc w:val="right"/>
              <w:rPr>
                <w:rFonts w:eastAsia="Times New Roman" w:cstheme="minorHAnsi"/>
                <w:b/>
                <w:i/>
                <w:sz w:val="20"/>
                <w:szCs w:val="20"/>
                <w:lang w:eastAsia="pl-PL"/>
              </w:rPr>
            </w:pPr>
            <w:r w:rsidRPr="000A16A5">
              <w:rPr>
                <w:rFonts w:eastAsia="Times New Roman" w:cstheme="minorHAnsi"/>
                <w:b/>
                <w:i/>
                <w:sz w:val="20"/>
                <w:szCs w:val="20"/>
                <w:lang w:eastAsia="pl-PL"/>
              </w:rPr>
              <w:lastRenderedPageBreak/>
              <w:br w:type="page"/>
              <w:t>Załączni</w:t>
            </w:r>
            <w:r w:rsidR="006D30EE" w:rsidRPr="000A16A5">
              <w:rPr>
                <w:rFonts w:eastAsia="Times New Roman" w:cstheme="minorHAnsi"/>
                <w:b/>
                <w:i/>
                <w:sz w:val="20"/>
                <w:szCs w:val="20"/>
                <w:lang w:eastAsia="pl-PL"/>
              </w:rPr>
              <w:t>k nr2</w:t>
            </w:r>
            <w:r w:rsidRPr="000A16A5">
              <w:rPr>
                <w:rFonts w:eastAsia="Times New Roman" w:cstheme="minorHAnsi"/>
                <w:b/>
                <w:i/>
                <w:sz w:val="20"/>
                <w:szCs w:val="20"/>
                <w:lang w:eastAsia="pl-PL"/>
              </w:rPr>
              <w:t xml:space="preserve"> do SIWZ</w:t>
            </w:r>
          </w:p>
        </w:tc>
      </w:tr>
      <w:tr w:rsidR="00D20FDF" w:rsidRPr="000A16A5" w14:paraId="5DE107FA" w14:textId="77777777" w:rsidTr="007473F5">
        <w:trPr>
          <w:trHeight w:val="460"/>
        </w:trPr>
        <w:tc>
          <w:tcPr>
            <w:tcW w:w="5000" w:type="pct"/>
            <w:gridSpan w:val="2"/>
            <w:shd w:val="clear" w:color="auto" w:fill="D9D9D9"/>
            <w:vAlign w:val="center"/>
          </w:tcPr>
          <w:p w14:paraId="2F25F2D1" w14:textId="77777777" w:rsidR="00D20FDF" w:rsidRPr="000A16A5" w:rsidRDefault="00D20FDF" w:rsidP="00D20FDF">
            <w:pPr>
              <w:keepNext/>
              <w:spacing w:after="40" w:line="240" w:lineRule="auto"/>
              <w:jc w:val="center"/>
              <w:outlineLvl w:val="0"/>
              <w:rPr>
                <w:rFonts w:eastAsia="Times New Roman" w:cstheme="minorHAnsi"/>
                <w:b/>
                <w:bCs/>
                <w:i/>
                <w:kern w:val="32"/>
                <w:sz w:val="20"/>
                <w:szCs w:val="20"/>
                <w:lang w:eastAsia="pl-PL"/>
              </w:rPr>
            </w:pPr>
            <w:r w:rsidRPr="000A16A5">
              <w:rPr>
                <w:rFonts w:eastAsia="Times New Roman" w:cstheme="minorHAnsi"/>
                <w:b/>
                <w:bCs/>
                <w:i/>
                <w:kern w:val="32"/>
                <w:sz w:val="20"/>
                <w:szCs w:val="20"/>
                <w:lang w:eastAsia="pl-PL"/>
              </w:rPr>
              <w:t>OŚWIADCZENIE O BRAKU PODSTAW DO WYKLUCZENIA W POSTĘPOWANIU</w:t>
            </w:r>
          </w:p>
        </w:tc>
      </w:tr>
      <w:tr w:rsidR="00D20FDF" w:rsidRPr="000A16A5" w14:paraId="07403BE3" w14:textId="77777777" w:rsidTr="007473F5">
        <w:trPr>
          <w:trHeight w:val="429"/>
        </w:trPr>
        <w:tc>
          <w:tcPr>
            <w:tcW w:w="5000" w:type="pct"/>
            <w:gridSpan w:val="2"/>
            <w:vAlign w:val="center"/>
          </w:tcPr>
          <w:p w14:paraId="1CFBE9AC" w14:textId="77777777" w:rsidR="00D20FDF" w:rsidRPr="000A16A5" w:rsidRDefault="00D20FDF" w:rsidP="00D20FDF">
            <w:pPr>
              <w:spacing w:after="40"/>
              <w:rPr>
                <w:rFonts w:cstheme="minorHAnsi"/>
                <w:b/>
                <w:i/>
                <w:sz w:val="20"/>
                <w:szCs w:val="20"/>
              </w:rPr>
            </w:pPr>
            <w:r w:rsidRPr="000A16A5">
              <w:rPr>
                <w:rFonts w:cstheme="minorHAnsi"/>
                <w:b/>
                <w:i/>
                <w:sz w:val="20"/>
                <w:szCs w:val="20"/>
              </w:rPr>
              <w:t xml:space="preserve">Przystępując do postępowania na : </w:t>
            </w:r>
          </w:p>
        </w:tc>
      </w:tr>
      <w:tr w:rsidR="00D20FDF" w:rsidRPr="000A16A5" w14:paraId="1870F4AD" w14:textId="77777777" w:rsidTr="007473F5">
        <w:trPr>
          <w:trHeight w:val="429"/>
        </w:trPr>
        <w:tc>
          <w:tcPr>
            <w:tcW w:w="5000" w:type="pct"/>
            <w:gridSpan w:val="2"/>
            <w:vAlign w:val="center"/>
          </w:tcPr>
          <w:p w14:paraId="4646231F" w14:textId="5A40C2A7" w:rsidR="00D20FDF" w:rsidRPr="000A16A5" w:rsidRDefault="00D20FDF" w:rsidP="00D20FDF">
            <w:pPr>
              <w:spacing w:after="40"/>
              <w:rPr>
                <w:rFonts w:cstheme="minorHAnsi"/>
                <w:b/>
                <w:i/>
                <w:sz w:val="20"/>
                <w:szCs w:val="20"/>
              </w:rPr>
            </w:pPr>
            <w:r w:rsidRPr="000A16A5">
              <w:rPr>
                <w:rFonts w:cstheme="minorHAnsi"/>
                <w:b/>
                <w:i/>
                <w:sz w:val="20"/>
                <w:szCs w:val="20"/>
              </w:rPr>
              <w:t>działając w imieniu Wykonawcy:……………………………………………………………………………………………………</w:t>
            </w:r>
          </w:p>
          <w:p w14:paraId="0BBE23D2" w14:textId="77777777" w:rsidR="00D20FDF" w:rsidRPr="000A16A5" w:rsidRDefault="00D20FDF" w:rsidP="00D20FDF">
            <w:pPr>
              <w:spacing w:after="40"/>
              <w:jc w:val="center"/>
              <w:rPr>
                <w:rFonts w:cstheme="minorHAnsi"/>
                <w:b/>
                <w:i/>
                <w:sz w:val="20"/>
                <w:szCs w:val="20"/>
              </w:rPr>
            </w:pPr>
            <w:r w:rsidRPr="000A16A5">
              <w:rPr>
                <w:rFonts w:cstheme="minorHAnsi"/>
                <w:b/>
                <w:i/>
                <w:sz w:val="20"/>
                <w:szCs w:val="20"/>
              </w:rPr>
              <w:t>……………………………………………………………………………………………………………………… (podać nazwę i adres Wykonawcy)</w:t>
            </w:r>
          </w:p>
        </w:tc>
      </w:tr>
      <w:tr w:rsidR="00D20FDF" w:rsidRPr="000A16A5" w14:paraId="628778A3" w14:textId="77777777" w:rsidTr="007473F5">
        <w:trPr>
          <w:trHeight w:val="803"/>
        </w:trPr>
        <w:tc>
          <w:tcPr>
            <w:tcW w:w="5000" w:type="pct"/>
            <w:gridSpan w:val="2"/>
            <w:vAlign w:val="center"/>
          </w:tcPr>
          <w:p w14:paraId="40674BF7" w14:textId="77777777" w:rsidR="00D20FDF" w:rsidRPr="000A16A5" w:rsidRDefault="00D20FDF" w:rsidP="00D20FDF">
            <w:pPr>
              <w:spacing w:after="120" w:line="360" w:lineRule="auto"/>
              <w:jc w:val="center"/>
              <w:rPr>
                <w:rFonts w:eastAsia="Calibri" w:cstheme="minorHAnsi"/>
                <w:b/>
                <w:u w:val="single"/>
              </w:rPr>
            </w:pPr>
            <w:r w:rsidRPr="000A16A5">
              <w:rPr>
                <w:rFonts w:eastAsia="Calibri" w:cstheme="minorHAnsi"/>
                <w:b/>
                <w:u w:val="single"/>
              </w:rPr>
              <w:t xml:space="preserve">Oświadczenie wykonawcy </w:t>
            </w:r>
          </w:p>
          <w:p w14:paraId="55DA28A2" w14:textId="77777777" w:rsidR="00D20FDF" w:rsidRPr="000A16A5" w:rsidRDefault="00D20FDF" w:rsidP="00D20FDF">
            <w:pPr>
              <w:spacing w:after="0" w:line="360" w:lineRule="auto"/>
              <w:jc w:val="center"/>
              <w:rPr>
                <w:rFonts w:eastAsia="Calibri" w:cstheme="minorHAnsi"/>
                <w:b/>
                <w:sz w:val="20"/>
                <w:szCs w:val="20"/>
              </w:rPr>
            </w:pPr>
            <w:r w:rsidRPr="000A16A5">
              <w:rPr>
                <w:rFonts w:eastAsia="Calibri" w:cstheme="minorHAnsi"/>
                <w:b/>
                <w:sz w:val="20"/>
                <w:szCs w:val="20"/>
              </w:rPr>
              <w:t xml:space="preserve">składane na podstawie art. 25a ust. 1 ustawy z dnia 29 stycznia 2004 r. </w:t>
            </w:r>
          </w:p>
          <w:p w14:paraId="2D55A9E4" w14:textId="77777777" w:rsidR="00D20FDF" w:rsidRPr="000A16A5" w:rsidRDefault="00D20FDF" w:rsidP="00D20FDF">
            <w:pPr>
              <w:spacing w:after="0" w:line="360" w:lineRule="auto"/>
              <w:jc w:val="center"/>
              <w:rPr>
                <w:rFonts w:eastAsia="Calibri" w:cstheme="minorHAnsi"/>
                <w:b/>
                <w:sz w:val="20"/>
                <w:szCs w:val="20"/>
              </w:rPr>
            </w:pPr>
            <w:r w:rsidRPr="000A16A5">
              <w:rPr>
                <w:rFonts w:eastAsia="Calibri" w:cstheme="minorHAnsi"/>
                <w:b/>
                <w:sz w:val="20"/>
                <w:szCs w:val="20"/>
              </w:rPr>
              <w:t xml:space="preserve"> Prawo zamówień publicznych (dalej jako: ustawa </w:t>
            </w:r>
            <w:proofErr w:type="spellStart"/>
            <w:r w:rsidRPr="000A16A5">
              <w:rPr>
                <w:rFonts w:eastAsia="Calibri" w:cstheme="minorHAnsi"/>
                <w:b/>
                <w:sz w:val="20"/>
                <w:szCs w:val="20"/>
              </w:rPr>
              <w:t>Pzp</w:t>
            </w:r>
            <w:proofErr w:type="spellEnd"/>
            <w:r w:rsidRPr="000A16A5">
              <w:rPr>
                <w:rFonts w:eastAsia="Calibri" w:cstheme="minorHAnsi"/>
                <w:b/>
                <w:sz w:val="20"/>
                <w:szCs w:val="20"/>
              </w:rPr>
              <w:t xml:space="preserve">), </w:t>
            </w:r>
          </w:p>
          <w:p w14:paraId="4A635DE7" w14:textId="77777777" w:rsidR="00D20FDF" w:rsidRPr="000A16A5" w:rsidRDefault="00D20FDF" w:rsidP="00D20FDF">
            <w:pPr>
              <w:spacing w:before="120" w:after="0" w:line="360" w:lineRule="auto"/>
              <w:jc w:val="center"/>
              <w:rPr>
                <w:rFonts w:eastAsia="Calibri" w:cstheme="minorHAnsi"/>
                <w:b/>
                <w:u w:val="single"/>
              </w:rPr>
            </w:pPr>
            <w:r w:rsidRPr="000A16A5">
              <w:rPr>
                <w:rFonts w:eastAsia="Calibri" w:cstheme="minorHAnsi"/>
                <w:b/>
                <w:u w:val="single"/>
              </w:rPr>
              <w:t>DOTYCZĄCE PRZESŁANEK WYKLUCZENIA Z POSTĘPOWANIA</w:t>
            </w:r>
          </w:p>
          <w:p w14:paraId="61164B18" w14:textId="77777777" w:rsidR="00D20FDF" w:rsidRPr="000A16A5" w:rsidRDefault="00D20FDF" w:rsidP="00D20FDF">
            <w:pPr>
              <w:spacing w:after="0" w:line="360" w:lineRule="auto"/>
              <w:jc w:val="both"/>
              <w:rPr>
                <w:rFonts w:eastAsia="Calibri" w:cstheme="minorHAnsi"/>
                <w:sz w:val="20"/>
                <w:szCs w:val="20"/>
              </w:rPr>
            </w:pPr>
            <w:r w:rsidRPr="000A16A5">
              <w:rPr>
                <w:rFonts w:eastAsia="Calibri" w:cstheme="minorHAnsi"/>
                <w:sz w:val="21"/>
                <w:szCs w:val="21"/>
              </w:rPr>
              <w:t xml:space="preserve">Na potrzeby postępowania o udzielenie zamówienia publicznego </w:t>
            </w:r>
            <w:r w:rsidRPr="000A16A5">
              <w:rPr>
                <w:rFonts w:eastAsia="Calibri" w:cstheme="minorHAnsi"/>
                <w:sz w:val="21"/>
                <w:szCs w:val="21"/>
              </w:rPr>
              <w:br/>
              <w:t>pn. ………………………………………………………………….………….</w:t>
            </w:r>
            <w:r w:rsidRPr="000A16A5">
              <w:rPr>
                <w:rFonts w:eastAsia="Calibri" w:cstheme="minorHAnsi"/>
                <w:sz w:val="20"/>
                <w:szCs w:val="20"/>
              </w:rPr>
              <w:t xml:space="preserve"> </w:t>
            </w:r>
            <w:r w:rsidRPr="000A16A5">
              <w:rPr>
                <w:rFonts w:eastAsia="Calibri" w:cstheme="minorHAnsi"/>
                <w:i/>
                <w:sz w:val="16"/>
                <w:szCs w:val="16"/>
              </w:rPr>
              <w:t>(nazwa postępowania)</w:t>
            </w:r>
            <w:r w:rsidRPr="000A16A5">
              <w:rPr>
                <w:rFonts w:eastAsia="Calibri" w:cstheme="minorHAnsi"/>
                <w:sz w:val="16"/>
                <w:szCs w:val="16"/>
              </w:rPr>
              <w:t>,</w:t>
            </w:r>
            <w:r w:rsidRPr="000A16A5">
              <w:rPr>
                <w:rFonts w:eastAsia="Calibri" w:cstheme="minorHAnsi"/>
                <w:i/>
                <w:sz w:val="20"/>
                <w:szCs w:val="20"/>
              </w:rPr>
              <w:t xml:space="preserve"> </w:t>
            </w:r>
            <w:r w:rsidRPr="000A16A5">
              <w:rPr>
                <w:rFonts w:eastAsia="Calibri" w:cstheme="minorHAnsi"/>
                <w:sz w:val="21"/>
                <w:szCs w:val="21"/>
              </w:rPr>
              <w:t xml:space="preserve">prowadzonego przez Zarządu Dróg Powiatowych w Dębicy </w:t>
            </w:r>
            <w:r w:rsidRPr="000A16A5">
              <w:rPr>
                <w:rFonts w:eastAsia="Calibri" w:cstheme="minorHAnsi"/>
                <w:i/>
                <w:sz w:val="16"/>
                <w:szCs w:val="16"/>
              </w:rPr>
              <w:t>,</w:t>
            </w:r>
            <w:r w:rsidRPr="000A16A5">
              <w:rPr>
                <w:rFonts w:eastAsia="Calibri" w:cstheme="minorHAnsi"/>
                <w:i/>
                <w:sz w:val="18"/>
                <w:szCs w:val="18"/>
              </w:rPr>
              <w:t xml:space="preserve"> </w:t>
            </w:r>
            <w:r w:rsidRPr="000A16A5">
              <w:rPr>
                <w:rFonts w:eastAsia="Calibri" w:cstheme="minorHAnsi"/>
                <w:sz w:val="21"/>
                <w:szCs w:val="21"/>
              </w:rPr>
              <w:t>oświadczam, co następuje:</w:t>
            </w:r>
          </w:p>
          <w:p w14:paraId="2F4BD24E" w14:textId="77777777" w:rsidR="00D20FDF" w:rsidRPr="000A16A5" w:rsidRDefault="00D20FDF" w:rsidP="00D20FDF">
            <w:pPr>
              <w:shd w:val="clear" w:color="auto" w:fill="BFBFBF"/>
              <w:spacing w:after="0" w:line="360" w:lineRule="auto"/>
              <w:rPr>
                <w:rFonts w:eastAsia="Calibri" w:cstheme="minorHAnsi"/>
                <w:b/>
                <w:sz w:val="21"/>
                <w:szCs w:val="21"/>
              </w:rPr>
            </w:pPr>
            <w:r w:rsidRPr="000A16A5">
              <w:rPr>
                <w:rFonts w:eastAsia="Calibri" w:cstheme="minorHAnsi"/>
                <w:b/>
                <w:sz w:val="21"/>
                <w:szCs w:val="21"/>
              </w:rPr>
              <w:t>OŚWIADCZENIA DOTYCZĄCE WYKONAWCY:</w:t>
            </w:r>
          </w:p>
          <w:p w14:paraId="0ACFB41C" w14:textId="77777777" w:rsidR="00D20FDF" w:rsidRPr="000A16A5" w:rsidRDefault="00D20FDF" w:rsidP="00D16334">
            <w:pPr>
              <w:numPr>
                <w:ilvl w:val="0"/>
                <w:numId w:val="3"/>
              </w:numPr>
              <w:spacing w:after="0" w:line="360" w:lineRule="auto"/>
              <w:contextualSpacing/>
              <w:jc w:val="both"/>
              <w:rPr>
                <w:rFonts w:eastAsia="Calibri" w:cstheme="minorHAnsi"/>
                <w:sz w:val="21"/>
                <w:szCs w:val="21"/>
              </w:rPr>
            </w:pPr>
            <w:r w:rsidRPr="000A16A5">
              <w:rPr>
                <w:rFonts w:eastAsia="Calibri" w:cstheme="minorHAnsi"/>
                <w:sz w:val="21"/>
                <w:szCs w:val="21"/>
              </w:rPr>
              <w:t xml:space="preserve">Oświadczam, że nie podlegam wykluczeniu z postępowania na podstawie </w:t>
            </w:r>
            <w:r w:rsidRPr="000A16A5">
              <w:rPr>
                <w:rFonts w:eastAsia="Calibri" w:cstheme="minorHAnsi"/>
                <w:sz w:val="21"/>
                <w:szCs w:val="21"/>
              </w:rPr>
              <w:br/>
              <w:t xml:space="preserve">art. 24 ust 1 pkt 12-23 ustawy </w:t>
            </w:r>
            <w:proofErr w:type="spellStart"/>
            <w:r w:rsidRPr="000A16A5">
              <w:rPr>
                <w:rFonts w:eastAsia="Calibri" w:cstheme="minorHAnsi"/>
                <w:sz w:val="21"/>
                <w:szCs w:val="21"/>
              </w:rPr>
              <w:t>Pzp</w:t>
            </w:r>
            <w:proofErr w:type="spellEnd"/>
            <w:r w:rsidRPr="000A16A5">
              <w:rPr>
                <w:rFonts w:eastAsia="Calibri" w:cstheme="minorHAnsi"/>
                <w:sz w:val="21"/>
                <w:szCs w:val="21"/>
              </w:rPr>
              <w:t>.</w:t>
            </w:r>
          </w:p>
          <w:p w14:paraId="5D3D4B5F" w14:textId="77777777" w:rsidR="00D20FDF" w:rsidRPr="000A16A5" w:rsidRDefault="00D20FDF" w:rsidP="00D16334">
            <w:pPr>
              <w:numPr>
                <w:ilvl w:val="0"/>
                <w:numId w:val="3"/>
              </w:numPr>
              <w:spacing w:after="0" w:line="360" w:lineRule="auto"/>
              <w:contextualSpacing/>
              <w:jc w:val="both"/>
              <w:rPr>
                <w:rFonts w:eastAsia="Calibri" w:cstheme="minorHAnsi"/>
                <w:sz w:val="20"/>
                <w:szCs w:val="20"/>
              </w:rPr>
            </w:pPr>
            <w:r w:rsidRPr="000A16A5">
              <w:rPr>
                <w:rFonts w:eastAsia="Calibri" w:cstheme="minorHAnsi"/>
                <w:sz w:val="21"/>
                <w:szCs w:val="21"/>
              </w:rPr>
              <w:t xml:space="preserve">Oświadczam, że nie podlegam wykluczeniu z postępowania na podstawie </w:t>
            </w:r>
            <w:r w:rsidRPr="000A16A5">
              <w:rPr>
                <w:rFonts w:eastAsia="Calibri" w:cstheme="minorHAnsi"/>
                <w:sz w:val="21"/>
                <w:szCs w:val="21"/>
              </w:rPr>
              <w:br/>
              <w:t xml:space="preserve">art. 24 ust. 5.1) ustawy </w:t>
            </w:r>
            <w:proofErr w:type="spellStart"/>
            <w:r w:rsidRPr="000A16A5">
              <w:rPr>
                <w:rFonts w:eastAsia="Calibri" w:cstheme="minorHAnsi"/>
                <w:sz w:val="21"/>
                <w:szCs w:val="21"/>
              </w:rPr>
              <w:t>Pzp</w:t>
            </w:r>
            <w:proofErr w:type="spellEnd"/>
            <w:r w:rsidRPr="000A16A5">
              <w:rPr>
                <w:rFonts w:eastAsia="Calibri" w:cstheme="minorHAnsi"/>
                <w:sz w:val="20"/>
                <w:szCs w:val="20"/>
              </w:rPr>
              <w:t xml:space="preserve">  </w:t>
            </w:r>
            <w:r w:rsidRPr="000A16A5">
              <w:rPr>
                <w:rFonts w:eastAsia="Calibri" w:cstheme="minorHAnsi"/>
                <w:sz w:val="16"/>
                <w:szCs w:val="16"/>
              </w:rPr>
              <w:t>.</w:t>
            </w:r>
          </w:p>
          <w:p w14:paraId="13815401" w14:textId="77777777" w:rsidR="00D20FDF" w:rsidRPr="000A16A5" w:rsidRDefault="00D20FDF" w:rsidP="00D20FDF">
            <w:pPr>
              <w:spacing w:after="0" w:line="360" w:lineRule="auto"/>
              <w:jc w:val="both"/>
              <w:rPr>
                <w:rFonts w:eastAsia="Calibri" w:cstheme="minorHAnsi"/>
                <w:i/>
                <w:sz w:val="20"/>
                <w:szCs w:val="20"/>
              </w:rPr>
            </w:pPr>
          </w:p>
          <w:p w14:paraId="51969081" w14:textId="51FB606C" w:rsidR="00D20FDF" w:rsidRPr="000A16A5" w:rsidRDefault="00D20FDF" w:rsidP="00D20FDF">
            <w:pPr>
              <w:spacing w:after="0" w:line="360" w:lineRule="auto"/>
              <w:jc w:val="both"/>
              <w:rPr>
                <w:rFonts w:eastAsia="Calibri" w:cstheme="minorHAnsi"/>
                <w:sz w:val="20"/>
                <w:szCs w:val="20"/>
              </w:rPr>
            </w:pPr>
            <w:r w:rsidRPr="000A16A5">
              <w:rPr>
                <w:rFonts w:eastAsia="Calibri" w:cstheme="minorHAnsi"/>
                <w:sz w:val="20"/>
                <w:szCs w:val="20"/>
              </w:rPr>
              <w:t xml:space="preserve">…………….……. </w:t>
            </w:r>
            <w:r w:rsidRPr="000A16A5">
              <w:rPr>
                <w:rFonts w:eastAsia="Calibri" w:cstheme="minorHAnsi"/>
                <w:i/>
                <w:sz w:val="16"/>
                <w:szCs w:val="16"/>
              </w:rPr>
              <w:t>(miejscowość),</w:t>
            </w:r>
            <w:r w:rsidRPr="000A16A5">
              <w:rPr>
                <w:rFonts w:eastAsia="Calibri" w:cstheme="minorHAnsi"/>
                <w:i/>
                <w:sz w:val="18"/>
                <w:szCs w:val="18"/>
              </w:rPr>
              <w:t xml:space="preserve"> </w:t>
            </w:r>
            <w:r w:rsidRPr="000A16A5">
              <w:rPr>
                <w:rFonts w:eastAsia="Calibri" w:cstheme="minorHAnsi"/>
                <w:sz w:val="20"/>
                <w:szCs w:val="20"/>
              </w:rPr>
              <w:t>dnia ………….……. r.</w:t>
            </w:r>
            <w:r w:rsidRPr="000A16A5">
              <w:rPr>
                <w:rFonts w:eastAsia="Calibri" w:cstheme="minorHAnsi"/>
                <w:sz w:val="20"/>
                <w:szCs w:val="20"/>
              </w:rPr>
              <w:tab/>
              <w:t>…………………………………………</w:t>
            </w:r>
          </w:p>
          <w:p w14:paraId="183292B6" w14:textId="77777777" w:rsidR="00D20FDF" w:rsidRPr="000A16A5" w:rsidRDefault="00D20FDF" w:rsidP="00D20FDF">
            <w:pPr>
              <w:spacing w:after="0" w:line="360" w:lineRule="auto"/>
              <w:ind w:left="5664" w:firstLine="708"/>
              <w:jc w:val="both"/>
              <w:rPr>
                <w:rFonts w:eastAsia="Calibri" w:cstheme="minorHAnsi"/>
                <w:i/>
                <w:sz w:val="16"/>
                <w:szCs w:val="16"/>
              </w:rPr>
            </w:pPr>
            <w:r w:rsidRPr="000A16A5">
              <w:rPr>
                <w:rFonts w:eastAsia="Calibri" w:cstheme="minorHAnsi"/>
                <w:i/>
                <w:sz w:val="16"/>
                <w:szCs w:val="16"/>
              </w:rPr>
              <w:t>(podpis)</w:t>
            </w:r>
          </w:p>
          <w:p w14:paraId="67330E88" w14:textId="4DB2EEF6" w:rsidR="00D20FDF" w:rsidRPr="000A16A5" w:rsidRDefault="00D20FDF" w:rsidP="00D20FDF">
            <w:pPr>
              <w:spacing w:after="0" w:line="360" w:lineRule="auto"/>
              <w:jc w:val="both"/>
              <w:rPr>
                <w:rFonts w:eastAsia="Calibri" w:cstheme="minorHAnsi"/>
                <w:sz w:val="21"/>
                <w:szCs w:val="21"/>
              </w:rPr>
            </w:pPr>
            <w:r w:rsidRPr="000A16A5">
              <w:rPr>
                <w:rFonts w:eastAsia="Calibri" w:cstheme="minorHAnsi"/>
                <w:sz w:val="21"/>
                <w:szCs w:val="21"/>
              </w:rPr>
              <w:t xml:space="preserve">Oświadczam, że zachodzą w stosunku do mnie podstawy wykluczenia z postępowania na podstawie art. …………. ustawy </w:t>
            </w:r>
            <w:proofErr w:type="spellStart"/>
            <w:r w:rsidRPr="000A16A5">
              <w:rPr>
                <w:rFonts w:eastAsia="Calibri" w:cstheme="minorHAnsi"/>
                <w:sz w:val="21"/>
                <w:szCs w:val="21"/>
              </w:rPr>
              <w:t>Pzp</w:t>
            </w:r>
            <w:proofErr w:type="spellEnd"/>
            <w:r w:rsidRPr="000A16A5">
              <w:rPr>
                <w:rFonts w:eastAsia="Calibri" w:cstheme="minorHAnsi"/>
                <w:sz w:val="20"/>
                <w:szCs w:val="20"/>
              </w:rPr>
              <w:t xml:space="preserve"> </w:t>
            </w:r>
            <w:r w:rsidRPr="000A16A5">
              <w:rPr>
                <w:rFonts w:eastAsia="Calibri" w:cstheme="minorHAnsi"/>
                <w:i/>
                <w:sz w:val="16"/>
                <w:szCs w:val="16"/>
              </w:rPr>
              <w:t xml:space="preserve">(podać mającą zastosowanie podstawę wykluczenia spośród wymienionych w art. 24 ust. 1 pkt 13-14, 16-20 lub art. 24 ust. 5.1) ustawy </w:t>
            </w:r>
            <w:proofErr w:type="spellStart"/>
            <w:r w:rsidRPr="000A16A5">
              <w:rPr>
                <w:rFonts w:eastAsia="Calibri" w:cstheme="minorHAnsi"/>
                <w:i/>
                <w:sz w:val="16"/>
                <w:szCs w:val="16"/>
              </w:rPr>
              <w:t>Pzp</w:t>
            </w:r>
            <w:proofErr w:type="spellEnd"/>
            <w:r w:rsidRPr="000A16A5">
              <w:rPr>
                <w:rFonts w:eastAsia="Calibri" w:cstheme="minorHAnsi"/>
                <w:i/>
                <w:sz w:val="16"/>
                <w:szCs w:val="16"/>
              </w:rPr>
              <w:t>).</w:t>
            </w:r>
            <w:r w:rsidRPr="000A16A5">
              <w:rPr>
                <w:rFonts w:eastAsia="Calibri" w:cstheme="minorHAnsi"/>
                <w:sz w:val="20"/>
                <w:szCs w:val="20"/>
              </w:rPr>
              <w:t xml:space="preserve"> </w:t>
            </w:r>
            <w:r w:rsidRPr="000A16A5">
              <w:rPr>
                <w:rFonts w:eastAsia="Calibri" w:cstheme="minorHAnsi"/>
                <w:sz w:val="21"/>
                <w:szCs w:val="21"/>
              </w:rPr>
              <w:t xml:space="preserve">Jednocześnie oświadczam, że w związku z ww. okolicznością, na podstawie art. 24 ust. 8 ustawy </w:t>
            </w:r>
            <w:proofErr w:type="spellStart"/>
            <w:r w:rsidRPr="000A16A5">
              <w:rPr>
                <w:rFonts w:eastAsia="Calibri" w:cstheme="minorHAnsi"/>
                <w:sz w:val="21"/>
                <w:szCs w:val="21"/>
              </w:rPr>
              <w:t>Pzp</w:t>
            </w:r>
            <w:proofErr w:type="spellEnd"/>
            <w:r w:rsidRPr="000A16A5">
              <w:rPr>
                <w:rFonts w:eastAsia="Calibri" w:cstheme="minorHAnsi"/>
                <w:sz w:val="21"/>
                <w:szCs w:val="21"/>
              </w:rPr>
              <w:t xml:space="preserve"> podjąłem następujące środki naprawcze: ………………………………………………………………………………………………………………</w:t>
            </w:r>
          </w:p>
          <w:p w14:paraId="2CC15D03" w14:textId="77777777" w:rsidR="00D20FDF" w:rsidRPr="000A16A5" w:rsidRDefault="00D20FDF" w:rsidP="00D20FDF">
            <w:pPr>
              <w:spacing w:after="0" w:line="360" w:lineRule="auto"/>
              <w:jc w:val="both"/>
              <w:rPr>
                <w:rFonts w:eastAsia="Calibri" w:cstheme="minorHAnsi"/>
                <w:sz w:val="20"/>
                <w:szCs w:val="20"/>
              </w:rPr>
            </w:pPr>
            <w:r w:rsidRPr="000A16A5">
              <w:rPr>
                <w:rFonts w:eastAsia="Calibri" w:cstheme="minorHAnsi"/>
                <w:sz w:val="20"/>
                <w:szCs w:val="20"/>
              </w:rPr>
              <w:t xml:space="preserve">…………………………………………………………………………………………..…………………...........……………….……. </w:t>
            </w:r>
            <w:r w:rsidRPr="000A16A5">
              <w:rPr>
                <w:rFonts w:eastAsia="Calibri" w:cstheme="minorHAnsi"/>
                <w:i/>
                <w:sz w:val="16"/>
                <w:szCs w:val="16"/>
              </w:rPr>
              <w:t>(miejscowość)</w:t>
            </w:r>
            <w:r w:rsidRPr="000A16A5">
              <w:rPr>
                <w:rFonts w:eastAsia="Calibri" w:cstheme="minorHAnsi"/>
                <w:i/>
                <w:sz w:val="20"/>
                <w:szCs w:val="20"/>
              </w:rPr>
              <w:t xml:space="preserve">, </w:t>
            </w:r>
            <w:r w:rsidRPr="000A16A5">
              <w:rPr>
                <w:rFonts w:eastAsia="Calibri" w:cstheme="minorHAnsi"/>
                <w:sz w:val="20"/>
                <w:szCs w:val="20"/>
              </w:rPr>
              <w:t xml:space="preserve">dnia …………………. r. </w:t>
            </w:r>
          </w:p>
          <w:p w14:paraId="1119FB42" w14:textId="77777777" w:rsidR="00D20FDF" w:rsidRPr="000A16A5" w:rsidRDefault="00D20FDF" w:rsidP="00D20FDF">
            <w:pPr>
              <w:spacing w:after="0" w:line="360" w:lineRule="auto"/>
              <w:jc w:val="both"/>
              <w:rPr>
                <w:rFonts w:eastAsia="Calibri" w:cstheme="minorHAnsi"/>
                <w:sz w:val="20"/>
                <w:szCs w:val="20"/>
              </w:rPr>
            </w:pPr>
            <w:r w:rsidRPr="000A16A5">
              <w:rPr>
                <w:rFonts w:eastAsia="Calibri" w:cstheme="minorHAnsi"/>
                <w:sz w:val="20"/>
                <w:szCs w:val="20"/>
              </w:rPr>
              <w:tab/>
            </w:r>
            <w:r w:rsidRPr="000A16A5">
              <w:rPr>
                <w:rFonts w:eastAsia="Calibri" w:cstheme="minorHAnsi"/>
                <w:sz w:val="20"/>
                <w:szCs w:val="20"/>
              </w:rPr>
              <w:tab/>
            </w:r>
            <w:r w:rsidRPr="000A16A5">
              <w:rPr>
                <w:rFonts w:eastAsia="Calibri" w:cstheme="minorHAnsi"/>
                <w:sz w:val="20"/>
                <w:szCs w:val="20"/>
              </w:rPr>
              <w:tab/>
            </w:r>
            <w:r w:rsidRPr="000A16A5">
              <w:rPr>
                <w:rFonts w:eastAsia="Calibri" w:cstheme="minorHAnsi"/>
                <w:sz w:val="20"/>
                <w:szCs w:val="20"/>
              </w:rPr>
              <w:tab/>
            </w:r>
            <w:r w:rsidRPr="000A16A5">
              <w:rPr>
                <w:rFonts w:eastAsia="Calibri" w:cstheme="minorHAnsi"/>
                <w:sz w:val="20"/>
                <w:szCs w:val="20"/>
              </w:rPr>
              <w:tab/>
            </w:r>
            <w:r w:rsidRPr="000A16A5">
              <w:rPr>
                <w:rFonts w:eastAsia="Calibri" w:cstheme="minorHAnsi"/>
                <w:sz w:val="20"/>
                <w:szCs w:val="20"/>
              </w:rPr>
              <w:tab/>
            </w:r>
            <w:r w:rsidRPr="000A16A5">
              <w:rPr>
                <w:rFonts w:eastAsia="Calibri" w:cstheme="minorHAnsi"/>
                <w:sz w:val="20"/>
                <w:szCs w:val="20"/>
              </w:rPr>
              <w:tab/>
              <w:t>…………………………………………</w:t>
            </w:r>
          </w:p>
          <w:p w14:paraId="2CC8CB2D" w14:textId="77777777" w:rsidR="00D20FDF" w:rsidRPr="00B73F72" w:rsidRDefault="00D20FDF" w:rsidP="00D20FDF">
            <w:pPr>
              <w:spacing w:after="0" w:line="360" w:lineRule="auto"/>
              <w:ind w:left="5664" w:firstLine="708"/>
              <w:jc w:val="both"/>
              <w:rPr>
                <w:rFonts w:eastAsia="Calibri" w:cstheme="minorHAnsi"/>
                <w:i/>
                <w:sz w:val="14"/>
                <w:szCs w:val="16"/>
              </w:rPr>
            </w:pPr>
            <w:r w:rsidRPr="00B73F72">
              <w:rPr>
                <w:rFonts w:eastAsia="Calibri" w:cstheme="minorHAnsi"/>
                <w:i/>
                <w:sz w:val="14"/>
                <w:szCs w:val="16"/>
              </w:rPr>
              <w:t>(podpis)</w:t>
            </w:r>
          </w:p>
          <w:p w14:paraId="2E2739AB" w14:textId="77777777" w:rsidR="00D20FDF" w:rsidRPr="000A16A5" w:rsidRDefault="00D20FDF" w:rsidP="00D20FDF">
            <w:pPr>
              <w:shd w:val="clear" w:color="auto" w:fill="BFBFBF"/>
              <w:spacing w:after="0" w:line="360" w:lineRule="auto"/>
              <w:jc w:val="both"/>
              <w:rPr>
                <w:rFonts w:eastAsia="Calibri" w:cstheme="minorHAnsi"/>
                <w:b/>
                <w:sz w:val="21"/>
                <w:szCs w:val="21"/>
              </w:rPr>
            </w:pPr>
            <w:r w:rsidRPr="000A16A5">
              <w:rPr>
                <w:rFonts w:eastAsia="Calibri" w:cstheme="minorHAnsi"/>
                <w:b/>
                <w:sz w:val="21"/>
                <w:szCs w:val="21"/>
              </w:rPr>
              <w:t>OŚWIADCZENIE DOTYCZĄCE PODANYCH INFORMACJI:</w:t>
            </w:r>
          </w:p>
          <w:p w14:paraId="31DC1111" w14:textId="77777777" w:rsidR="00D20FDF" w:rsidRPr="000A16A5" w:rsidRDefault="00D20FDF" w:rsidP="00D20FDF">
            <w:pPr>
              <w:spacing w:after="0" w:line="360" w:lineRule="auto"/>
              <w:jc w:val="both"/>
              <w:rPr>
                <w:rFonts w:eastAsia="Calibri" w:cstheme="minorHAnsi"/>
                <w:sz w:val="21"/>
                <w:szCs w:val="21"/>
              </w:rPr>
            </w:pPr>
            <w:r w:rsidRPr="000A16A5">
              <w:rPr>
                <w:rFonts w:eastAsia="Calibri" w:cstheme="minorHAnsi"/>
                <w:sz w:val="21"/>
                <w:szCs w:val="21"/>
              </w:rPr>
              <w:t xml:space="preserve">Oświadczam, że wszystkie informacje podane w powyższych oświadczeniach są aktualne </w:t>
            </w:r>
            <w:r w:rsidRPr="000A16A5">
              <w:rPr>
                <w:rFonts w:eastAsia="Calibri" w:cstheme="minorHAnsi"/>
                <w:sz w:val="21"/>
                <w:szCs w:val="21"/>
              </w:rPr>
              <w:br/>
              <w:t>i zgodne z prawdą oraz zostały przedstawione z pełną świadomością konsekwencji wprowadzenia zamawiającego w błąd przy przedstawianiu informacji.</w:t>
            </w:r>
          </w:p>
        </w:tc>
      </w:tr>
      <w:tr w:rsidR="00D20FDF" w:rsidRPr="000A16A5" w14:paraId="0C6758D0" w14:textId="77777777" w:rsidTr="007473F5">
        <w:trPr>
          <w:trHeight w:val="1140"/>
        </w:trPr>
        <w:tc>
          <w:tcPr>
            <w:tcW w:w="2393" w:type="pct"/>
            <w:vAlign w:val="bottom"/>
          </w:tcPr>
          <w:p w14:paraId="022BFFA7" w14:textId="77777777" w:rsidR="00D20FDF" w:rsidRPr="000A16A5" w:rsidRDefault="00D20FDF" w:rsidP="00D20FDF">
            <w:pPr>
              <w:spacing w:after="40"/>
              <w:jc w:val="center"/>
              <w:rPr>
                <w:rFonts w:cstheme="minorHAnsi"/>
                <w:i/>
                <w:sz w:val="16"/>
                <w:szCs w:val="16"/>
              </w:rPr>
            </w:pPr>
            <w:r w:rsidRPr="000A16A5">
              <w:rPr>
                <w:rFonts w:cstheme="minorHAnsi"/>
                <w:i/>
                <w:sz w:val="16"/>
                <w:szCs w:val="16"/>
              </w:rPr>
              <w:t>……………………………………………………….</w:t>
            </w:r>
          </w:p>
          <w:p w14:paraId="6CFB5580" w14:textId="77777777" w:rsidR="00D20FDF" w:rsidRPr="000A16A5" w:rsidRDefault="00D20FDF" w:rsidP="00D20FDF">
            <w:pPr>
              <w:spacing w:after="40"/>
              <w:jc w:val="center"/>
              <w:rPr>
                <w:rFonts w:cstheme="minorHAnsi"/>
                <w:i/>
                <w:sz w:val="16"/>
                <w:szCs w:val="16"/>
              </w:rPr>
            </w:pPr>
            <w:r w:rsidRPr="000A16A5">
              <w:rPr>
                <w:rFonts w:cstheme="minorHAnsi"/>
                <w:i/>
                <w:sz w:val="16"/>
                <w:szCs w:val="16"/>
              </w:rPr>
              <w:t>pieczęć Wykonawcy</w:t>
            </w:r>
          </w:p>
        </w:tc>
        <w:tc>
          <w:tcPr>
            <w:tcW w:w="2607" w:type="pct"/>
            <w:vAlign w:val="bottom"/>
          </w:tcPr>
          <w:p w14:paraId="010BF350" w14:textId="77777777" w:rsidR="00D20FDF" w:rsidRPr="000A16A5" w:rsidRDefault="00D20FDF" w:rsidP="00D20FDF">
            <w:pPr>
              <w:spacing w:after="40"/>
              <w:ind w:left="4680" w:hanging="4965"/>
              <w:jc w:val="center"/>
              <w:rPr>
                <w:rFonts w:cstheme="minorHAnsi"/>
                <w:i/>
                <w:sz w:val="16"/>
                <w:szCs w:val="16"/>
              </w:rPr>
            </w:pPr>
            <w:r w:rsidRPr="000A16A5">
              <w:rPr>
                <w:rFonts w:cstheme="minorHAnsi"/>
                <w:i/>
                <w:sz w:val="16"/>
                <w:szCs w:val="16"/>
              </w:rPr>
              <w:t>.....................................................................................</w:t>
            </w:r>
          </w:p>
          <w:p w14:paraId="4281E628" w14:textId="77777777" w:rsidR="00D20FDF" w:rsidRPr="000A16A5" w:rsidRDefault="00D20FDF" w:rsidP="00D20FDF">
            <w:pPr>
              <w:spacing w:after="40"/>
              <w:ind w:left="4680" w:hanging="4965"/>
              <w:jc w:val="center"/>
              <w:rPr>
                <w:rFonts w:cstheme="minorHAnsi"/>
                <w:i/>
                <w:sz w:val="16"/>
                <w:szCs w:val="16"/>
              </w:rPr>
            </w:pPr>
            <w:r w:rsidRPr="000A16A5">
              <w:rPr>
                <w:rFonts w:cstheme="minorHAnsi"/>
                <w:i/>
                <w:sz w:val="16"/>
                <w:szCs w:val="16"/>
              </w:rPr>
              <w:t>Data i podpis upoważnionego przedstawiciela Wykonawcy</w:t>
            </w:r>
          </w:p>
        </w:tc>
      </w:tr>
    </w:tbl>
    <w:p w14:paraId="73C6DF0D" w14:textId="03AE8687" w:rsidR="00D20FDF" w:rsidRPr="000A16A5" w:rsidRDefault="00D20FDF" w:rsidP="00D20FDF">
      <w:pPr>
        <w:tabs>
          <w:tab w:val="left" w:pos="5760"/>
        </w:tabs>
        <w:spacing w:after="40"/>
        <w:jc w:val="both"/>
        <w:rPr>
          <w:rFonts w:cstheme="minorHAnsi"/>
          <w:i/>
          <w:color w:val="FF0000"/>
          <w:u w:val="single"/>
          <w:lang w:eastAsia="ar-SA"/>
        </w:rPr>
      </w:pPr>
      <w:r w:rsidRPr="000A16A5">
        <w:rPr>
          <w:rFonts w:cstheme="minorHAnsi"/>
          <w:i/>
          <w:color w:val="FF0000"/>
          <w:u w:val="single"/>
          <w:lang w:eastAsia="ar-SA"/>
        </w:rPr>
        <w:lastRenderedPageBreak/>
        <w:t xml:space="preserve">UWAGA: </w:t>
      </w:r>
    </w:p>
    <w:p w14:paraId="2F67FE78" w14:textId="77777777" w:rsidR="00D20FDF" w:rsidRPr="000A16A5" w:rsidRDefault="00D20FDF" w:rsidP="00D20FDF">
      <w:pPr>
        <w:rPr>
          <w:rFonts w:cstheme="minorHAnsi"/>
          <w:i/>
          <w:color w:val="FF0000"/>
          <w:sz w:val="20"/>
          <w:szCs w:val="20"/>
          <w:lang w:eastAsia="pl-PL"/>
        </w:rPr>
      </w:pPr>
      <w:r w:rsidRPr="000A16A5">
        <w:rPr>
          <w:rFonts w:cstheme="minorHAnsi"/>
          <w:i/>
          <w:color w:val="FF0000"/>
          <w:sz w:val="20"/>
          <w:szCs w:val="20"/>
          <w:lang w:eastAsia="pl-PL"/>
        </w:rPr>
        <w:t xml:space="preserve">Formularz wymagany do złożenia w terminie 3 dni od dnia zamieszczenia na stronie internetowej informacji, o której mowa w art. 86 ust. 5 ustawy </w:t>
      </w:r>
      <w:proofErr w:type="spellStart"/>
      <w:r w:rsidRPr="000A16A5">
        <w:rPr>
          <w:rFonts w:cstheme="minorHAnsi"/>
          <w:i/>
          <w:color w:val="FF0000"/>
          <w:sz w:val="20"/>
          <w:szCs w:val="20"/>
          <w:lang w:eastAsia="pl-PL"/>
        </w:rPr>
        <w:t>Pzp</w:t>
      </w:r>
      <w:proofErr w:type="spellEnd"/>
    </w:p>
    <w:p w14:paraId="439A081A" w14:textId="5ED399EB" w:rsidR="00D20FDF" w:rsidRPr="000A16A5" w:rsidRDefault="006D30EE" w:rsidP="007812FB">
      <w:pPr>
        <w:spacing w:line="240" w:lineRule="auto"/>
        <w:rPr>
          <w:rFonts w:cstheme="minorHAnsi"/>
          <w:b/>
          <w:i/>
          <w:sz w:val="20"/>
          <w:szCs w:val="20"/>
          <w:lang w:eastAsia="ar-SA"/>
        </w:rPr>
      </w:pPr>
      <w:r w:rsidRPr="000A16A5">
        <w:rPr>
          <w:rFonts w:cstheme="minorHAnsi"/>
          <w:b/>
          <w:i/>
          <w:sz w:val="20"/>
          <w:szCs w:val="20"/>
          <w:lang w:eastAsia="ar-SA"/>
        </w:rPr>
        <w:t>Załącznik nr 3</w:t>
      </w:r>
      <w:r w:rsidR="00D20FDF" w:rsidRPr="000A16A5">
        <w:rPr>
          <w:rFonts w:cstheme="minorHAnsi"/>
          <w:b/>
          <w:i/>
          <w:sz w:val="20"/>
          <w:szCs w:val="20"/>
          <w:lang w:eastAsia="ar-SA"/>
        </w:rPr>
        <w:t xml:space="preserve"> – Oświadczenie o przynależności lub braku przynależności do tej samej grupy kapitałowej. </w:t>
      </w:r>
    </w:p>
    <w:p w14:paraId="0735A45E" w14:textId="77777777" w:rsidR="00D20FDF" w:rsidRPr="000A16A5" w:rsidRDefault="00D20FDF" w:rsidP="00631FA6">
      <w:pPr>
        <w:pStyle w:val="Bezodstpw"/>
        <w:rPr>
          <w:rFonts w:cstheme="minorHAnsi"/>
        </w:rPr>
      </w:pPr>
      <w:r w:rsidRPr="000A16A5">
        <w:rPr>
          <w:rFonts w:cstheme="minorHAnsi"/>
        </w:rPr>
        <w:t>Zamówienie na:</w:t>
      </w:r>
    </w:p>
    <w:p w14:paraId="76AE125A" w14:textId="77777777" w:rsidR="000A16A5" w:rsidRPr="00A01205" w:rsidRDefault="000A16A5" w:rsidP="00631FA6">
      <w:pPr>
        <w:pStyle w:val="Bezodstpw"/>
        <w:rPr>
          <w:rFonts w:cstheme="minorHAnsi"/>
          <w:sz w:val="20"/>
        </w:rPr>
      </w:pPr>
    </w:p>
    <w:tbl>
      <w:tblPr>
        <w:tblW w:w="9214" w:type="dxa"/>
        <w:tblInd w:w="-70" w:type="dxa"/>
        <w:tblLayout w:type="fixed"/>
        <w:tblCellMar>
          <w:left w:w="0" w:type="dxa"/>
          <w:right w:w="0" w:type="dxa"/>
        </w:tblCellMar>
        <w:tblLook w:val="0000" w:firstRow="0" w:lastRow="0" w:firstColumn="0" w:lastColumn="0" w:noHBand="0" w:noVBand="0"/>
      </w:tblPr>
      <w:tblGrid>
        <w:gridCol w:w="6730"/>
        <w:gridCol w:w="2484"/>
      </w:tblGrid>
      <w:tr w:rsidR="00D20FDF" w:rsidRPr="000A16A5" w14:paraId="3175501F" w14:textId="77777777" w:rsidTr="007473F5">
        <w:tc>
          <w:tcPr>
            <w:tcW w:w="6730" w:type="dxa"/>
          </w:tcPr>
          <w:p w14:paraId="2FEF523D" w14:textId="3B95B19A" w:rsidR="00D20FDF" w:rsidRPr="000A16A5" w:rsidRDefault="00631FA6" w:rsidP="00631FA6">
            <w:pPr>
              <w:pStyle w:val="Bezodstpw"/>
              <w:rPr>
                <w:rFonts w:cstheme="minorHAnsi"/>
              </w:rPr>
            </w:pPr>
            <w:bookmarkStart w:id="3" w:name="_Toc379264816"/>
            <w:bookmarkStart w:id="4" w:name="_Toc461452859"/>
            <w:r w:rsidRPr="000A16A5">
              <w:rPr>
                <w:rFonts w:cstheme="minorHAnsi"/>
              </w:rPr>
              <w:t xml:space="preserve"> </w:t>
            </w:r>
            <w:r w:rsidR="00D20FDF" w:rsidRPr="000A16A5">
              <w:rPr>
                <w:rFonts w:cstheme="minorHAnsi"/>
              </w:rPr>
              <w:t>Nr referencyjny nadany sprawie przez Zamawiającego</w:t>
            </w:r>
            <w:bookmarkEnd w:id="3"/>
            <w:bookmarkEnd w:id="4"/>
            <w:r w:rsidRPr="000A16A5">
              <w:rPr>
                <w:rFonts w:cstheme="minorHAnsi"/>
              </w:rPr>
              <w:t xml:space="preserve">                                          </w:t>
            </w:r>
          </w:p>
        </w:tc>
        <w:tc>
          <w:tcPr>
            <w:tcW w:w="2484" w:type="dxa"/>
          </w:tcPr>
          <w:p w14:paraId="0B32A875" w14:textId="2DF74AD8" w:rsidR="00D20FDF" w:rsidRPr="000A16A5" w:rsidRDefault="00F31634" w:rsidP="00631FA6">
            <w:pPr>
              <w:pStyle w:val="Bezodstpw"/>
              <w:rPr>
                <w:rFonts w:cstheme="minorHAnsi"/>
              </w:rPr>
            </w:pPr>
            <w:r w:rsidRPr="000A16A5">
              <w:rPr>
                <w:rFonts w:cstheme="minorHAnsi"/>
              </w:rPr>
              <w:t>ZP.271.25.2020</w:t>
            </w:r>
          </w:p>
        </w:tc>
      </w:tr>
    </w:tbl>
    <w:p w14:paraId="7C8F70E7" w14:textId="77777777" w:rsidR="00D20FDF" w:rsidRPr="000A16A5" w:rsidRDefault="00D20FDF" w:rsidP="00631FA6">
      <w:pPr>
        <w:pStyle w:val="Bezodstpw"/>
        <w:rPr>
          <w:rFonts w:cstheme="minorHAnsi"/>
        </w:rPr>
      </w:pPr>
      <w:r w:rsidRPr="000A16A5">
        <w:rPr>
          <w:rFonts w:cstheme="minorHAnsi"/>
        </w:rPr>
        <w:t>ZAMAWIAJĄCY:</w:t>
      </w:r>
    </w:p>
    <w:p w14:paraId="25EB3E3D" w14:textId="77777777" w:rsidR="00D20FDF" w:rsidRPr="000A16A5" w:rsidRDefault="00D20FDF" w:rsidP="00631FA6">
      <w:pPr>
        <w:pStyle w:val="Bezodstpw"/>
        <w:rPr>
          <w:rFonts w:cstheme="minorHAnsi"/>
        </w:rPr>
      </w:pPr>
      <w:r w:rsidRPr="000A16A5">
        <w:rPr>
          <w:rFonts w:cstheme="minorHAnsi"/>
        </w:rPr>
        <w:t>Zarząd Dróg Powiatowych w Dębicy</w:t>
      </w:r>
    </w:p>
    <w:p w14:paraId="4CBF686D" w14:textId="77777777" w:rsidR="00D20FDF" w:rsidRPr="000A16A5" w:rsidRDefault="00D20FDF" w:rsidP="00631FA6">
      <w:pPr>
        <w:pStyle w:val="Bezodstpw"/>
        <w:rPr>
          <w:rFonts w:cstheme="minorHAnsi"/>
        </w:rPr>
      </w:pPr>
      <w:r w:rsidRPr="000A16A5">
        <w:rPr>
          <w:rFonts w:cstheme="minorHAnsi"/>
        </w:rPr>
        <w:t>ul. Parkowa 28</w:t>
      </w:r>
    </w:p>
    <w:p w14:paraId="6615F543" w14:textId="77777777" w:rsidR="00D20FDF" w:rsidRPr="000A16A5" w:rsidRDefault="00D20FDF" w:rsidP="00631FA6">
      <w:pPr>
        <w:pStyle w:val="Bezodstpw"/>
        <w:rPr>
          <w:rFonts w:cstheme="minorHAnsi"/>
        </w:rPr>
      </w:pPr>
      <w:r w:rsidRPr="000A16A5">
        <w:rPr>
          <w:rFonts w:cstheme="minorHAnsi"/>
        </w:rPr>
        <w:t>39-200 Dębica</w:t>
      </w:r>
    </w:p>
    <w:p w14:paraId="736EF91B" w14:textId="77777777" w:rsidR="00D20FDF" w:rsidRPr="000A16A5" w:rsidRDefault="00D20FDF" w:rsidP="00631FA6">
      <w:pPr>
        <w:pStyle w:val="Bezodstpw"/>
        <w:rPr>
          <w:rFonts w:cstheme="minorHAnsi"/>
        </w:rPr>
      </w:pPr>
      <w:r w:rsidRPr="000A16A5">
        <w:rPr>
          <w:rFonts w:cstheme="minorHAnsi"/>
        </w:rPr>
        <w:t>WYKONAWCA:</w:t>
      </w:r>
    </w:p>
    <w:tbl>
      <w:tblPr>
        <w:tblW w:w="0" w:type="auto"/>
        <w:tblInd w:w="-90" w:type="dxa"/>
        <w:tblLayout w:type="fixed"/>
        <w:tblCellMar>
          <w:left w:w="0" w:type="dxa"/>
          <w:right w:w="0" w:type="dxa"/>
        </w:tblCellMar>
        <w:tblLook w:val="0000" w:firstRow="0" w:lastRow="0" w:firstColumn="0" w:lastColumn="0" w:noHBand="0" w:noVBand="0"/>
      </w:tblPr>
      <w:tblGrid>
        <w:gridCol w:w="610"/>
        <w:gridCol w:w="6120"/>
        <w:gridCol w:w="2532"/>
      </w:tblGrid>
      <w:tr w:rsidR="00D20FDF" w:rsidRPr="000A16A5" w14:paraId="6BF2B367" w14:textId="77777777" w:rsidTr="007473F5">
        <w:trPr>
          <w:cantSplit/>
        </w:trPr>
        <w:tc>
          <w:tcPr>
            <w:tcW w:w="610" w:type="dxa"/>
            <w:tcBorders>
              <w:top w:val="single" w:sz="4" w:space="0" w:color="000000"/>
              <w:left w:val="single" w:sz="4" w:space="0" w:color="000000"/>
              <w:bottom w:val="single" w:sz="4" w:space="0" w:color="000000"/>
            </w:tcBorders>
            <w:shd w:val="clear" w:color="auto" w:fill="808080"/>
          </w:tcPr>
          <w:p w14:paraId="035784FC" w14:textId="77777777" w:rsidR="00D20FDF" w:rsidRPr="000A16A5" w:rsidRDefault="00D20FDF" w:rsidP="00D20FDF">
            <w:pPr>
              <w:rPr>
                <w:rFonts w:cstheme="minorHAnsi"/>
                <w:i/>
                <w:lang w:eastAsia="ar-SA"/>
              </w:rPr>
            </w:pPr>
            <w:r w:rsidRPr="000A16A5">
              <w:rPr>
                <w:rFonts w:cstheme="minorHAnsi"/>
                <w:i/>
                <w:lang w:eastAsia="ar-SA"/>
              </w:rPr>
              <w:t>l.p.</w:t>
            </w:r>
          </w:p>
        </w:tc>
        <w:tc>
          <w:tcPr>
            <w:tcW w:w="6120" w:type="dxa"/>
            <w:tcBorders>
              <w:top w:val="single" w:sz="4" w:space="0" w:color="000000"/>
              <w:left w:val="single" w:sz="4" w:space="0" w:color="000000"/>
              <w:bottom w:val="single" w:sz="4" w:space="0" w:color="000000"/>
            </w:tcBorders>
            <w:shd w:val="clear" w:color="auto" w:fill="808080"/>
          </w:tcPr>
          <w:p w14:paraId="4F957AE8" w14:textId="77777777" w:rsidR="00D20FDF" w:rsidRPr="000A16A5" w:rsidRDefault="00D20FDF" w:rsidP="00D20FDF">
            <w:pPr>
              <w:rPr>
                <w:rFonts w:cstheme="minorHAnsi"/>
                <w:i/>
                <w:lang w:eastAsia="ar-SA"/>
              </w:rPr>
            </w:pPr>
            <w:r w:rsidRPr="000A16A5">
              <w:rPr>
                <w:rFonts w:cstheme="minorHAnsi"/>
                <w:i/>
                <w:lang w:eastAsia="ar-SA"/>
              </w:rPr>
              <w:t>Nazwa(y) Wykonawcy(ów)</w:t>
            </w:r>
          </w:p>
        </w:tc>
        <w:tc>
          <w:tcPr>
            <w:tcW w:w="2532" w:type="dxa"/>
            <w:tcBorders>
              <w:top w:val="single" w:sz="4" w:space="0" w:color="000000"/>
              <w:left w:val="single" w:sz="4" w:space="0" w:color="000000"/>
              <w:bottom w:val="single" w:sz="4" w:space="0" w:color="000000"/>
              <w:right w:val="single" w:sz="4" w:space="0" w:color="000000"/>
            </w:tcBorders>
            <w:shd w:val="clear" w:color="auto" w:fill="808080"/>
          </w:tcPr>
          <w:p w14:paraId="3498FB6F" w14:textId="77777777" w:rsidR="00D20FDF" w:rsidRPr="000A16A5" w:rsidRDefault="00D20FDF" w:rsidP="00D20FDF">
            <w:pPr>
              <w:rPr>
                <w:rFonts w:cstheme="minorHAnsi"/>
                <w:i/>
                <w:lang w:eastAsia="ar-SA"/>
              </w:rPr>
            </w:pPr>
            <w:r w:rsidRPr="000A16A5">
              <w:rPr>
                <w:rFonts w:cstheme="minorHAnsi"/>
                <w:i/>
                <w:lang w:eastAsia="ar-SA"/>
              </w:rPr>
              <w:t>Adres(y) Wykonawcy(ów)</w:t>
            </w:r>
          </w:p>
        </w:tc>
      </w:tr>
      <w:tr w:rsidR="00D20FDF" w:rsidRPr="000A16A5" w14:paraId="27AC7C94" w14:textId="77777777" w:rsidTr="007473F5">
        <w:trPr>
          <w:cantSplit/>
        </w:trPr>
        <w:tc>
          <w:tcPr>
            <w:tcW w:w="610" w:type="dxa"/>
            <w:tcBorders>
              <w:left w:val="single" w:sz="4" w:space="0" w:color="000000"/>
              <w:bottom w:val="single" w:sz="4" w:space="0" w:color="000000"/>
            </w:tcBorders>
          </w:tcPr>
          <w:p w14:paraId="58D96DB4" w14:textId="77777777" w:rsidR="00D20FDF" w:rsidRPr="000A16A5" w:rsidRDefault="00D20FDF" w:rsidP="00D20FDF">
            <w:pPr>
              <w:rPr>
                <w:rFonts w:cstheme="minorHAnsi"/>
                <w:i/>
                <w:lang w:val="de-DE" w:eastAsia="ar-SA"/>
              </w:rPr>
            </w:pPr>
          </w:p>
        </w:tc>
        <w:tc>
          <w:tcPr>
            <w:tcW w:w="6120" w:type="dxa"/>
            <w:tcBorders>
              <w:left w:val="single" w:sz="4" w:space="0" w:color="000000"/>
              <w:bottom w:val="single" w:sz="4" w:space="0" w:color="000000"/>
            </w:tcBorders>
          </w:tcPr>
          <w:p w14:paraId="285272D3" w14:textId="77777777" w:rsidR="00D20FDF" w:rsidRPr="000A16A5" w:rsidRDefault="00D20FDF" w:rsidP="00D20FDF">
            <w:pPr>
              <w:rPr>
                <w:rFonts w:cstheme="minorHAnsi"/>
                <w:i/>
                <w:lang w:val="de-DE" w:eastAsia="ar-SA"/>
              </w:rPr>
            </w:pPr>
          </w:p>
        </w:tc>
        <w:tc>
          <w:tcPr>
            <w:tcW w:w="2532" w:type="dxa"/>
            <w:tcBorders>
              <w:left w:val="single" w:sz="4" w:space="0" w:color="000000"/>
              <w:bottom w:val="single" w:sz="4" w:space="0" w:color="000000"/>
              <w:right w:val="single" w:sz="4" w:space="0" w:color="000000"/>
            </w:tcBorders>
          </w:tcPr>
          <w:p w14:paraId="7E0BD9B9" w14:textId="77777777" w:rsidR="00D20FDF" w:rsidRPr="000A16A5" w:rsidRDefault="00D20FDF" w:rsidP="00D20FDF">
            <w:pPr>
              <w:rPr>
                <w:rFonts w:cstheme="minorHAnsi"/>
                <w:i/>
                <w:lang w:val="de-DE" w:eastAsia="ar-SA"/>
              </w:rPr>
            </w:pPr>
          </w:p>
        </w:tc>
      </w:tr>
      <w:tr w:rsidR="00D20FDF" w:rsidRPr="000A16A5" w14:paraId="24E4E7CE" w14:textId="77777777" w:rsidTr="007473F5">
        <w:trPr>
          <w:cantSplit/>
        </w:trPr>
        <w:tc>
          <w:tcPr>
            <w:tcW w:w="610" w:type="dxa"/>
            <w:tcBorders>
              <w:left w:val="single" w:sz="4" w:space="0" w:color="000000"/>
              <w:bottom w:val="single" w:sz="4" w:space="0" w:color="000000"/>
            </w:tcBorders>
          </w:tcPr>
          <w:p w14:paraId="1F3402AC" w14:textId="77777777" w:rsidR="00D20FDF" w:rsidRPr="000A16A5" w:rsidRDefault="00D20FDF" w:rsidP="00D20FDF">
            <w:pPr>
              <w:rPr>
                <w:rFonts w:cstheme="minorHAnsi"/>
                <w:i/>
                <w:lang w:val="de-DE" w:eastAsia="ar-SA"/>
              </w:rPr>
            </w:pPr>
          </w:p>
        </w:tc>
        <w:tc>
          <w:tcPr>
            <w:tcW w:w="6120" w:type="dxa"/>
            <w:tcBorders>
              <w:left w:val="single" w:sz="4" w:space="0" w:color="000000"/>
              <w:bottom w:val="single" w:sz="4" w:space="0" w:color="000000"/>
            </w:tcBorders>
          </w:tcPr>
          <w:p w14:paraId="29575036" w14:textId="77777777" w:rsidR="00D20FDF" w:rsidRPr="000A16A5" w:rsidRDefault="00D20FDF" w:rsidP="00D20FDF">
            <w:pPr>
              <w:rPr>
                <w:rFonts w:cstheme="minorHAnsi"/>
                <w:i/>
                <w:lang w:val="de-DE" w:eastAsia="ar-SA"/>
              </w:rPr>
            </w:pPr>
          </w:p>
        </w:tc>
        <w:tc>
          <w:tcPr>
            <w:tcW w:w="2532" w:type="dxa"/>
            <w:tcBorders>
              <w:left w:val="single" w:sz="4" w:space="0" w:color="000000"/>
              <w:bottom w:val="single" w:sz="4" w:space="0" w:color="000000"/>
              <w:right w:val="single" w:sz="4" w:space="0" w:color="000000"/>
            </w:tcBorders>
          </w:tcPr>
          <w:p w14:paraId="15ACE549" w14:textId="77777777" w:rsidR="00D20FDF" w:rsidRPr="000A16A5" w:rsidRDefault="00D20FDF" w:rsidP="00D20FDF">
            <w:pPr>
              <w:rPr>
                <w:rFonts w:cstheme="minorHAnsi"/>
                <w:i/>
                <w:lang w:val="de-DE" w:eastAsia="ar-SA"/>
              </w:rPr>
            </w:pPr>
          </w:p>
        </w:tc>
      </w:tr>
    </w:tbl>
    <w:p w14:paraId="7C9D8BD8" w14:textId="77777777" w:rsidR="00D20FDF" w:rsidRPr="000A16A5" w:rsidRDefault="00D20FDF" w:rsidP="007812FB">
      <w:pPr>
        <w:pStyle w:val="Bezodstpw"/>
        <w:rPr>
          <w:rFonts w:cstheme="minorHAnsi"/>
          <w:sz w:val="20"/>
          <w:lang w:eastAsia="pl-PL"/>
        </w:rPr>
      </w:pPr>
      <w:r w:rsidRPr="000A16A5">
        <w:rPr>
          <w:rFonts w:cstheme="minorHAnsi"/>
          <w:sz w:val="20"/>
          <w:lang w:eastAsia="pl-PL"/>
        </w:rPr>
        <w:t>OŚWIADCZENIE</w:t>
      </w:r>
    </w:p>
    <w:p w14:paraId="430ADEA5" w14:textId="77777777" w:rsidR="00D20FDF" w:rsidRPr="000A16A5" w:rsidRDefault="00D20FDF" w:rsidP="007812FB">
      <w:pPr>
        <w:pStyle w:val="Bezodstpw"/>
        <w:rPr>
          <w:rFonts w:cstheme="minorHAnsi"/>
          <w:sz w:val="20"/>
          <w:lang w:eastAsia="pl-PL"/>
        </w:rPr>
      </w:pPr>
      <w:r w:rsidRPr="000A16A5">
        <w:rPr>
          <w:rFonts w:cstheme="minorHAnsi"/>
          <w:sz w:val="20"/>
          <w:lang w:eastAsia="pl-PL"/>
        </w:rPr>
        <w:t xml:space="preserve">o przynależności lub braku przynależności do tej samej grupy kapitałowej, </w:t>
      </w:r>
    </w:p>
    <w:p w14:paraId="130C3F7A" w14:textId="77777777" w:rsidR="00D20FDF" w:rsidRPr="000A16A5" w:rsidRDefault="00D20FDF" w:rsidP="007812FB">
      <w:pPr>
        <w:pStyle w:val="Bezodstpw"/>
        <w:rPr>
          <w:rFonts w:cstheme="minorHAnsi"/>
          <w:sz w:val="20"/>
          <w:lang w:eastAsia="pl-PL"/>
        </w:rPr>
      </w:pPr>
      <w:r w:rsidRPr="000A16A5">
        <w:rPr>
          <w:rFonts w:cstheme="minorHAnsi"/>
          <w:sz w:val="20"/>
          <w:lang w:eastAsia="pl-PL"/>
        </w:rPr>
        <w:t xml:space="preserve">o której mowa w art. 24 ust. 1 pkt 23 ustawy </w:t>
      </w:r>
      <w:proofErr w:type="spellStart"/>
      <w:r w:rsidRPr="000A16A5">
        <w:rPr>
          <w:rFonts w:cstheme="minorHAnsi"/>
          <w:sz w:val="20"/>
          <w:lang w:eastAsia="pl-PL"/>
        </w:rPr>
        <w:t>Pzp</w:t>
      </w:r>
      <w:proofErr w:type="spellEnd"/>
    </w:p>
    <w:p w14:paraId="57EBF580" w14:textId="77777777" w:rsidR="00D20FDF" w:rsidRPr="000A16A5" w:rsidRDefault="00D20FDF" w:rsidP="007812FB">
      <w:pPr>
        <w:pStyle w:val="Bezodstpw"/>
        <w:rPr>
          <w:rFonts w:cstheme="minorHAnsi"/>
          <w:sz w:val="20"/>
          <w:lang w:eastAsia="pl-PL"/>
        </w:rPr>
      </w:pPr>
      <w:r w:rsidRPr="000A16A5">
        <w:rPr>
          <w:rFonts w:cstheme="minorHAnsi"/>
          <w:sz w:val="20"/>
          <w:lang w:eastAsia="pl-PL"/>
        </w:rPr>
        <w:t>Składając ofertę w w/w postępowaniu o udzielenie zamówienia publicznego prowadzonym w trybie przetargu nieograniczonego oświadczam, że:</w:t>
      </w:r>
    </w:p>
    <w:p w14:paraId="12360299" w14:textId="77777777" w:rsidR="00D20FDF" w:rsidRPr="000A16A5" w:rsidRDefault="00D20FDF" w:rsidP="007812FB">
      <w:pPr>
        <w:pStyle w:val="Bezodstpw"/>
        <w:rPr>
          <w:rFonts w:cstheme="minorHAnsi"/>
          <w:sz w:val="20"/>
          <w:lang w:eastAsia="pl-PL"/>
        </w:rPr>
      </w:pPr>
      <w:r w:rsidRPr="000A16A5">
        <w:rPr>
          <w:rFonts w:cstheme="minorHAnsi"/>
          <w:sz w:val="20"/>
          <w:lang w:eastAsia="pl-PL"/>
        </w:rPr>
        <w:t xml:space="preserve">*nie należę grupy kapitałowej, o której mowa w art. 24 ust. 1 pkt 23 ustawy </w:t>
      </w:r>
      <w:proofErr w:type="spellStart"/>
      <w:r w:rsidRPr="000A16A5">
        <w:rPr>
          <w:rFonts w:cstheme="minorHAnsi"/>
          <w:sz w:val="20"/>
          <w:lang w:eastAsia="pl-PL"/>
        </w:rPr>
        <w:t>Pzp</w:t>
      </w:r>
      <w:proofErr w:type="spellEnd"/>
      <w:r w:rsidRPr="000A16A5">
        <w:rPr>
          <w:rFonts w:cstheme="minorHAnsi"/>
          <w:sz w:val="20"/>
          <w:lang w:eastAsia="pl-PL"/>
        </w:rPr>
        <w:t>.</w:t>
      </w:r>
    </w:p>
    <w:p w14:paraId="3D0E6BEB" w14:textId="77777777" w:rsidR="00D20FDF" w:rsidRPr="000A16A5" w:rsidRDefault="00D20FDF" w:rsidP="007812FB">
      <w:pPr>
        <w:pStyle w:val="Bezodstpw"/>
        <w:rPr>
          <w:rFonts w:cstheme="minorHAnsi"/>
          <w:sz w:val="20"/>
          <w:lang w:eastAsia="pl-PL"/>
        </w:rPr>
      </w:pPr>
      <w:r w:rsidRPr="000A16A5">
        <w:rPr>
          <w:rFonts w:cstheme="minorHAnsi"/>
          <w:sz w:val="20"/>
          <w:lang w:eastAsia="pl-PL"/>
        </w:rPr>
        <w:t xml:space="preserve">*należę do tej samej grupy kapitałowej, o której mowa w art. 24 ust. 1 pkt 23 ustawy </w:t>
      </w:r>
      <w:proofErr w:type="spellStart"/>
      <w:r w:rsidRPr="000A16A5">
        <w:rPr>
          <w:rFonts w:cstheme="minorHAnsi"/>
          <w:sz w:val="20"/>
          <w:lang w:eastAsia="pl-PL"/>
        </w:rPr>
        <w:t>Pzp</w:t>
      </w:r>
      <w:proofErr w:type="spellEnd"/>
      <w:r w:rsidRPr="000A16A5">
        <w:rPr>
          <w:rFonts w:cstheme="minorHAnsi"/>
          <w:sz w:val="20"/>
          <w:lang w:eastAsia="pl-PL"/>
        </w:rPr>
        <w:t>,</w:t>
      </w:r>
    </w:p>
    <w:p w14:paraId="6D4EE305" w14:textId="77777777" w:rsidR="00D20FDF" w:rsidRPr="000A16A5" w:rsidRDefault="00D20FDF" w:rsidP="007812FB">
      <w:pPr>
        <w:pStyle w:val="Bezodstpw"/>
        <w:rPr>
          <w:rFonts w:cstheme="minorHAnsi"/>
          <w:sz w:val="20"/>
          <w:lang w:eastAsia="pl-PL"/>
        </w:rPr>
      </w:pPr>
      <w:r w:rsidRPr="000A16A5">
        <w:rPr>
          <w:rFonts w:cstheme="minorHAnsi"/>
          <w:sz w:val="20"/>
          <w:lang w:eastAsia="pl-PL"/>
        </w:rPr>
        <w:t>w skład której wchodzą następujące podmioty: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
        <w:gridCol w:w="3441"/>
        <w:gridCol w:w="5063"/>
      </w:tblGrid>
      <w:tr w:rsidR="00D20FDF" w:rsidRPr="000A16A5" w14:paraId="2024E7A0" w14:textId="77777777" w:rsidTr="007473F5">
        <w:tc>
          <w:tcPr>
            <w:tcW w:w="784" w:type="dxa"/>
            <w:shd w:val="clear" w:color="auto" w:fill="808080"/>
          </w:tcPr>
          <w:p w14:paraId="0668300E" w14:textId="77777777" w:rsidR="00D20FDF" w:rsidRPr="000A16A5" w:rsidRDefault="00D20FDF" w:rsidP="00D20FDF">
            <w:pPr>
              <w:rPr>
                <w:rFonts w:cstheme="minorHAnsi"/>
                <w:i/>
                <w:sz w:val="20"/>
                <w:szCs w:val="20"/>
                <w:lang w:eastAsia="pl-PL"/>
              </w:rPr>
            </w:pPr>
            <w:r w:rsidRPr="000A16A5">
              <w:rPr>
                <w:rFonts w:cstheme="minorHAnsi"/>
                <w:i/>
                <w:sz w:val="20"/>
                <w:szCs w:val="20"/>
                <w:lang w:eastAsia="pl-PL"/>
              </w:rPr>
              <w:t>L.p.</w:t>
            </w:r>
          </w:p>
        </w:tc>
        <w:tc>
          <w:tcPr>
            <w:tcW w:w="3441" w:type="dxa"/>
            <w:shd w:val="clear" w:color="auto" w:fill="808080"/>
          </w:tcPr>
          <w:p w14:paraId="660838AA" w14:textId="77777777" w:rsidR="00D20FDF" w:rsidRPr="000A16A5" w:rsidRDefault="00D20FDF" w:rsidP="00D20FDF">
            <w:pPr>
              <w:rPr>
                <w:rFonts w:cstheme="minorHAnsi"/>
                <w:i/>
                <w:sz w:val="20"/>
                <w:szCs w:val="20"/>
                <w:lang w:eastAsia="pl-PL"/>
              </w:rPr>
            </w:pPr>
            <w:r w:rsidRPr="000A16A5">
              <w:rPr>
                <w:rFonts w:cstheme="minorHAnsi"/>
                <w:i/>
                <w:sz w:val="20"/>
                <w:szCs w:val="20"/>
                <w:lang w:eastAsia="pl-PL"/>
              </w:rPr>
              <w:t>Nazwa</w:t>
            </w:r>
          </w:p>
        </w:tc>
        <w:tc>
          <w:tcPr>
            <w:tcW w:w="5063" w:type="dxa"/>
            <w:shd w:val="clear" w:color="auto" w:fill="808080"/>
          </w:tcPr>
          <w:p w14:paraId="6472B8B5" w14:textId="77777777" w:rsidR="00D20FDF" w:rsidRPr="000A16A5" w:rsidRDefault="00D20FDF" w:rsidP="00D20FDF">
            <w:pPr>
              <w:rPr>
                <w:rFonts w:cstheme="minorHAnsi"/>
                <w:i/>
                <w:sz w:val="20"/>
                <w:szCs w:val="20"/>
                <w:lang w:eastAsia="pl-PL"/>
              </w:rPr>
            </w:pPr>
            <w:r w:rsidRPr="000A16A5">
              <w:rPr>
                <w:rFonts w:cstheme="minorHAnsi"/>
                <w:i/>
                <w:sz w:val="20"/>
                <w:szCs w:val="20"/>
                <w:lang w:eastAsia="pl-PL"/>
              </w:rPr>
              <w:t>Adres</w:t>
            </w:r>
          </w:p>
        </w:tc>
      </w:tr>
      <w:tr w:rsidR="00D20FDF" w:rsidRPr="000A16A5" w14:paraId="0A6EEA48" w14:textId="77777777" w:rsidTr="007473F5">
        <w:tc>
          <w:tcPr>
            <w:tcW w:w="784" w:type="dxa"/>
          </w:tcPr>
          <w:p w14:paraId="42D69FDE" w14:textId="77777777" w:rsidR="00D20FDF" w:rsidRPr="000A16A5" w:rsidRDefault="00D20FDF" w:rsidP="00D20FDF">
            <w:pPr>
              <w:rPr>
                <w:rFonts w:cstheme="minorHAnsi"/>
                <w:i/>
                <w:sz w:val="20"/>
                <w:szCs w:val="20"/>
                <w:lang w:eastAsia="pl-PL"/>
              </w:rPr>
            </w:pPr>
          </w:p>
        </w:tc>
        <w:tc>
          <w:tcPr>
            <w:tcW w:w="3441" w:type="dxa"/>
          </w:tcPr>
          <w:p w14:paraId="3EBFF113" w14:textId="77777777" w:rsidR="00D20FDF" w:rsidRPr="000A16A5" w:rsidRDefault="00D20FDF" w:rsidP="00D20FDF">
            <w:pPr>
              <w:rPr>
                <w:rFonts w:cstheme="minorHAnsi"/>
                <w:i/>
                <w:sz w:val="20"/>
                <w:szCs w:val="20"/>
                <w:lang w:eastAsia="pl-PL"/>
              </w:rPr>
            </w:pPr>
          </w:p>
        </w:tc>
        <w:tc>
          <w:tcPr>
            <w:tcW w:w="5063" w:type="dxa"/>
          </w:tcPr>
          <w:p w14:paraId="64902F2E" w14:textId="77777777" w:rsidR="00D20FDF" w:rsidRPr="000A16A5" w:rsidRDefault="00D20FDF" w:rsidP="00D20FDF">
            <w:pPr>
              <w:rPr>
                <w:rFonts w:cstheme="minorHAnsi"/>
                <w:i/>
                <w:sz w:val="20"/>
                <w:szCs w:val="20"/>
                <w:lang w:eastAsia="pl-PL"/>
              </w:rPr>
            </w:pPr>
          </w:p>
        </w:tc>
      </w:tr>
      <w:tr w:rsidR="00D20FDF" w:rsidRPr="000A16A5" w14:paraId="7692BD94" w14:textId="77777777" w:rsidTr="007473F5">
        <w:tc>
          <w:tcPr>
            <w:tcW w:w="784" w:type="dxa"/>
          </w:tcPr>
          <w:p w14:paraId="5C1E7537" w14:textId="77777777" w:rsidR="00D20FDF" w:rsidRPr="000A16A5" w:rsidRDefault="00D20FDF" w:rsidP="00D20FDF">
            <w:pPr>
              <w:rPr>
                <w:rFonts w:cstheme="minorHAnsi"/>
                <w:i/>
                <w:sz w:val="20"/>
                <w:szCs w:val="20"/>
                <w:lang w:eastAsia="pl-PL"/>
              </w:rPr>
            </w:pPr>
          </w:p>
        </w:tc>
        <w:tc>
          <w:tcPr>
            <w:tcW w:w="3441" w:type="dxa"/>
          </w:tcPr>
          <w:p w14:paraId="1783AD81" w14:textId="77777777" w:rsidR="00D20FDF" w:rsidRPr="000A16A5" w:rsidRDefault="00D20FDF" w:rsidP="00D20FDF">
            <w:pPr>
              <w:rPr>
                <w:rFonts w:cstheme="minorHAnsi"/>
                <w:i/>
                <w:sz w:val="20"/>
                <w:szCs w:val="20"/>
                <w:lang w:eastAsia="pl-PL"/>
              </w:rPr>
            </w:pPr>
          </w:p>
        </w:tc>
        <w:tc>
          <w:tcPr>
            <w:tcW w:w="5063" w:type="dxa"/>
          </w:tcPr>
          <w:p w14:paraId="31A3DE45" w14:textId="77777777" w:rsidR="00D20FDF" w:rsidRPr="000A16A5" w:rsidRDefault="00D20FDF" w:rsidP="00D20FDF">
            <w:pPr>
              <w:rPr>
                <w:rFonts w:cstheme="minorHAnsi"/>
                <w:i/>
                <w:sz w:val="20"/>
                <w:szCs w:val="20"/>
                <w:lang w:eastAsia="pl-PL"/>
              </w:rPr>
            </w:pPr>
          </w:p>
        </w:tc>
      </w:tr>
    </w:tbl>
    <w:p w14:paraId="767FBFAA" w14:textId="77777777" w:rsidR="00D20FDF" w:rsidRPr="000A16A5" w:rsidRDefault="00D20FDF" w:rsidP="00D20FDF">
      <w:pPr>
        <w:rPr>
          <w:rFonts w:cstheme="minorHAnsi"/>
          <w:i/>
          <w:lang w:eastAsia="pl-PL"/>
        </w:rPr>
      </w:pPr>
      <w:r w:rsidRPr="000A16A5">
        <w:rPr>
          <w:rFonts w:cstheme="minorHAnsi"/>
          <w:i/>
          <w:lang w:eastAsia="pl-PL"/>
        </w:rPr>
        <w:t>*niepotrzebne skreślić</w:t>
      </w:r>
    </w:p>
    <w:p w14:paraId="1DE8C1FD" w14:textId="77777777" w:rsidR="00D20FDF" w:rsidRPr="000A16A5" w:rsidRDefault="00D20FDF" w:rsidP="00D20FDF">
      <w:pPr>
        <w:rPr>
          <w:rFonts w:cstheme="minorHAnsi"/>
          <w:i/>
          <w:lang w:eastAsia="ar-SA"/>
        </w:rPr>
      </w:pPr>
      <w:r w:rsidRPr="000A16A5">
        <w:rPr>
          <w:rFonts w:cstheme="minorHAnsi"/>
          <w:i/>
          <w:lang w:eastAsia="pl-PL"/>
        </w:rPr>
        <w:t xml:space="preserve">UWAGA: niniejszy „Formularz" Wykonawca ubiegający się o udzielenie zamówienia przekazuje Zamawiającemu w terminie 3 dni od dnia zamieszczenia na stronie internetowej informacji, o której mowa w art. 86 ust. 5 ustawy </w:t>
      </w:r>
      <w:proofErr w:type="spellStart"/>
      <w:r w:rsidRPr="000A16A5">
        <w:rPr>
          <w:rFonts w:cstheme="minorHAnsi"/>
          <w:i/>
          <w:lang w:eastAsia="pl-PL"/>
        </w:rPr>
        <w:t>Pzp</w:t>
      </w:r>
      <w:proofErr w:type="spellEnd"/>
      <w:r w:rsidRPr="000A16A5">
        <w:rPr>
          <w:rFonts w:cstheme="minorHAnsi"/>
          <w:i/>
          <w:lang w:eastAsia="pl-PL"/>
        </w:rPr>
        <w:t>. W przypadku Wykonawców wspólnie ubiegających się o udzielenie zamówienia składa ją każdy z członków Konsorcjum lub wspólników spółki cywilnej.</w:t>
      </w:r>
    </w:p>
    <w:p w14:paraId="0566C9AD" w14:textId="77777777" w:rsidR="00D20FDF" w:rsidRPr="000A16A5" w:rsidRDefault="00D20FDF" w:rsidP="00D46D3C">
      <w:pPr>
        <w:pStyle w:val="Bezodstpw"/>
        <w:rPr>
          <w:rFonts w:cstheme="minorHAnsi"/>
          <w:lang w:eastAsia="ar-SA"/>
        </w:rPr>
      </w:pPr>
      <w:r w:rsidRPr="000A16A5">
        <w:rPr>
          <w:rFonts w:cstheme="minorHAnsi"/>
          <w:lang w:eastAsia="ar-SA"/>
        </w:rPr>
        <w:t>PODPIS:</w:t>
      </w:r>
    </w:p>
    <w:tbl>
      <w:tblPr>
        <w:tblW w:w="10310" w:type="dxa"/>
        <w:jc w:val="center"/>
        <w:tblLayout w:type="fixed"/>
        <w:tblCellMar>
          <w:left w:w="0" w:type="dxa"/>
          <w:right w:w="0" w:type="dxa"/>
        </w:tblCellMar>
        <w:tblLook w:val="0000" w:firstRow="0" w:lastRow="0" w:firstColumn="0" w:lastColumn="0" w:noHBand="0" w:noVBand="0"/>
      </w:tblPr>
      <w:tblGrid>
        <w:gridCol w:w="720"/>
        <w:gridCol w:w="1800"/>
        <w:gridCol w:w="2520"/>
        <w:gridCol w:w="2160"/>
        <w:gridCol w:w="1620"/>
        <w:gridCol w:w="1490"/>
      </w:tblGrid>
      <w:tr w:rsidR="00D20FDF" w:rsidRPr="000A16A5" w14:paraId="10E87761" w14:textId="77777777" w:rsidTr="00A01205">
        <w:trPr>
          <w:jc w:val="center"/>
        </w:trPr>
        <w:tc>
          <w:tcPr>
            <w:tcW w:w="720" w:type="dxa"/>
            <w:tcBorders>
              <w:top w:val="single" w:sz="4" w:space="0" w:color="000000"/>
              <w:left w:val="single" w:sz="4" w:space="0" w:color="000000"/>
              <w:bottom w:val="single" w:sz="4" w:space="0" w:color="auto"/>
            </w:tcBorders>
            <w:shd w:val="clear" w:color="auto" w:fill="808080"/>
            <w:vAlign w:val="center"/>
          </w:tcPr>
          <w:p w14:paraId="53539F41" w14:textId="77777777" w:rsidR="00D20FDF" w:rsidRPr="000A16A5" w:rsidRDefault="00D20FDF" w:rsidP="00D20FDF">
            <w:pPr>
              <w:rPr>
                <w:rFonts w:cstheme="minorHAnsi"/>
                <w:i/>
                <w:lang w:eastAsia="ar-SA"/>
              </w:rPr>
            </w:pPr>
            <w:r w:rsidRPr="000A16A5">
              <w:rPr>
                <w:rFonts w:cstheme="minorHAnsi"/>
                <w:i/>
                <w:lang w:eastAsia="ar-SA"/>
              </w:rPr>
              <w:t>l.p.</w:t>
            </w:r>
          </w:p>
        </w:tc>
        <w:tc>
          <w:tcPr>
            <w:tcW w:w="1800" w:type="dxa"/>
            <w:tcBorders>
              <w:top w:val="single" w:sz="4" w:space="0" w:color="000000"/>
              <w:left w:val="single" w:sz="4" w:space="0" w:color="000000"/>
              <w:bottom w:val="single" w:sz="4" w:space="0" w:color="auto"/>
            </w:tcBorders>
            <w:shd w:val="clear" w:color="auto" w:fill="808080"/>
            <w:vAlign w:val="center"/>
          </w:tcPr>
          <w:p w14:paraId="4A115D4D" w14:textId="77777777" w:rsidR="00D20FDF" w:rsidRPr="000A16A5" w:rsidRDefault="00D20FDF" w:rsidP="00D20FDF">
            <w:pPr>
              <w:rPr>
                <w:rFonts w:cstheme="minorHAnsi"/>
                <w:i/>
                <w:lang w:eastAsia="ar-SA"/>
              </w:rPr>
            </w:pPr>
            <w:r w:rsidRPr="000A16A5">
              <w:rPr>
                <w:rFonts w:cstheme="minorHAnsi"/>
                <w:i/>
                <w:lang w:eastAsia="ar-SA"/>
              </w:rPr>
              <w:t>Nazwa(y) Wykonawcy(ów)</w:t>
            </w:r>
          </w:p>
        </w:tc>
        <w:tc>
          <w:tcPr>
            <w:tcW w:w="2520" w:type="dxa"/>
            <w:tcBorders>
              <w:top w:val="single" w:sz="4" w:space="0" w:color="000000"/>
              <w:left w:val="single" w:sz="4" w:space="0" w:color="000000"/>
              <w:bottom w:val="single" w:sz="4" w:space="0" w:color="auto"/>
            </w:tcBorders>
            <w:shd w:val="clear" w:color="auto" w:fill="808080"/>
            <w:vAlign w:val="center"/>
          </w:tcPr>
          <w:p w14:paraId="173520E7" w14:textId="77777777" w:rsidR="00D20FDF" w:rsidRPr="000A16A5" w:rsidRDefault="00D20FDF" w:rsidP="00D20FDF">
            <w:pPr>
              <w:rPr>
                <w:rFonts w:cstheme="minorHAnsi"/>
                <w:i/>
                <w:lang w:eastAsia="ar-SA"/>
              </w:rPr>
            </w:pPr>
            <w:r w:rsidRPr="000A16A5">
              <w:rPr>
                <w:rFonts w:cstheme="minorHAnsi"/>
                <w:i/>
                <w:lang w:eastAsia="ar-SA"/>
              </w:rPr>
              <w:t>Nazwisko i imię osoby (osób) upoważnionej(</w:t>
            </w:r>
            <w:proofErr w:type="spellStart"/>
            <w:r w:rsidRPr="000A16A5">
              <w:rPr>
                <w:rFonts w:cstheme="minorHAnsi"/>
                <w:i/>
                <w:lang w:eastAsia="ar-SA"/>
              </w:rPr>
              <w:t>ych</w:t>
            </w:r>
            <w:proofErr w:type="spellEnd"/>
            <w:r w:rsidRPr="000A16A5">
              <w:rPr>
                <w:rFonts w:cstheme="minorHAnsi"/>
                <w:i/>
                <w:lang w:eastAsia="ar-SA"/>
              </w:rPr>
              <w:t>) do podpisania niniejszej oferty w imieniu Wykonawcy(ów)</w:t>
            </w:r>
          </w:p>
        </w:tc>
        <w:tc>
          <w:tcPr>
            <w:tcW w:w="2160" w:type="dxa"/>
            <w:tcBorders>
              <w:top w:val="single" w:sz="4" w:space="0" w:color="000000"/>
              <w:left w:val="single" w:sz="4" w:space="0" w:color="000000"/>
              <w:bottom w:val="single" w:sz="4" w:space="0" w:color="auto"/>
            </w:tcBorders>
            <w:shd w:val="clear" w:color="auto" w:fill="808080"/>
            <w:vAlign w:val="center"/>
          </w:tcPr>
          <w:p w14:paraId="6C3BEDCB" w14:textId="77777777" w:rsidR="00D20FDF" w:rsidRPr="000A16A5" w:rsidRDefault="00D20FDF" w:rsidP="00D20FDF">
            <w:pPr>
              <w:rPr>
                <w:rFonts w:cstheme="minorHAnsi"/>
                <w:i/>
                <w:lang w:eastAsia="ar-SA"/>
              </w:rPr>
            </w:pPr>
            <w:r w:rsidRPr="000A16A5">
              <w:rPr>
                <w:rFonts w:cstheme="minorHAnsi"/>
                <w:i/>
                <w:lang w:eastAsia="ar-SA"/>
              </w:rPr>
              <w:t>Podpis(y) osoby(osób) upoważnionej(</w:t>
            </w:r>
            <w:proofErr w:type="spellStart"/>
            <w:r w:rsidRPr="000A16A5">
              <w:rPr>
                <w:rFonts w:cstheme="minorHAnsi"/>
                <w:i/>
                <w:lang w:eastAsia="ar-SA"/>
              </w:rPr>
              <w:t>ych</w:t>
            </w:r>
            <w:proofErr w:type="spellEnd"/>
            <w:r w:rsidRPr="000A16A5">
              <w:rPr>
                <w:rFonts w:cstheme="minorHAnsi"/>
                <w:i/>
                <w:lang w:eastAsia="ar-SA"/>
              </w:rPr>
              <w:t>) do podpisania niniejszej oferty w imieniu Wykonawcy(ów)</w:t>
            </w:r>
          </w:p>
        </w:tc>
        <w:tc>
          <w:tcPr>
            <w:tcW w:w="1620" w:type="dxa"/>
            <w:tcBorders>
              <w:top w:val="single" w:sz="4" w:space="0" w:color="000000"/>
              <w:left w:val="single" w:sz="4" w:space="0" w:color="000000"/>
              <w:bottom w:val="single" w:sz="4" w:space="0" w:color="auto"/>
            </w:tcBorders>
            <w:shd w:val="clear" w:color="auto" w:fill="808080"/>
            <w:vAlign w:val="center"/>
          </w:tcPr>
          <w:p w14:paraId="521E8792" w14:textId="77777777" w:rsidR="00D20FDF" w:rsidRPr="000A16A5" w:rsidRDefault="00D20FDF" w:rsidP="00D20FDF">
            <w:pPr>
              <w:rPr>
                <w:rFonts w:cstheme="minorHAnsi"/>
                <w:i/>
                <w:lang w:eastAsia="ar-SA"/>
              </w:rPr>
            </w:pPr>
            <w:r w:rsidRPr="000A16A5">
              <w:rPr>
                <w:rFonts w:cstheme="minorHAnsi"/>
                <w:i/>
                <w:lang w:eastAsia="ar-SA"/>
              </w:rPr>
              <w:t>Pieczęć(</w:t>
            </w:r>
            <w:proofErr w:type="spellStart"/>
            <w:r w:rsidRPr="000A16A5">
              <w:rPr>
                <w:rFonts w:cstheme="minorHAnsi"/>
                <w:i/>
                <w:lang w:eastAsia="ar-SA"/>
              </w:rPr>
              <w:t>cie</w:t>
            </w:r>
            <w:proofErr w:type="spellEnd"/>
            <w:r w:rsidRPr="000A16A5">
              <w:rPr>
                <w:rFonts w:cstheme="minorHAnsi"/>
                <w:i/>
                <w:lang w:eastAsia="ar-SA"/>
              </w:rPr>
              <w:t xml:space="preserve">) </w:t>
            </w:r>
            <w:proofErr w:type="spellStart"/>
            <w:r w:rsidRPr="000A16A5">
              <w:rPr>
                <w:rFonts w:cstheme="minorHAnsi"/>
                <w:i/>
                <w:lang w:eastAsia="ar-SA"/>
              </w:rPr>
              <w:t>Wykonawc</w:t>
            </w:r>
            <w:proofErr w:type="spellEnd"/>
            <w:r w:rsidRPr="000A16A5">
              <w:rPr>
                <w:rFonts w:cstheme="minorHAnsi"/>
                <w:i/>
                <w:lang w:eastAsia="ar-SA"/>
              </w:rPr>
              <w:t>(ów)</w:t>
            </w:r>
          </w:p>
        </w:tc>
        <w:tc>
          <w:tcPr>
            <w:tcW w:w="1490" w:type="dxa"/>
            <w:tcBorders>
              <w:top w:val="single" w:sz="4" w:space="0" w:color="000000"/>
              <w:left w:val="single" w:sz="4" w:space="0" w:color="000000"/>
              <w:bottom w:val="single" w:sz="4" w:space="0" w:color="auto"/>
              <w:right w:val="single" w:sz="4" w:space="0" w:color="000000"/>
            </w:tcBorders>
            <w:shd w:val="clear" w:color="auto" w:fill="808080"/>
            <w:vAlign w:val="center"/>
          </w:tcPr>
          <w:p w14:paraId="7843CB92" w14:textId="77777777" w:rsidR="00D20FDF" w:rsidRPr="000A16A5" w:rsidRDefault="00D20FDF" w:rsidP="00D20FDF">
            <w:pPr>
              <w:rPr>
                <w:rFonts w:cstheme="minorHAnsi"/>
                <w:i/>
                <w:lang w:eastAsia="ar-SA"/>
              </w:rPr>
            </w:pPr>
            <w:r w:rsidRPr="000A16A5">
              <w:rPr>
                <w:rFonts w:cstheme="minorHAnsi"/>
                <w:i/>
                <w:lang w:eastAsia="ar-SA"/>
              </w:rPr>
              <w:t>Miejscowość</w:t>
            </w:r>
          </w:p>
          <w:p w14:paraId="5BE59094" w14:textId="77777777" w:rsidR="00D20FDF" w:rsidRPr="000A16A5" w:rsidRDefault="00D20FDF" w:rsidP="00D20FDF">
            <w:pPr>
              <w:rPr>
                <w:rFonts w:cstheme="minorHAnsi"/>
                <w:i/>
                <w:lang w:eastAsia="ar-SA"/>
              </w:rPr>
            </w:pPr>
            <w:r w:rsidRPr="000A16A5">
              <w:rPr>
                <w:rFonts w:cstheme="minorHAnsi"/>
                <w:i/>
                <w:lang w:eastAsia="ar-SA"/>
              </w:rPr>
              <w:t>i data</w:t>
            </w:r>
          </w:p>
        </w:tc>
      </w:tr>
      <w:tr w:rsidR="00D20FDF" w:rsidRPr="000A16A5" w14:paraId="627E9997" w14:textId="77777777" w:rsidTr="00A01205">
        <w:trPr>
          <w:jc w:val="center"/>
        </w:trPr>
        <w:tc>
          <w:tcPr>
            <w:tcW w:w="720" w:type="dxa"/>
            <w:tcBorders>
              <w:top w:val="single" w:sz="4" w:space="0" w:color="auto"/>
              <w:left w:val="single" w:sz="4" w:space="0" w:color="auto"/>
              <w:bottom w:val="single" w:sz="4" w:space="0" w:color="auto"/>
              <w:right w:val="single" w:sz="4" w:space="0" w:color="auto"/>
            </w:tcBorders>
          </w:tcPr>
          <w:p w14:paraId="41387026" w14:textId="77777777" w:rsidR="00D20FDF" w:rsidRPr="000A16A5" w:rsidRDefault="00D20FDF" w:rsidP="00D20FDF">
            <w:pPr>
              <w:rPr>
                <w:rFonts w:cstheme="minorHAnsi"/>
                <w:i/>
                <w:lang w:eastAsia="ar-SA"/>
              </w:rPr>
            </w:pPr>
          </w:p>
        </w:tc>
        <w:tc>
          <w:tcPr>
            <w:tcW w:w="1800" w:type="dxa"/>
            <w:tcBorders>
              <w:top w:val="single" w:sz="4" w:space="0" w:color="auto"/>
              <w:left w:val="single" w:sz="4" w:space="0" w:color="auto"/>
              <w:bottom w:val="single" w:sz="4" w:space="0" w:color="auto"/>
              <w:right w:val="single" w:sz="4" w:space="0" w:color="auto"/>
            </w:tcBorders>
          </w:tcPr>
          <w:p w14:paraId="2D332637" w14:textId="77777777" w:rsidR="00D20FDF" w:rsidRPr="000A16A5" w:rsidRDefault="00D20FDF" w:rsidP="00D20FDF">
            <w:pPr>
              <w:rPr>
                <w:rFonts w:cstheme="minorHAnsi"/>
                <w:i/>
                <w:lang w:eastAsia="ar-SA"/>
              </w:rPr>
            </w:pPr>
          </w:p>
        </w:tc>
        <w:tc>
          <w:tcPr>
            <w:tcW w:w="2520" w:type="dxa"/>
            <w:tcBorders>
              <w:top w:val="single" w:sz="4" w:space="0" w:color="auto"/>
              <w:left w:val="single" w:sz="4" w:space="0" w:color="auto"/>
              <w:bottom w:val="single" w:sz="4" w:space="0" w:color="auto"/>
              <w:right w:val="single" w:sz="4" w:space="0" w:color="auto"/>
            </w:tcBorders>
          </w:tcPr>
          <w:p w14:paraId="1E4DDF9A" w14:textId="77777777" w:rsidR="00D20FDF" w:rsidRPr="000A16A5" w:rsidRDefault="00D20FDF" w:rsidP="00D20FDF">
            <w:pPr>
              <w:rPr>
                <w:rFonts w:cstheme="minorHAnsi"/>
                <w:i/>
                <w:lang w:eastAsia="ar-SA"/>
              </w:rPr>
            </w:pPr>
          </w:p>
        </w:tc>
        <w:tc>
          <w:tcPr>
            <w:tcW w:w="2160" w:type="dxa"/>
            <w:tcBorders>
              <w:top w:val="single" w:sz="4" w:space="0" w:color="auto"/>
              <w:left w:val="single" w:sz="4" w:space="0" w:color="auto"/>
              <w:bottom w:val="single" w:sz="4" w:space="0" w:color="auto"/>
              <w:right w:val="single" w:sz="4" w:space="0" w:color="auto"/>
            </w:tcBorders>
          </w:tcPr>
          <w:p w14:paraId="2C87E5B2" w14:textId="77777777" w:rsidR="00D20FDF" w:rsidRPr="000A16A5" w:rsidRDefault="00D20FDF" w:rsidP="00D20FDF">
            <w:pPr>
              <w:rPr>
                <w:rFonts w:cstheme="minorHAnsi"/>
                <w:i/>
                <w:lang w:eastAsia="ar-SA"/>
              </w:rPr>
            </w:pPr>
          </w:p>
        </w:tc>
        <w:tc>
          <w:tcPr>
            <w:tcW w:w="1620" w:type="dxa"/>
            <w:tcBorders>
              <w:top w:val="single" w:sz="4" w:space="0" w:color="auto"/>
              <w:left w:val="single" w:sz="4" w:space="0" w:color="auto"/>
              <w:bottom w:val="single" w:sz="4" w:space="0" w:color="auto"/>
              <w:right w:val="single" w:sz="4" w:space="0" w:color="auto"/>
            </w:tcBorders>
          </w:tcPr>
          <w:p w14:paraId="7483B3D4" w14:textId="77777777" w:rsidR="00D20FDF" w:rsidRPr="000A16A5" w:rsidRDefault="00D20FDF" w:rsidP="00D20FDF">
            <w:pPr>
              <w:rPr>
                <w:rFonts w:cstheme="minorHAnsi"/>
                <w:i/>
                <w:lang w:eastAsia="ar-SA"/>
              </w:rPr>
            </w:pPr>
          </w:p>
        </w:tc>
        <w:tc>
          <w:tcPr>
            <w:tcW w:w="1490" w:type="dxa"/>
            <w:tcBorders>
              <w:top w:val="single" w:sz="4" w:space="0" w:color="auto"/>
              <w:left w:val="single" w:sz="4" w:space="0" w:color="auto"/>
              <w:bottom w:val="single" w:sz="4" w:space="0" w:color="auto"/>
              <w:right w:val="single" w:sz="4" w:space="0" w:color="auto"/>
            </w:tcBorders>
          </w:tcPr>
          <w:p w14:paraId="7B96C7DE" w14:textId="77777777" w:rsidR="00D20FDF" w:rsidRPr="000A16A5" w:rsidRDefault="00D20FDF" w:rsidP="00D20FDF">
            <w:pPr>
              <w:rPr>
                <w:rFonts w:cstheme="minorHAnsi"/>
                <w:i/>
                <w:lang w:eastAsia="ar-SA"/>
              </w:rPr>
            </w:pPr>
          </w:p>
        </w:tc>
      </w:tr>
      <w:tr w:rsidR="00A01205" w:rsidRPr="000A16A5" w14:paraId="0694C590" w14:textId="77777777" w:rsidTr="00A01205">
        <w:trPr>
          <w:jc w:val="center"/>
        </w:trPr>
        <w:tc>
          <w:tcPr>
            <w:tcW w:w="720" w:type="dxa"/>
            <w:tcBorders>
              <w:top w:val="single" w:sz="4" w:space="0" w:color="auto"/>
              <w:left w:val="single" w:sz="4" w:space="0" w:color="auto"/>
              <w:bottom w:val="single" w:sz="4" w:space="0" w:color="auto"/>
              <w:right w:val="single" w:sz="4" w:space="0" w:color="auto"/>
            </w:tcBorders>
          </w:tcPr>
          <w:p w14:paraId="08FBC955" w14:textId="77777777" w:rsidR="00A01205" w:rsidRPr="000A16A5" w:rsidRDefault="00A01205" w:rsidP="00D20FDF">
            <w:pPr>
              <w:rPr>
                <w:rFonts w:cstheme="minorHAnsi"/>
                <w:i/>
                <w:lang w:eastAsia="ar-SA"/>
              </w:rPr>
            </w:pPr>
          </w:p>
        </w:tc>
        <w:tc>
          <w:tcPr>
            <w:tcW w:w="1800" w:type="dxa"/>
            <w:tcBorders>
              <w:top w:val="single" w:sz="4" w:space="0" w:color="auto"/>
              <w:left w:val="single" w:sz="4" w:space="0" w:color="auto"/>
              <w:bottom w:val="single" w:sz="4" w:space="0" w:color="auto"/>
              <w:right w:val="single" w:sz="4" w:space="0" w:color="auto"/>
            </w:tcBorders>
          </w:tcPr>
          <w:p w14:paraId="3E67744E" w14:textId="77777777" w:rsidR="00A01205" w:rsidRPr="000A16A5" w:rsidRDefault="00A01205" w:rsidP="00D20FDF">
            <w:pPr>
              <w:rPr>
                <w:rFonts w:cstheme="minorHAnsi"/>
                <w:i/>
                <w:lang w:eastAsia="ar-SA"/>
              </w:rPr>
            </w:pPr>
          </w:p>
        </w:tc>
        <w:tc>
          <w:tcPr>
            <w:tcW w:w="2520" w:type="dxa"/>
            <w:tcBorders>
              <w:top w:val="single" w:sz="4" w:space="0" w:color="auto"/>
              <w:left w:val="single" w:sz="4" w:space="0" w:color="auto"/>
              <w:bottom w:val="single" w:sz="4" w:space="0" w:color="auto"/>
              <w:right w:val="single" w:sz="4" w:space="0" w:color="auto"/>
            </w:tcBorders>
          </w:tcPr>
          <w:p w14:paraId="21E5B78B" w14:textId="77777777" w:rsidR="00A01205" w:rsidRPr="000A16A5" w:rsidRDefault="00A01205" w:rsidP="00D20FDF">
            <w:pPr>
              <w:rPr>
                <w:rFonts w:cstheme="minorHAnsi"/>
                <w:i/>
                <w:lang w:eastAsia="ar-SA"/>
              </w:rPr>
            </w:pPr>
          </w:p>
        </w:tc>
        <w:tc>
          <w:tcPr>
            <w:tcW w:w="2160" w:type="dxa"/>
            <w:tcBorders>
              <w:top w:val="single" w:sz="4" w:space="0" w:color="auto"/>
              <w:left w:val="single" w:sz="4" w:space="0" w:color="auto"/>
              <w:bottom w:val="single" w:sz="4" w:space="0" w:color="auto"/>
              <w:right w:val="single" w:sz="4" w:space="0" w:color="auto"/>
            </w:tcBorders>
          </w:tcPr>
          <w:p w14:paraId="04BF15DC" w14:textId="77777777" w:rsidR="00A01205" w:rsidRPr="000A16A5" w:rsidRDefault="00A01205" w:rsidP="00D20FDF">
            <w:pPr>
              <w:rPr>
                <w:rFonts w:cstheme="minorHAnsi"/>
                <w:i/>
                <w:lang w:eastAsia="ar-SA"/>
              </w:rPr>
            </w:pPr>
          </w:p>
        </w:tc>
        <w:tc>
          <w:tcPr>
            <w:tcW w:w="1620" w:type="dxa"/>
            <w:tcBorders>
              <w:top w:val="single" w:sz="4" w:space="0" w:color="auto"/>
              <w:left w:val="single" w:sz="4" w:space="0" w:color="auto"/>
              <w:bottom w:val="single" w:sz="4" w:space="0" w:color="auto"/>
              <w:right w:val="single" w:sz="4" w:space="0" w:color="auto"/>
            </w:tcBorders>
          </w:tcPr>
          <w:p w14:paraId="31B63B8A" w14:textId="77777777" w:rsidR="00A01205" w:rsidRPr="000A16A5" w:rsidRDefault="00A01205" w:rsidP="00D20FDF">
            <w:pPr>
              <w:rPr>
                <w:rFonts w:cstheme="minorHAnsi"/>
                <w:i/>
                <w:lang w:eastAsia="ar-SA"/>
              </w:rPr>
            </w:pPr>
          </w:p>
        </w:tc>
        <w:tc>
          <w:tcPr>
            <w:tcW w:w="1490" w:type="dxa"/>
            <w:tcBorders>
              <w:top w:val="single" w:sz="4" w:space="0" w:color="auto"/>
              <w:left w:val="single" w:sz="4" w:space="0" w:color="auto"/>
              <w:bottom w:val="single" w:sz="4" w:space="0" w:color="auto"/>
              <w:right w:val="single" w:sz="4" w:space="0" w:color="auto"/>
            </w:tcBorders>
          </w:tcPr>
          <w:p w14:paraId="3716F3D3" w14:textId="77777777" w:rsidR="00A01205" w:rsidRPr="000A16A5" w:rsidRDefault="00A01205" w:rsidP="00D20FDF">
            <w:pPr>
              <w:rPr>
                <w:rFonts w:cstheme="minorHAnsi"/>
                <w:i/>
                <w:lang w:eastAsia="ar-SA"/>
              </w:rPr>
            </w:pPr>
          </w:p>
        </w:tc>
      </w:tr>
    </w:tbl>
    <w:p w14:paraId="536293F8" w14:textId="4E27F5A0" w:rsidR="00D20FDF" w:rsidRPr="000A16A5" w:rsidRDefault="00D20FDF" w:rsidP="00D46D3C">
      <w:pPr>
        <w:spacing w:after="0" w:line="360" w:lineRule="auto"/>
        <w:jc w:val="both"/>
        <w:rPr>
          <w:rFonts w:eastAsia="Times New Roman" w:cstheme="minorHAnsi"/>
          <w:i/>
          <w:iCs/>
          <w:sz w:val="24"/>
          <w:szCs w:val="24"/>
          <w:u w:val="single"/>
          <w:lang w:eastAsia="pl-PL"/>
        </w:rPr>
      </w:pPr>
      <w:bookmarkStart w:id="5" w:name="_GoBack"/>
      <w:bookmarkEnd w:id="5"/>
    </w:p>
    <w:sectPr w:rsidR="00D20FDF" w:rsidRPr="000A16A5" w:rsidSect="007812FB">
      <w:head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C734BF" w14:textId="77777777" w:rsidR="00B001F6" w:rsidRDefault="00B001F6" w:rsidP="00541E8A">
      <w:pPr>
        <w:spacing w:after="0" w:line="240" w:lineRule="auto"/>
      </w:pPr>
      <w:r>
        <w:separator/>
      </w:r>
    </w:p>
  </w:endnote>
  <w:endnote w:type="continuationSeparator" w:id="0">
    <w:p w14:paraId="6C040576" w14:textId="77777777" w:rsidR="00B001F6" w:rsidRDefault="00B001F6" w:rsidP="00541E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ans-serif">
    <w:altName w:val="Arial"/>
    <w:charset w:val="EE"/>
    <w:family w:val="auto"/>
    <w:pitch w:val="default"/>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721515" w14:textId="77777777" w:rsidR="006156D6" w:rsidRPr="00C5421E" w:rsidRDefault="006156D6" w:rsidP="00541E8A">
    <w:pPr>
      <w:jc w:val="center"/>
      <w:rPr>
        <w:rFonts w:ascii="Calibri" w:hAnsi="Calibr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345B61" w14:textId="77777777" w:rsidR="00B001F6" w:rsidRDefault="00B001F6" w:rsidP="00541E8A">
      <w:pPr>
        <w:spacing w:after="0" w:line="240" w:lineRule="auto"/>
      </w:pPr>
      <w:r>
        <w:separator/>
      </w:r>
    </w:p>
  </w:footnote>
  <w:footnote w:type="continuationSeparator" w:id="0">
    <w:p w14:paraId="7934BEE9" w14:textId="77777777" w:rsidR="00B001F6" w:rsidRDefault="00B001F6" w:rsidP="00541E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11C36A" w14:textId="5D4305DE" w:rsidR="006156D6" w:rsidRDefault="006156D6">
    <w:pPr>
      <w:pStyle w:val="Nagwek"/>
    </w:pPr>
    <w:r>
      <w:rPr>
        <w:noProof/>
        <w:lang w:eastAsia="pl-PL"/>
      </w:rPr>
      <mc:AlternateContent>
        <mc:Choice Requires="wps">
          <w:drawing>
            <wp:anchor distT="0" distB="0" distL="114300" distR="114300" simplePos="0" relativeHeight="251666432" behindDoc="0" locked="0" layoutInCell="0" allowOverlap="1" wp14:anchorId="48C79029" wp14:editId="25F64FAF">
              <wp:simplePos x="0" y="0"/>
              <wp:positionH relativeFrom="margin">
                <wp:align>left</wp:align>
              </wp:positionH>
              <wp:positionV relativeFrom="topMargin">
                <wp:align>center</wp:align>
              </wp:positionV>
              <wp:extent cx="5943600" cy="170815"/>
              <wp:effectExtent l="0" t="0" r="0" b="1905"/>
              <wp:wrapNone/>
              <wp:docPr id="218" name="Pole tekstowe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F5EE68" w14:textId="78133A91" w:rsidR="006156D6" w:rsidRDefault="006156D6" w:rsidP="000A16A5">
                          <w:pPr>
                            <w:spacing w:after="0" w:line="240" w:lineRule="auto"/>
                          </w:pPr>
                          <w:r>
                            <w:t>ZP.271.25.2020</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218" o:spid="_x0000_s1026" type="#_x0000_t202" style="position:absolute;margin-left:0;margin-top:0;width:468pt;height:13.45pt;z-index:251666432;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UHieMuAIAALwF&#10;AAAOAAAAAAAAAAAAAAAAAC4CAABkcnMvZTJvRG9jLnhtbFBLAQItABQABgAIAAAAIQBczPU/2wAA&#10;AAQBAAAPAAAAAAAAAAAAAAAAABIFAABkcnMvZG93bnJldi54bWxQSwUGAAAAAAQABADzAAAAGgYA&#10;AAAA&#10;" o:allowincell="f" filled="f" stroked="f">
              <v:textbox style="mso-fit-shape-to-text:t" inset=",0,,0">
                <w:txbxContent>
                  <w:p w14:paraId="06F5EE68" w14:textId="78133A91" w:rsidR="006156D6" w:rsidRDefault="006156D6" w:rsidP="000A16A5">
                    <w:pPr>
                      <w:spacing w:after="0" w:line="240" w:lineRule="auto"/>
                    </w:pPr>
                    <w:r>
                      <w:t>ZP.271.25.2020</w:t>
                    </w:r>
                  </w:p>
                </w:txbxContent>
              </v:textbox>
              <w10:wrap anchorx="margin" anchory="margin"/>
            </v:shape>
          </w:pict>
        </mc:Fallback>
      </mc:AlternateContent>
    </w:r>
    <w:r>
      <w:rPr>
        <w:noProof/>
        <w:lang w:eastAsia="pl-PL"/>
      </w:rPr>
      <mc:AlternateContent>
        <mc:Choice Requires="wps">
          <w:drawing>
            <wp:anchor distT="0" distB="0" distL="114300" distR="114300" simplePos="0" relativeHeight="251665408" behindDoc="0" locked="0" layoutInCell="0" allowOverlap="1" wp14:anchorId="2B6A637D" wp14:editId="311387EA">
              <wp:simplePos x="0" y="0"/>
              <wp:positionH relativeFrom="page">
                <wp:align>left</wp:align>
              </wp:positionH>
              <wp:positionV relativeFrom="topMargin">
                <wp:align>center</wp:align>
              </wp:positionV>
              <wp:extent cx="914400" cy="170815"/>
              <wp:effectExtent l="0" t="0" r="0" b="635"/>
              <wp:wrapNone/>
              <wp:docPr id="219" name="Pole tekstowe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rgbClr val="0070C0"/>
                      </a:solidFill>
                      <a:ln>
                        <a:noFill/>
                      </a:ln>
                    </wps:spPr>
                    <wps:txbx>
                      <w:txbxContent>
                        <w:p w14:paraId="4206ACE1" w14:textId="77777777" w:rsidR="006156D6" w:rsidRPr="007812FB" w:rsidRDefault="006156D6">
                          <w:pPr>
                            <w:spacing w:after="0" w:line="240" w:lineRule="auto"/>
                            <w:jc w:val="right"/>
                            <w:rPr>
                              <w:b/>
                              <w:bCs/>
                              <w:color w:val="FFFFFF" w:themeColor="background1"/>
                            </w:rPr>
                          </w:pPr>
                          <w:r w:rsidRPr="007812FB">
                            <w:rPr>
                              <w:b/>
                              <w:bCs/>
                            </w:rPr>
                            <w:fldChar w:fldCharType="begin"/>
                          </w:r>
                          <w:r w:rsidRPr="007812FB">
                            <w:rPr>
                              <w:b/>
                              <w:bCs/>
                            </w:rPr>
                            <w:instrText>PAGE   \* MERGEFORMAT</w:instrText>
                          </w:r>
                          <w:r w:rsidRPr="007812FB">
                            <w:rPr>
                              <w:b/>
                              <w:bCs/>
                            </w:rPr>
                            <w:fldChar w:fldCharType="separate"/>
                          </w:r>
                          <w:r w:rsidR="00A01205" w:rsidRPr="00A01205">
                            <w:rPr>
                              <w:b/>
                              <w:bCs/>
                              <w:noProof/>
                              <w:color w:val="FFFFFF" w:themeColor="background1"/>
                            </w:rPr>
                            <w:t>2</w:t>
                          </w:r>
                          <w:r w:rsidRPr="007812FB">
                            <w:rPr>
                              <w:b/>
                              <w:bCs/>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219" o:spid="_x0000_s1027" type="#_x0000_t202" style="position:absolute;margin-left:0;margin-top:0;width:1in;height:13.45pt;z-index:251665408;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" o:allowincell="f" fillcolor="#0070c0" stroked="f">
              <v:textbox style="mso-fit-shape-to-text:t" inset=",0,,0">
                <w:txbxContent>
                  <w:p w14:paraId="4206ACE1" w14:textId="77777777" w:rsidR="006156D6" w:rsidRPr="007812FB" w:rsidRDefault="006156D6">
                    <w:pPr>
                      <w:spacing w:after="0" w:line="240" w:lineRule="auto"/>
                      <w:jc w:val="right"/>
                      <w:rPr>
                        <w:b/>
                        <w:bCs/>
                        <w:color w:val="FFFFFF" w:themeColor="background1"/>
                      </w:rPr>
                    </w:pPr>
                    <w:r w:rsidRPr="007812FB">
                      <w:rPr>
                        <w:b/>
                        <w:bCs/>
                      </w:rPr>
                      <w:fldChar w:fldCharType="begin"/>
                    </w:r>
                    <w:r w:rsidRPr="007812FB">
                      <w:rPr>
                        <w:b/>
                        <w:bCs/>
                      </w:rPr>
                      <w:instrText>PAGE   \* MERGEFORMAT</w:instrText>
                    </w:r>
                    <w:r w:rsidRPr="007812FB">
                      <w:rPr>
                        <w:b/>
                        <w:bCs/>
                      </w:rPr>
                      <w:fldChar w:fldCharType="separate"/>
                    </w:r>
                    <w:r w:rsidR="00A01205" w:rsidRPr="00A01205">
                      <w:rPr>
                        <w:b/>
                        <w:bCs/>
                        <w:noProof/>
                        <w:color w:val="FFFFFF" w:themeColor="background1"/>
                      </w:rPr>
                      <w:t>2</w:t>
                    </w:r>
                    <w:r w:rsidRPr="007812FB">
                      <w:rPr>
                        <w:b/>
                        <w:bCs/>
                        <w:color w:val="FFFFFF" w:themeColor="background1"/>
                      </w:rPr>
                      <w:fldChar w:fldCharType="end"/>
                    </w:r>
                  </w:p>
                </w:txbxContent>
              </v:textbox>
              <w10:wrap anchorx="page"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4ACD50" w14:textId="48B83D0A" w:rsidR="006156D6" w:rsidRPr="00060A61" w:rsidRDefault="006156D6" w:rsidP="00541E8A">
    <w:pPr>
      <w:pStyle w:val="Nagwek"/>
    </w:pPr>
    <w:r>
      <w:rPr>
        <w:noProof/>
        <w:lang w:eastAsia="pl-PL"/>
      </w:rPr>
      <mc:AlternateContent>
        <mc:Choice Requires="wps">
          <w:drawing>
            <wp:anchor distT="0" distB="0" distL="114300" distR="114300" simplePos="0" relativeHeight="251669504" behindDoc="0" locked="0" layoutInCell="0" allowOverlap="1" wp14:anchorId="5F0A94E7" wp14:editId="33FF4DD1">
              <wp:simplePos x="0" y="0"/>
              <wp:positionH relativeFrom="margin">
                <wp:align>left</wp:align>
              </wp:positionH>
              <wp:positionV relativeFrom="topMargin">
                <wp:align>center</wp:align>
              </wp:positionV>
              <wp:extent cx="5943600" cy="173736"/>
              <wp:effectExtent l="0" t="0" r="0" b="635"/>
              <wp:wrapNone/>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EDA378" w14:textId="7493F06E" w:rsidR="006156D6" w:rsidRDefault="006156D6">
                          <w:pPr>
                            <w:spacing w:after="0" w:line="240" w:lineRule="auto"/>
                            <w:jc w:val="right"/>
                          </w:pPr>
                          <w:r>
                            <w:t>ZP.271.25.2020</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0" o:spid="_x0000_s1028" type="#_x0000_t202" style="position:absolute;margin-left:0;margin-top:0;width:468pt;height:13.7pt;z-index:251669504;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" o:allowincell="f" filled="f" stroked="f">
              <v:textbox style="mso-fit-shape-to-text:t" inset=",0,,0">
                <w:txbxContent>
                  <w:p w14:paraId="46EDA378" w14:textId="7493F06E" w:rsidR="006156D6" w:rsidRDefault="006156D6">
                    <w:pPr>
                      <w:spacing w:after="0" w:line="240" w:lineRule="auto"/>
                      <w:jc w:val="right"/>
                    </w:pPr>
                    <w:r>
                      <w:t>ZP.271.25.2020</w:t>
                    </w:r>
                  </w:p>
                </w:txbxContent>
              </v:textbox>
              <w10:wrap anchorx="margin" anchory="margin"/>
            </v:shape>
          </w:pict>
        </mc:Fallback>
      </mc:AlternateContent>
    </w:r>
    <w:r>
      <w:rPr>
        <w:noProof/>
        <w:lang w:eastAsia="pl-PL"/>
      </w:rPr>
      <mc:AlternateContent>
        <mc:Choice Requires="wps">
          <w:drawing>
            <wp:anchor distT="0" distB="0" distL="114300" distR="114300" simplePos="0" relativeHeight="251668480" behindDoc="0" locked="0" layoutInCell="0" allowOverlap="1" wp14:anchorId="645913FB" wp14:editId="65BE5249">
              <wp:simplePos x="0" y="0"/>
              <wp:positionH relativeFrom="page">
                <wp:align>right</wp:align>
              </wp:positionH>
              <wp:positionV relativeFrom="topMargin">
                <wp:align>center</wp:align>
              </wp:positionV>
              <wp:extent cx="911860" cy="170815"/>
              <wp:effectExtent l="0" t="0" r="0" b="635"/>
              <wp:wrapNone/>
              <wp:docPr id="11" name="Pole tekstow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rgbClr val="0070C0"/>
                      </a:solidFill>
                      <a:ln>
                        <a:noFill/>
                      </a:ln>
                    </wps:spPr>
                    <wps:txbx>
                      <w:txbxContent>
                        <w:p w14:paraId="25A51235" w14:textId="77777777" w:rsidR="006156D6" w:rsidRPr="007812FB" w:rsidRDefault="006156D6">
                          <w:pPr>
                            <w:spacing w:after="0" w:line="240" w:lineRule="auto"/>
                            <w:rPr>
                              <w:b/>
                              <w:bCs/>
                              <w:color w:val="FFFFFF" w:themeColor="background1"/>
                            </w:rPr>
                          </w:pPr>
                          <w:r w:rsidRPr="007812FB">
                            <w:rPr>
                              <w:b/>
                              <w:bCs/>
                            </w:rPr>
                            <w:fldChar w:fldCharType="begin"/>
                          </w:r>
                          <w:r w:rsidRPr="007812FB">
                            <w:rPr>
                              <w:b/>
                              <w:bCs/>
                            </w:rPr>
                            <w:instrText>PAGE   \* MERGEFORMAT</w:instrText>
                          </w:r>
                          <w:r w:rsidRPr="007812FB">
                            <w:rPr>
                              <w:b/>
                              <w:bCs/>
                            </w:rPr>
                            <w:fldChar w:fldCharType="separate"/>
                          </w:r>
                          <w:r w:rsidR="00A01205" w:rsidRPr="00A01205">
                            <w:rPr>
                              <w:b/>
                              <w:bCs/>
                              <w:noProof/>
                              <w:color w:val="FFFFFF" w:themeColor="background1"/>
                            </w:rPr>
                            <w:t>1</w:t>
                          </w:r>
                          <w:r w:rsidRPr="007812FB">
                            <w:rPr>
                              <w:b/>
                              <w:bCs/>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1" o:spid="_x0000_s1029" type="#_x0000_t202" style="position:absolute;margin-left:20.6pt;margin-top:0;width:71.8pt;height:13.45pt;z-index:251668480;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" o:allowincell="f" fillcolor="#0070c0" stroked="f">
              <v:textbox style="mso-fit-shape-to-text:t" inset=",0,,0">
                <w:txbxContent>
                  <w:p w14:paraId="25A51235" w14:textId="77777777" w:rsidR="006156D6" w:rsidRPr="007812FB" w:rsidRDefault="006156D6">
                    <w:pPr>
                      <w:spacing w:after="0" w:line="240" w:lineRule="auto"/>
                      <w:rPr>
                        <w:b/>
                        <w:bCs/>
                        <w:color w:val="FFFFFF" w:themeColor="background1"/>
                      </w:rPr>
                    </w:pPr>
                    <w:r w:rsidRPr="007812FB">
                      <w:rPr>
                        <w:b/>
                        <w:bCs/>
                      </w:rPr>
                      <w:fldChar w:fldCharType="begin"/>
                    </w:r>
                    <w:r w:rsidRPr="007812FB">
                      <w:rPr>
                        <w:b/>
                        <w:bCs/>
                      </w:rPr>
                      <w:instrText>PAGE   \* MERGEFORMAT</w:instrText>
                    </w:r>
                    <w:r w:rsidRPr="007812FB">
                      <w:rPr>
                        <w:b/>
                        <w:bCs/>
                      </w:rPr>
                      <w:fldChar w:fldCharType="separate"/>
                    </w:r>
                    <w:r w:rsidR="00A01205" w:rsidRPr="00A01205">
                      <w:rPr>
                        <w:b/>
                        <w:bCs/>
                        <w:noProof/>
                        <w:color w:val="FFFFFF" w:themeColor="background1"/>
                      </w:rPr>
                      <w:t>1</w:t>
                    </w:r>
                    <w:r w:rsidRPr="007812FB">
                      <w:rPr>
                        <w:b/>
                        <w:bCs/>
                        <w:color w:val="FFFFFF" w:themeColor="background1"/>
                      </w:rPr>
                      <w:fldChar w:fldCharType="end"/>
                    </w:r>
                  </w:p>
                </w:txbxContent>
              </v:textbox>
              <w10:wrap anchorx="page" anchory="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DE761D" w14:textId="7598954A" w:rsidR="006156D6" w:rsidRDefault="006156D6">
    <w:pPr>
      <w:pStyle w:val="Nagwek"/>
    </w:pPr>
    <w:r>
      <w:rPr>
        <w:noProof/>
        <w:lang w:eastAsia="pl-PL"/>
      </w:rPr>
      <mc:AlternateContent>
        <mc:Choice Requires="wps">
          <w:drawing>
            <wp:anchor distT="0" distB="0" distL="114300" distR="114300" simplePos="0" relativeHeight="251672576" behindDoc="0" locked="0" layoutInCell="0" allowOverlap="1" wp14:anchorId="79A4304A" wp14:editId="2ADD8331">
              <wp:simplePos x="0" y="0"/>
              <wp:positionH relativeFrom="margin">
                <wp:align>left</wp:align>
              </wp:positionH>
              <wp:positionV relativeFrom="topMargin">
                <wp:align>center</wp:align>
              </wp:positionV>
              <wp:extent cx="5943600" cy="173736"/>
              <wp:effectExtent l="0" t="0" r="0" b="635"/>
              <wp:wrapNone/>
              <wp:docPr id="12" name="Pole tekstow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D8A170" w14:textId="166FF981" w:rsidR="006156D6" w:rsidRDefault="006156D6" w:rsidP="000A16A5">
                          <w:pPr>
                            <w:spacing w:after="0" w:line="240" w:lineRule="auto"/>
                            <w:jc w:val="right"/>
                          </w:pPr>
                          <w:r>
                            <w:t>ZP.271.25.2020</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2" o:spid="_x0000_s1030" type="#_x0000_t202" style="position:absolute;margin-left:0;margin-top:0;width:468pt;height:13.7pt;z-index:251672576;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" o:allowincell="f" filled="f" stroked="f">
              <v:textbox style="mso-fit-shape-to-text:t" inset=",0,,0">
                <w:txbxContent>
                  <w:p w14:paraId="2CD8A170" w14:textId="166FF981" w:rsidR="006156D6" w:rsidRDefault="006156D6" w:rsidP="000A16A5">
                    <w:pPr>
                      <w:spacing w:after="0" w:line="240" w:lineRule="auto"/>
                      <w:jc w:val="right"/>
                    </w:pPr>
                    <w:r>
                      <w:t>ZP.271.25.2020</w:t>
                    </w:r>
                  </w:p>
                </w:txbxContent>
              </v:textbox>
              <w10:wrap anchorx="margin" anchory="margin"/>
            </v:shape>
          </w:pict>
        </mc:Fallback>
      </mc:AlternateContent>
    </w:r>
    <w:r>
      <w:rPr>
        <w:noProof/>
        <w:lang w:eastAsia="pl-PL"/>
      </w:rPr>
      <mc:AlternateContent>
        <mc:Choice Requires="wps">
          <w:drawing>
            <wp:anchor distT="0" distB="0" distL="114300" distR="114300" simplePos="0" relativeHeight="251671552" behindDoc="0" locked="0" layoutInCell="0" allowOverlap="1" wp14:anchorId="0EFEAF78" wp14:editId="7085ED74">
              <wp:simplePos x="0" y="0"/>
              <wp:positionH relativeFrom="page">
                <wp:align>right</wp:align>
              </wp:positionH>
              <wp:positionV relativeFrom="topMargin">
                <wp:align>center</wp:align>
              </wp:positionV>
              <wp:extent cx="911860" cy="170815"/>
              <wp:effectExtent l="0" t="0" r="0" b="635"/>
              <wp:wrapNone/>
              <wp:docPr id="13" name="Pole tekstow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rgbClr val="0070C0"/>
                      </a:solidFill>
                      <a:ln>
                        <a:noFill/>
                      </a:ln>
                    </wps:spPr>
                    <wps:txbx>
                      <w:txbxContent>
                        <w:p w14:paraId="1F1DCD21" w14:textId="77777777" w:rsidR="006156D6" w:rsidRPr="007812FB" w:rsidRDefault="006156D6">
                          <w:pPr>
                            <w:spacing w:after="0" w:line="240" w:lineRule="auto"/>
                            <w:rPr>
                              <w:b/>
                              <w:bCs/>
                              <w:color w:val="FFFFFF" w:themeColor="background1"/>
                            </w:rPr>
                          </w:pPr>
                          <w:r w:rsidRPr="007812FB">
                            <w:rPr>
                              <w:b/>
                              <w:bCs/>
                            </w:rPr>
                            <w:fldChar w:fldCharType="begin"/>
                          </w:r>
                          <w:r w:rsidRPr="007812FB">
                            <w:rPr>
                              <w:b/>
                              <w:bCs/>
                            </w:rPr>
                            <w:instrText>PAGE   \* MERGEFORMAT</w:instrText>
                          </w:r>
                          <w:r w:rsidRPr="007812FB">
                            <w:rPr>
                              <w:b/>
                              <w:bCs/>
                            </w:rPr>
                            <w:fldChar w:fldCharType="separate"/>
                          </w:r>
                          <w:r w:rsidR="00A01205" w:rsidRPr="00A01205">
                            <w:rPr>
                              <w:b/>
                              <w:bCs/>
                              <w:noProof/>
                              <w:color w:val="FFFFFF" w:themeColor="background1"/>
                            </w:rPr>
                            <w:t>3</w:t>
                          </w:r>
                          <w:r w:rsidRPr="007812FB">
                            <w:rPr>
                              <w:b/>
                              <w:bCs/>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3" o:spid="_x0000_s1031" type="#_x0000_t202" style="position:absolute;margin-left:20.6pt;margin-top:0;width:71.8pt;height:13.45pt;z-index:251671552;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" o:allowincell="f" fillcolor="#0070c0" stroked="f">
              <v:textbox style="mso-fit-shape-to-text:t" inset=",0,,0">
                <w:txbxContent>
                  <w:p w14:paraId="1F1DCD21" w14:textId="77777777" w:rsidR="006156D6" w:rsidRPr="007812FB" w:rsidRDefault="006156D6">
                    <w:pPr>
                      <w:spacing w:after="0" w:line="240" w:lineRule="auto"/>
                      <w:rPr>
                        <w:b/>
                        <w:bCs/>
                        <w:color w:val="FFFFFF" w:themeColor="background1"/>
                      </w:rPr>
                    </w:pPr>
                    <w:r w:rsidRPr="007812FB">
                      <w:rPr>
                        <w:b/>
                        <w:bCs/>
                      </w:rPr>
                      <w:fldChar w:fldCharType="begin"/>
                    </w:r>
                    <w:r w:rsidRPr="007812FB">
                      <w:rPr>
                        <w:b/>
                        <w:bCs/>
                      </w:rPr>
                      <w:instrText>PAGE   \* MERGEFORMAT</w:instrText>
                    </w:r>
                    <w:r w:rsidRPr="007812FB">
                      <w:rPr>
                        <w:b/>
                        <w:bCs/>
                      </w:rPr>
                      <w:fldChar w:fldCharType="separate"/>
                    </w:r>
                    <w:r w:rsidR="00A01205" w:rsidRPr="00A01205">
                      <w:rPr>
                        <w:b/>
                        <w:bCs/>
                        <w:noProof/>
                        <w:color w:val="FFFFFF" w:themeColor="background1"/>
                      </w:rPr>
                      <w:t>3</w:t>
                    </w:r>
                    <w:r w:rsidRPr="007812FB">
                      <w:rPr>
                        <w:b/>
                        <w:bCs/>
                        <w:color w:val="FFFFFF" w:themeColor="background1"/>
                      </w:rPr>
                      <w:fldChar w:fldCharType="end"/>
                    </w:r>
                  </w:p>
                </w:txbxContent>
              </v:textbox>
              <w10:wrap anchorx="page" anchory="margin"/>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ED323C" w14:textId="77777777" w:rsidR="006156D6" w:rsidRDefault="006156D6">
    <w:pPr>
      <w:pStyle w:val="Nagwek"/>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0C6C80" w14:textId="24B6CF37" w:rsidR="006156D6" w:rsidRDefault="006156D6">
    <w:pPr>
      <w:pStyle w:val="Nagwek"/>
    </w:pPr>
    <w:r>
      <w:rPr>
        <w:noProof/>
        <w:lang w:eastAsia="pl-PL"/>
      </w:rPr>
      <mc:AlternateContent>
        <mc:Choice Requires="wps">
          <w:drawing>
            <wp:anchor distT="0" distB="0" distL="114300" distR="114300" simplePos="0" relativeHeight="251660288" behindDoc="0" locked="0" layoutInCell="0" allowOverlap="1" wp14:anchorId="1438438E" wp14:editId="4D845881">
              <wp:simplePos x="0" y="0"/>
              <wp:positionH relativeFrom="margin">
                <wp:align>left</wp:align>
              </wp:positionH>
              <wp:positionV relativeFrom="topMargin">
                <wp:align>center</wp:align>
              </wp:positionV>
              <wp:extent cx="5943600" cy="173736"/>
              <wp:effectExtent l="0" t="0" r="0" b="635"/>
              <wp:wrapNone/>
              <wp:docPr id="220" name="Pole tekstowe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1AF71F" w14:textId="010A13CC" w:rsidR="006156D6" w:rsidRDefault="006156D6" w:rsidP="000A16A5">
                          <w:pPr>
                            <w:spacing w:after="0" w:line="240" w:lineRule="auto"/>
                            <w:jc w:val="right"/>
                          </w:pPr>
                          <w:r>
                            <w:t>ZP.271.25.2020</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220" o:spid="_x0000_s1032" type="#_x0000_t202" style="position:absolute;margin-left:0;margin-top:0;width:468pt;height:13.7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" o:allowincell="f" filled="f" stroked="f">
              <v:textbox style="mso-fit-shape-to-text:t" inset=",0,,0">
                <w:txbxContent>
                  <w:p w14:paraId="031AF71F" w14:textId="010A13CC" w:rsidR="006156D6" w:rsidRDefault="006156D6" w:rsidP="000A16A5">
                    <w:pPr>
                      <w:spacing w:after="0" w:line="240" w:lineRule="auto"/>
                      <w:jc w:val="right"/>
                    </w:pPr>
                    <w:r>
                      <w:t>ZP.271.25.2020</w:t>
                    </w:r>
                  </w:p>
                </w:txbxContent>
              </v:textbox>
              <w10:wrap anchorx="margin" anchory="margin"/>
            </v:shape>
          </w:pict>
        </mc:Fallback>
      </mc:AlternateContent>
    </w:r>
    <w:r>
      <w:rPr>
        <w:noProof/>
        <w:lang w:eastAsia="pl-PL"/>
      </w:rPr>
      <mc:AlternateContent>
        <mc:Choice Requires="wps">
          <w:drawing>
            <wp:anchor distT="0" distB="0" distL="114300" distR="114300" simplePos="0" relativeHeight="251659264" behindDoc="0" locked="0" layoutInCell="0" allowOverlap="1" wp14:anchorId="6944365C" wp14:editId="682267DA">
              <wp:simplePos x="0" y="0"/>
              <wp:positionH relativeFrom="page">
                <wp:align>right</wp:align>
              </wp:positionH>
              <wp:positionV relativeFrom="topMargin">
                <wp:align>center</wp:align>
              </wp:positionV>
              <wp:extent cx="911860" cy="170815"/>
              <wp:effectExtent l="0" t="0" r="0" b="635"/>
              <wp:wrapNone/>
              <wp:docPr id="221" name="Pole tekstowe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rgbClr val="0070C0"/>
                      </a:solidFill>
                      <a:ln>
                        <a:noFill/>
                      </a:ln>
                    </wps:spPr>
                    <wps:txbx>
                      <w:txbxContent>
                        <w:p w14:paraId="3C87117D" w14:textId="77777777" w:rsidR="006156D6" w:rsidRPr="007812FB" w:rsidRDefault="006156D6">
                          <w:pPr>
                            <w:spacing w:after="0" w:line="240" w:lineRule="auto"/>
                            <w:rPr>
                              <w:b/>
                              <w:bCs/>
                              <w:color w:val="FFFFFF" w:themeColor="background1"/>
                            </w:rPr>
                          </w:pPr>
                          <w:r w:rsidRPr="007812FB">
                            <w:rPr>
                              <w:b/>
                              <w:bCs/>
                            </w:rPr>
                            <w:fldChar w:fldCharType="begin"/>
                          </w:r>
                          <w:r w:rsidRPr="007812FB">
                            <w:rPr>
                              <w:b/>
                              <w:bCs/>
                            </w:rPr>
                            <w:instrText>PAGE   \* MERGEFORMAT</w:instrText>
                          </w:r>
                          <w:r w:rsidRPr="007812FB">
                            <w:rPr>
                              <w:b/>
                              <w:bCs/>
                            </w:rPr>
                            <w:fldChar w:fldCharType="separate"/>
                          </w:r>
                          <w:r w:rsidR="00A01205" w:rsidRPr="00A01205">
                            <w:rPr>
                              <w:b/>
                              <w:bCs/>
                              <w:noProof/>
                              <w:color w:val="FFFFFF" w:themeColor="background1"/>
                            </w:rPr>
                            <w:t>19</w:t>
                          </w:r>
                          <w:r w:rsidRPr="007812FB">
                            <w:rPr>
                              <w:b/>
                              <w:bCs/>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221" o:spid="_x0000_s1033" type="#_x0000_t202" style="position:absolute;margin-left:20.6pt;margin-top:0;width:71.8pt;height:13.45pt;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" o:allowincell="f" fillcolor="#0070c0" stroked="f">
              <v:textbox style="mso-fit-shape-to-text:t" inset=",0,,0">
                <w:txbxContent>
                  <w:p w14:paraId="3C87117D" w14:textId="77777777" w:rsidR="006156D6" w:rsidRPr="007812FB" w:rsidRDefault="006156D6">
                    <w:pPr>
                      <w:spacing w:after="0" w:line="240" w:lineRule="auto"/>
                      <w:rPr>
                        <w:b/>
                        <w:bCs/>
                        <w:color w:val="FFFFFF" w:themeColor="background1"/>
                      </w:rPr>
                    </w:pPr>
                    <w:r w:rsidRPr="007812FB">
                      <w:rPr>
                        <w:b/>
                        <w:bCs/>
                      </w:rPr>
                      <w:fldChar w:fldCharType="begin"/>
                    </w:r>
                    <w:r w:rsidRPr="007812FB">
                      <w:rPr>
                        <w:b/>
                        <w:bCs/>
                      </w:rPr>
                      <w:instrText>PAGE   \* MERGEFORMAT</w:instrText>
                    </w:r>
                    <w:r w:rsidRPr="007812FB">
                      <w:rPr>
                        <w:b/>
                        <w:bCs/>
                      </w:rPr>
                      <w:fldChar w:fldCharType="separate"/>
                    </w:r>
                    <w:r w:rsidR="00A01205" w:rsidRPr="00A01205">
                      <w:rPr>
                        <w:b/>
                        <w:bCs/>
                        <w:noProof/>
                        <w:color w:val="FFFFFF" w:themeColor="background1"/>
                      </w:rPr>
                      <w:t>19</w:t>
                    </w:r>
                    <w:r w:rsidRPr="007812FB">
                      <w:rPr>
                        <w:b/>
                        <w:bCs/>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5FACE1B2"/>
    <w:lvl w:ilvl="0">
      <w:start w:val="1"/>
      <w:numFmt w:val="decimal"/>
      <w:pStyle w:val="Nagwek1"/>
      <w:lvlText w:val="%1."/>
      <w:lvlJc w:val="left"/>
      <w:pPr>
        <w:tabs>
          <w:tab w:val="num" w:pos="360"/>
        </w:tabs>
        <w:ind w:left="360" w:hanging="360"/>
      </w:pPr>
      <w:rPr>
        <w:rFonts w:ascii="Calibri" w:hAnsi="Calibri" w:cs="Calibri" w:hint="default"/>
        <w:b/>
        <w:i w:val="0"/>
        <w:sz w:val="20"/>
      </w:rPr>
    </w:lvl>
    <w:lvl w:ilvl="1">
      <w:start w:val="1"/>
      <w:numFmt w:val="decimal"/>
      <w:lvlText w:val="%1.%2."/>
      <w:lvlJc w:val="left"/>
      <w:pPr>
        <w:tabs>
          <w:tab w:val="num" w:pos="0"/>
        </w:tabs>
        <w:ind w:left="720" w:hanging="360"/>
      </w:pPr>
      <w:rPr>
        <w:rFonts w:ascii="Calibri" w:eastAsia="sans-serif" w:hAnsi="Calibri" w:cs="Calibri" w:hint="default"/>
        <w:b w:val="0"/>
        <w:bCs/>
        <w:i w:val="0"/>
        <w:color w:val="000000"/>
        <w:sz w:val="20"/>
        <w:szCs w:val="2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415"/>
        </w:tabs>
        <w:ind w:left="1855" w:hanging="720"/>
      </w:pPr>
      <w:rPr>
        <w:rFonts w:ascii="Calibri" w:eastAsia="sans-serif" w:hAnsi="Calibri" w:cs="Calibri" w:hint="default"/>
        <w:b w:val="0"/>
        <w:bCs/>
        <w:i w:val="0"/>
        <w:color w:val="000000"/>
        <w:sz w:val="20"/>
        <w:szCs w:val="20"/>
      </w:rPr>
    </w:lvl>
    <w:lvl w:ilvl="3">
      <w:start w:val="1"/>
      <w:numFmt w:val="decimal"/>
      <w:lvlText w:val="%1.%2.%3.%4."/>
      <w:lvlJc w:val="left"/>
      <w:pPr>
        <w:tabs>
          <w:tab w:val="num" w:pos="0"/>
        </w:tabs>
        <w:ind w:left="1800" w:hanging="720"/>
      </w:pPr>
      <w:rPr>
        <w:rFonts w:ascii="Calibri" w:eastAsia="Calibri" w:hAnsi="Calibri" w:cs="Calibri" w:hint="default"/>
        <w:b/>
        <w:color w:val="000000"/>
        <w:sz w:val="20"/>
        <w:szCs w:val="20"/>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960" w:hanging="1440"/>
      </w:pPr>
      <w:rPr>
        <w:rFonts w:hint="default"/>
      </w:rPr>
    </w:lvl>
    <w:lvl w:ilvl="8">
      <w:start w:val="1"/>
      <w:numFmt w:val="decimal"/>
      <w:pStyle w:val="Nagwek9"/>
      <w:lvlText w:val="%1.%2.%3.%4.%5.%6.%7.%8.%9."/>
      <w:lvlJc w:val="left"/>
      <w:pPr>
        <w:tabs>
          <w:tab w:val="num" w:pos="0"/>
        </w:tabs>
        <w:ind w:left="4320" w:hanging="1440"/>
      </w:pPr>
      <w:rPr>
        <w:rFonts w:hint="default"/>
      </w:rPr>
    </w:lvl>
  </w:abstractNum>
  <w:abstractNum w:abstractNumId="1">
    <w:nsid w:val="00000003"/>
    <w:multiLevelType w:val="singleLevel"/>
    <w:tmpl w:val="00000003"/>
    <w:name w:val="WW8Num3"/>
    <w:lvl w:ilvl="0">
      <w:numFmt w:val="bullet"/>
      <w:lvlText w:val="–"/>
      <w:lvlJc w:val="left"/>
      <w:pPr>
        <w:tabs>
          <w:tab w:val="num" w:pos="737"/>
        </w:tabs>
        <w:ind w:left="737" w:hanging="397"/>
      </w:pPr>
      <w:rPr>
        <w:rFonts w:ascii="Times New Roman" w:hAnsi="Times New Roman" w:cs="Times New Roman"/>
      </w:rPr>
    </w:lvl>
  </w:abstractNum>
  <w:abstractNum w:abstractNumId="2">
    <w:nsid w:val="00000007"/>
    <w:multiLevelType w:val="multilevel"/>
    <w:tmpl w:val="9E2C94DE"/>
    <w:name w:val="WW8Num7"/>
    <w:lvl w:ilvl="0">
      <w:start w:val="1"/>
      <w:numFmt w:val="decimal"/>
      <w:lvlText w:val="%1."/>
      <w:lvlJc w:val="left"/>
      <w:pPr>
        <w:tabs>
          <w:tab w:val="num" w:pos="0"/>
        </w:tabs>
        <w:ind w:left="360" w:hanging="360"/>
      </w:pPr>
      <w:rPr>
        <w:b/>
        <w:i w:val="0"/>
        <w:sz w:val="20"/>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637"/>
        </w:tabs>
        <w:ind w:left="1637" w:hanging="360"/>
      </w:pPr>
    </w:lvl>
    <w:lvl w:ilvl="3">
      <w:start w:val="1"/>
      <w:numFmt w:val="decimal"/>
      <w:lvlText w:val="%4."/>
      <w:lvlJc w:val="left"/>
      <w:pPr>
        <w:tabs>
          <w:tab w:val="num" w:pos="1800"/>
        </w:tabs>
        <w:ind w:left="1800" w:hanging="360"/>
      </w:pPr>
      <w:rPr>
        <w:b w:val="0"/>
      </w:rPr>
    </w:lvl>
    <w:lvl w:ilvl="4">
      <w:start w:val="1"/>
      <w:numFmt w:val="decimal"/>
      <w:lvlText w:val="%5."/>
      <w:lvlJc w:val="left"/>
      <w:pPr>
        <w:tabs>
          <w:tab w:val="num" w:pos="2160"/>
        </w:tabs>
        <w:ind w:left="2160" w:hanging="360"/>
      </w:pPr>
      <w:rPr>
        <w:b w:val="0"/>
      </w:rPr>
    </w:lvl>
    <w:lvl w:ilvl="5">
      <w:start w:val="1"/>
      <w:numFmt w:val="decimal"/>
      <w:lvlText w:val="%6."/>
      <w:lvlJc w:val="left"/>
      <w:pPr>
        <w:tabs>
          <w:tab w:val="num" w:pos="2520"/>
        </w:tabs>
        <w:ind w:left="2520" w:hanging="360"/>
      </w:pPr>
      <w:rPr>
        <w:b w:val="0"/>
      </w:rPr>
    </w:lvl>
    <w:lvl w:ilvl="6">
      <w:start w:val="1"/>
      <w:numFmt w:val="decimal"/>
      <w:lvlText w:val="%7."/>
      <w:lvlJc w:val="left"/>
      <w:pPr>
        <w:tabs>
          <w:tab w:val="num" w:pos="2880"/>
        </w:tabs>
        <w:ind w:left="2880" w:hanging="360"/>
      </w:pPr>
      <w:rPr>
        <w:b w:val="0"/>
      </w:r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B"/>
    <w:multiLevelType w:val="multilevel"/>
    <w:tmpl w:val="8684DA7E"/>
    <w:name w:val="WW8Num6"/>
    <w:lvl w:ilvl="0">
      <w:start w:val="1"/>
      <w:numFmt w:val="decimal"/>
      <w:lvlText w:val="%1."/>
      <w:lvlJc w:val="left"/>
      <w:pPr>
        <w:ind w:left="720" w:hanging="360"/>
      </w:pPr>
      <w:rPr>
        <w:b w:val="0"/>
        <w:sz w:val="20"/>
        <w:szCs w:val="20"/>
      </w:rPr>
    </w:lvl>
    <w:lvl w:ilvl="1">
      <w:start w:val="2"/>
      <w:numFmt w:val="decimal"/>
      <w:isLgl/>
      <w:lvlText w:val="%1.%2."/>
      <w:lvlJc w:val="left"/>
      <w:pPr>
        <w:ind w:left="2157" w:hanging="360"/>
      </w:pPr>
      <w:rPr>
        <w:rFonts w:hint="default"/>
      </w:rPr>
    </w:lvl>
    <w:lvl w:ilvl="2">
      <w:start w:val="1"/>
      <w:numFmt w:val="decimal"/>
      <w:isLgl/>
      <w:lvlText w:val="%1.%2.%3."/>
      <w:lvlJc w:val="left"/>
      <w:pPr>
        <w:ind w:left="3954" w:hanging="720"/>
      </w:pPr>
      <w:rPr>
        <w:rFonts w:hint="default"/>
      </w:rPr>
    </w:lvl>
    <w:lvl w:ilvl="3">
      <w:start w:val="1"/>
      <w:numFmt w:val="decimal"/>
      <w:isLgl/>
      <w:lvlText w:val="%1.%2.%3.%4."/>
      <w:lvlJc w:val="left"/>
      <w:pPr>
        <w:ind w:left="5391" w:hanging="720"/>
      </w:pPr>
      <w:rPr>
        <w:rFonts w:hint="default"/>
      </w:rPr>
    </w:lvl>
    <w:lvl w:ilvl="4">
      <w:start w:val="1"/>
      <w:numFmt w:val="decimal"/>
      <w:isLgl/>
      <w:lvlText w:val="%1.%2.%3.%4.%5."/>
      <w:lvlJc w:val="left"/>
      <w:pPr>
        <w:ind w:left="7188" w:hanging="1080"/>
      </w:pPr>
      <w:rPr>
        <w:rFonts w:hint="default"/>
      </w:rPr>
    </w:lvl>
    <w:lvl w:ilvl="5">
      <w:start w:val="1"/>
      <w:numFmt w:val="decimal"/>
      <w:isLgl/>
      <w:lvlText w:val="%1.%2.%3.%4.%5.%6."/>
      <w:lvlJc w:val="left"/>
      <w:pPr>
        <w:ind w:left="8625" w:hanging="1080"/>
      </w:pPr>
      <w:rPr>
        <w:rFonts w:hint="default"/>
      </w:rPr>
    </w:lvl>
    <w:lvl w:ilvl="6">
      <w:start w:val="1"/>
      <w:numFmt w:val="decimal"/>
      <w:isLgl/>
      <w:lvlText w:val="%1.%2.%3.%4.%5.%6.%7."/>
      <w:lvlJc w:val="left"/>
      <w:pPr>
        <w:ind w:left="10062" w:hanging="1080"/>
      </w:pPr>
      <w:rPr>
        <w:rFonts w:hint="default"/>
      </w:rPr>
    </w:lvl>
    <w:lvl w:ilvl="7">
      <w:start w:val="1"/>
      <w:numFmt w:val="decimal"/>
      <w:isLgl/>
      <w:lvlText w:val="%1.%2.%3.%4.%5.%6.%7.%8."/>
      <w:lvlJc w:val="left"/>
      <w:pPr>
        <w:ind w:left="11859" w:hanging="1440"/>
      </w:pPr>
      <w:rPr>
        <w:rFonts w:hint="default"/>
      </w:rPr>
    </w:lvl>
    <w:lvl w:ilvl="8">
      <w:start w:val="1"/>
      <w:numFmt w:val="decimal"/>
      <w:isLgl/>
      <w:lvlText w:val="%1.%2.%3.%4.%5.%6.%7.%8.%9."/>
      <w:lvlJc w:val="left"/>
      <w:pPr>
        <w:ind w:left="13296" w:hanging="1440"/>
      </w:pPr>
      <w:rPr>
        <w:rFonts w:hint="default"/>
      </w:rPr>
    </w:lvl>
  </w:abstractNum>
  <w:abstractNum w:abstractNumId="4">
    <w:nsid w:val="0000000D"/>
    <w:multiLevelType w:val="multilevel"/>
    <w:tmpl w:val="92BA5A1C"/>
    <w:name w:val="WW8Num13"/>
    <w:lvl w:ilvl="0">
      <w:start w:val="1"/>
      <w:numFmt w:val="decimal"/>
      <w:lvlText w:val="%1."/>
      <w:lvlJc w:val="left"/>
      <w:pPr>
        <w:tabs>
          <w:tab w:val="num" w:pos="720"/>
        </w:tabs>
        <w:ind w:left="720" w:hanging="360"/>
      </w:pPr>
      <w:rPr>
        <w:rFonts w:ascii="Calibri" w:hAnsi="Calibri" w:cs="Arial" w:hint="default"/>
        <w:b w:val="0"/>
        <w:i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10"/>
    <w:multiLevelType w:val="multilevel"/>
    <w:tmpl w:val="3EC46F7C"/>
    <w:name w:val="WW8Num16"/>
    <w:lvl w:ilvl="0">
      <w:start w:val="1"/>
      <w:numFmt w:val="decimal"/>
      <w:lvlText w:val="%1."/>
      <w:lvlJc w:val="left"/>
      <w:pPr>
        <w:tabs>
          <w:tab w:val="num" w:pos="720"/>
        </w:tabs>
        <w:ind w:left="720" w:hanging="360"/>
      </w:pPr>
      <w:rPr>
        <w:rFonts w:ascii="Calibri" w:hAnsi="Calibri" w:cs="Arial" w:hint="default"/>
        <w:b w:val="0"/>
        <w:i w:val="0"/>
        <w:spacing w:val="-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11"/>
    <w:multiLevelType w:val="multilevel"/>
    <w:tmpl w:val="F4FAB878"/>
    <w:name w:val="WW8Num17"/>
    <w:lvl w:ilvl="0">
      <w:start w:val="1"/>
      <w:numFmt w:val="decimal"/>
      <w:lvlText w:val="%1."/>
      <w:lvlJc w:val="left"/>
      <w:pPr>
        <w:tabs>
          <w:tab w:val="num" w:pos="360"/>
        </w:tabs>
        <w:ind w:left="360" w:hanging="360"/>
      </w:pPr>
      <w:rPr>
        <w:rFonts w:ascii="Calibri" w:hAnsi="Calibri" w:cs="Symbol" w:hint="default"/>
        <w:b w:val="0"/>
        <w:i w:val="0"/>
        <w:color w:val="000000"/>
        <w:sz w:val="22"/>
        <w:szCs w:val="22"/>
      </w:rPr>
    </w:lvl>
    <w:lvl w:ilvl="1">
      <w:start w:val="1"/>
      <w:numFmt w:val="decimal"/>
      <w:lvlText w:val="%2."/>
      <w:lvlJc w:val="left"/>
      <w:pPr>
        <w:tabs>
          <w:tab w:val="num" w:pos="1440"/>
        </w:tabs>
        <w:ind w:left="1440" w:hanging="360"/>
      </w:pPr>
      <w:rPr>
        <w:b w:val="0"/>
      </w:rPr>
    </w:lvl>
    <w:lvl w:ilvl="2">
      <w:start w:val="1"/>
      <w:numFmt w:val="lowerLetter"/>
      <w:lvlText w:val="%3."/>
      <w:lvlJc w:val="left"/>
      <w:pPr>
        <w:tabs>
          <w:tab w:val="num" w:pos="2340"/>
        </w:tabs>
        <w:ind w:left="2340" w:hanging="360"/>
      </w:pPr>
      <w:rPr>
        <w:rFonts w:ascii="Calibri" w:hAnsi="Calibri" w:cs="Calibri"/>
        <w:b w:val="0"/>
        <w:i w:val="0"/>
      </w:rPr>
    </w:lvl>
    <w:lvl w:ilvl="3">
      <w:start w:val="1"/>
      <w:numFmt w:val="decimal"/>
      <w:lvlText w:val="%4)"/>
      <w:lvlJc w:val="left"/>
      <w:pPr>
        <w:tabs>
          <w:tab w:val="num" w:pos="2880"/>
        </w:tabs>
        <w:ind w:left="2880" w:hanging="360"/>
      </w:pPr>
      <w:rPr>
        <w:rFonts w:ascii="Symbol" w:hAnsi="Symbol" w:cs="Symbol"/>
        <w:b w:val="0"/>
        <w:i w:val="0"/>
        <w:color w:val="000000"/>
        <w:sz w:val="22"/>
        <w:szCs w:val="22"/>
      </w:rPr>
    </w:lvl>
    <w:lvl w:ilvl="4">
      <w:start w:val="1"/>
      <w:numFmt w:val="decimal"/>
      <w:lvlText w:val="%5."/>
      <w:lvlJc w:val="left"/>
      <w:pPr>
        <w:tabs>
          <w:tab w:val="num" w:pos="3600"/>
        </w:tabs>
        <w:ind w:left="3600" w:hanging="360"/>
      </w:pPr>
      <w:rPr>
        <w:b w:val="0"/>
      </w:rPr>
    </w:lvl>
    <w:lvl w:ilvl="5">
      <w:start w:val="3"/>
      <w:numFmt w:val="decimal"/>
      <w:lvlText w:val="%6)"/>
      <w:lvlJc w:val="left"/>
      <w:pPr>
        <w:tabs>
          <w:tab w:val="num" w:pos="0"/>
        </w:tabs>
        <w:ind w:left="0" w:firstLine="0"/>
      </w:pPr>
    </w:lvl>
    <w:lvl w:ilvl="6">
      <w:start w:val="1"/>
      <w:numFmt w:val="lowerLetter"/>
      <w:lvlText w:val="%7)"/>
      <w:lvlJc w:val="left"/>
      <w:pPr>
        <w:tabs>
          <w:tab w:val="num" w:pos="5040"/>
        </w:tabs>
        <w:ind w:left="5040" w:hanging="360"/>
      </w:pPr>
    </w:lvl>
    <w:lvl w:ilvl="7">
      <w:start w:val="1"/>
      <w:numFmt w:val="bullet"/>
      <w:lvlText w:val=""/>
      <w:lvlJc w:val="left"/>
      <w:pPr>
        <w:tabs>
          <w:tab w:val="num" w:pos="5760"/>
        </w:tabs>
        <w:ind w:left="5760" w:hanging="360"/>
      </w:pPr>
      <w:rPr>
        <w:rFonts w:ascii="Symbol" w:hAnsi="Symbol"/>
      </w:rPr>
    </w:lvl>
    <w:lvl w:ilvl="8">
      <w:start w:val="1"/>
      <w:numFmt w:val="lowerRoman"/>
      <w:lvlText w:val="%9."/>
      <w:lvlJc w:val="right"/>
      <w:pPr>
        <w:tabs>
          <w:tab w:val="num" w:pos="6480"/>
        </w:tabs>
        <w:ind w:left="6480" w:hanging="180"/>
      </w:pPr>
    </w:lvl>
  </w:abstractNum>
  <w:abstractNum w:abstractNumId="7">
    <w:nsid w:val="00000012"/>
    <w:multiLevelType w:val="multilevel"/>
    <w:tmpl w:val="C3AC0F60"/>
    <w:name w:val="WW8Num18"/>
    <w:lvl w:ilvl="0">
      <w:start w:val="1"/>
      <w:numFmt w:val="decimal"/>
      <w:lvlText w:val="%1."/>
      <w:lvlJc w:val="left"/>
      <w:pPr>
        <w:tabs>
          <w:tab w:val="num" w:pos="0"/>
        </w:tabs>
        <w:ind w:left="360" w:hanging="360"/>
      </w:pPr>
      <w:rPr>
        <w:rFonts w:ascii="Calibri" w:hAnsi="Calibri" w:cs="Calibri" w:hint="default"/>
        <w:color w:val="000000"/>
        <w:sz w:val="22"/>
        <w:szCs w:val="22"/>
      </w:rPr>
    </w:lvl>
    <w:lvl w:ilvl="1">
      <w:start w:val="1"/>
      <w:numFmt w:val="decimal"/>
      <w:isLgl/>
      <w:lvlText w:val="%1.%2."/>
      <w:lvlJc w:val="left"/>
      <w:pPr>
        <w:ind w:left="2232" w:hanging="435"/>
      </w:pPr>
      <w:rPr>
        <w:rFonts w:hint="default"/>
      </w:rPr>
    </w:lvl>
    <w:lvl w:ilvl="2">
      <w:start w:val="1"/>
      <w:numFmt w:val="decimal"/>
      <w:isLgl/>
      <w:lvlText w:val="%1.%2.%3."/>
      <w:lvlJc w:val="left"/>
      <w:pPr>
        <w:ind w:left="4314" w:hanging="720"/>
      </w:pPr>
      <w:rPr>
        <w:rFonts w:hint="default"/>
      </w:rPr>
    </w:lvl>
    <w:lvl w:ilvl="3">
      <w:start w:val="1"/>
      <w:numFmt w:val="decimal"/>
      <w:isLgl/>
      <w:lvlText w:val="%1.%2.%3.%4."/>
      <w:lvlJc w:val="left"/>
      <w:pPr>
        <w:ind w:left="6111" w:hanging="720"/>
      </w:pPr>
      <w:rPr>
        <w:rFonts w:hint="default"/>
      </w:rPr>
    </w:lvl>
    <w:lvl w:ilvl="4">
      <w:start w:val="1"/>
      <w:numFmt w:val="decimal"/>
      <w:isLgl/>
      <w:lvlText w:val="%1.%2.%3.%4.%5."/>
      <w:lvlJc w:val="left"/>
      <w:pPr>
        <w:ind w:left="8268" w:hanging="1080"/>
      </w:pPr>
      <w:rPr>
        <w:rFonts w:hint="default"/>
      </w:rPr>
    </w:lvl>
    <w:lvl w:ilvl="5">
      <w:start w:val="1"/>
      <w:numFmt w:val="decimal"/>
      <w:isLgl/>
      <w:lvlText w:val="%1.%2.%3.%4.%5.%6."/>
      <w:lvlJc w:val="left"/>
      <w:pPr>
        <w:ind w:left="10065" w:hanging="1080"/>
      </w:pPr>
      <w:rPr>
        <w:rFonts w:hint="default"/>
      </w:rPr>
    </w:lvl>
    <w:lvl w:ilvl="6">
      <w:start w:val="1"/>
      <w:numFmt w:val="decimal"/>
      <w:isLgl/>
      <w:lvlText w:val="%1.%2.%3.%4.%5.%6.%7."/>
      <w:lvlJc w:val="left"/>
      <w:pPr>
        <w:ind w:left="11862" w:hanging="1080"/>
      </w:pPr>
      <w:rPr>
        <w:rFonts w:hint="default"/>
      </w:rPr>
    </w:lvl>
    <w:lvl w:ilvl="7">
      <w:start w:val="1"/>
      <w:numFmt w:val="decimal"/>
      <w:isLgl/>
      <w:lvlText w:val="%1.%2.%3.%4.%5.%6.%7.%8."/>
      <w:lvlJc w:val="left"/>
      <w:pPr>
        <w:ind w:left="14019" w:hanging="1440"/>
      </w:pPr>
      <w:rPr>
        <w:rFonts w:hint="default"/>
      </w:rPr>
    </w:lvl>
    <w:lvl w:ilvl="8">
      <w:start w:val="1"/>
      <w:numFmt w:val="decimal"/>
      <w:isLgl/>
      <w:lvlText w:val="%1.%2.%3.%4.%5.%6.%7.%8.%9."/>
      <w:lvlJc w:val="left"/>
      <w:pPr>
        <w:ind w:left="15816" w:hanging="1440"/>
      </w:pPr>
      <w:rPr>
        <w:rFonts w:hint="default"/>
      </w:rPr>
    </w:lvl>
  </w:abstractNum>
  <w:abstractNum w:abstractNumId="8">
    <w:nsid w:val="0000001C"/>
    <w:multiLevelType w:val="multilevel"/>
    <w:tmpl w:val="0000001C"/>
    <w:name w:val="WW8Num28"/>
    <w:lvl w:ilvl="0">
      <w:start w:val="1"/>
      <w:numFmt w:val="decimal"/>
      <w:lvlText w:val="%1."/>
      <w:lvlJc w:val="left"/>
      <w:pPr>
        <w:tabs>
          <w:tab w:val="num" w:pos="0"/>
        </w:tabs>
        <w:ind w:left="360" w:hanging="360"/>
      </w:pPr>
      <w:rPr>
        <w:rFonts w:ascii="Calibri" w:hAnsi="Calibri" w:cs="Calibri"/>
        <w:b w:val="0"/>
        <w:i w:val="0"/>
        <w:sz w:val="20"/>
        <w:szCs w:val="22"/>
      </w:rPr>
    </w:lvl>
    <w:lvl w:ilvl="1">
      <w:start w:val="1"/>
      <w:numFmt w:val="decimal"/>
      <w:lvlText w:val="%2."/>
      <w:lvlJc w:val="left"/>
      <w:pPr>
        <w:tabs>
          <w:tab w:val="num" w:pos="1080"/>
        </w:tabs>
        <w:ind w:left="1080" w:hanging="360"/>
      </w:pPr>
      <w:rPr>
        <w:b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rPr>
        <w:b/>
        <w:u w:val="single"/>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rPr>
        <w:rFonts w:cs="Calibri"/>
      </w:rPr>
    </w:lvl>
    <w:lvl w:ilvl="8">
      <w:start w:val="1"/>
      <w:numFmt w:val="decimal"/>
      <w:lvlText w:val="%9."/>
      <w:lvlJc w:val="left"/>
      <w:pPr>
        <w:tabs>
          <w:tab w:val="num" w:pos="3600"/>
        </w:tabs>
        <w:ind w:left="3600" w:hanging="360"/>
      </w:pPr>
    </w:lvl>
  </w:abstractNum>
  <w:abstractNum w:abstractNumId="9">
    <w:nsid w:val="00000032"/>
    <w:multiLevelType w:val="singleLevel"/>
    <w:tmpl w:val="A5D0A54C"/>
    <w:name w:val="WW8Num50"/>
    <w:lvl w:ilvl="0">
      <w:start w:val="1"/>
      <w:numFmt w:val="decimal"/>
      <w:lvlText w:val="%1."/>
      <w:lvlJc w:val="left"/>
      <w:pPr>
        <w:tabs>
          <w:tab w:val="num" w:pos="0"/>
        </w:tabs>
        <w:ind w:left="720" w:hanging="360"/>
      </w:pPr>
      <w:rPr>
        <w:rFonts w:ascii="Calibri" w:hAnsi="Calibri" w:cs="Arial Narrow" w:hint="default"/>
        <w:b w:val="0"/>
        <w:i w:val="0"/>
        <w:sz w:val="20"/>
        <w:szCs w:val="20"/>
      </w:rPr>
    </w:lvl>
  </w:abstractNum>
  <w:abstractNum w:abstractNumId="10">
    <w:nsid w:val="0000003B"/>
    <w:multiLevelType w:val="singleLevel"/>
    <w:tmpl w:val="0000003B"/>
    <w:name w:val="WW8Num59"/>
    <w:lvl w:ilvl="0">
      <w:start w:val="1"/>
      <w:numFmt w:val="decimal"/>
      <w:lvlText w:val="%1."/>
      <w:lvlJc w:val="left"/>
      <w:pPr>
        <w:tabs>
          <w:tab w:val="num" w:pos="360"/>
        </w:tabs>
        <w:ind w:left="360" w:hanging="360"/>
      </w:pPr>
      <w:rPr>
        <w:rFonts w:ascii="Calibri" w:hAnsi="Calibri" w:cs="Calibri"/>
        <w:sz w:val="20"/>
        <w:szCs w:val="22"/>
      </w:rPr>
    </w:lvl>
  </w:abstractNum>
  <w:abstractNum w:abstractNumId="11">
    <w:nsid w:val="00000040"/>
    <w:multiLevelType w:val="singleLevel"/>
    <w:tmpl w:val="735E41D2"/>
    <w:name w:val="WW8Num64"/>
    <w:lvl w:ilvl="0">
      <w:start w:val="1"/>
      <w:numFmt w:val="decimal"/>
      <w:lvlText w:val="%1."/>
      <w:lvlJc w:val="left"/>
      <w:pPr>
        <w:tabs>
          <w:tab w:val="num" w:pos="0"/>
        </w:tabs>
        <w:ind w:left="360" w:hanging="360"/>
      </w:pPr>
      <w:rPr>
        <w:rFonts w:ascii="Calibri" w:hAnsi="Calibri" w:cs="Calibri" w:hint="default"/>
        <w:sz w:val="16"/>
        <w:szCs w:val="20"/>
        <w:vertAlign w:val="baseline"/>
      </w:rPr>
    </w:lvl>
  </w:abstractNum>
  <w:abstractNum w:abstractNumId="12">
    <w:nsid w:val="00000041"/>
    <w:multiLevelType w:val="singleLevel"/>
    <w:tmpl w:val="00000041"/>
    <w:name w:val="WW8Num65"/>
    <w:lvl w:ilvl="0">
      <w:start w:val="1"/>
      <w:numFmt w:val="decimal"/>
      <w:lvlText w:val="%1)"/>
      <w:lvlJc w:val="left"/>
      <w:pPr>
        <w:tabs>
          <w:tab w:val="num" w:pos="0"/>
        </w:tabs>
        <w:ind w:left="1423" w:hanging="360"/>
      </w:pPr>
      <w:rPr>
        <w:rFonts w:ascii="Calibri" w:eastAsia="Times New Roman" w:hAnsi="Calibri" w:cs="Times New Roman"/>
        <w:b w:val="0"/>
        <w:color w:val="000000"/>
        <w:sz w:val="20"/>
        <w:szCs w:val="22"/>
      </w:rPr>
    </w:lvl>
  </w:abstractNum>
  <w:abstractNum w:abstractNumId="13">
    <w:nsid w:val="044509D7"/>
    <w:multiLevelType w:val="multilevel"/>
    <w:tmpl w:val="9894FC42"/>
    <w:lvl w:ilvl="0">
      <w:start w:val="1"/>
      <w:numFmt w:val="decimal"/>
      <w:lvlText w:val="%1."/>
      <w:lvlJc w:val="left"/>
      <w:pPr>
        <w:ind w:left="720" w:hanging="360"/>
      </w:pPr>
      <w:rPr>
        <w:rFonts w:ascii="Calibri" w:eastAsia="Times New Roman" w:hAnsi="Calibri" w:cs="Times New Roman"/>
        <w:b/>
      </w:rPr>
    </w:lvl>
    <w:lvl w:ilvl="1">
      <w:start w:val="1"/>
      <w:numFmt w:val="lowerLetter"/>
      <w:isLgl/>
      <w:lvlText w:val="%2)"/>
      <w:lvlJc w:val="left"/>
      <w:pPr>
        <w:ind w:left="2160" w:hanging="360"/>
      </w:pPr>
      <w:rPr>
        <w:rFonts w:ascii="Calibri" w:eastAsia="Times New Roman" w:hAnsi="Calibri" w:cs="Times New Roman"/>
      </w:rPr>
    </w:lvl>
    <w:lvl w:ilvl="2">
      <w:start w:val="1"/>
      <w:numFmt w:val="decimal"/>
      <w:isLgl/>
      <w:lvlText w:val="%1.%2.%3."/>
      <w:lvlJc w:val="left"/>
      <w:pPr>
        <w:ind w:left="3960" w:hanging="720"/>
      </w:pPr>
      <w:rPr>
        <w:rFonts w:hint="default"/>
      </w:rPr>
    </w:lvl>
    <w:lvl w:ilvl="3">
      <w:start w:val="1"/>
      <w:numFmt w:val="decimal"/>
      <w:isLgl/>
      <w:lvlText w:val="%1.%2.%3.%4."/>
      <w:lvlJc w:val="left"/>
      <w:pPr>
        <w:ind w:left="5400" w:hanging="720"/>
      </w:pPr>
      <w:rPr>
        <w:rFonts w:hint="default"/>
      </w:rPr>
    </w:lvl>
    <w:lvl w:ilvl="4">
      <w:start w:val="1"/>
      <w:numFmt w:val="decimal"/>
      <w:isLgl/>
      <w:lvlText w:val="%1.%2.%3.%4.%5."/>
      <w:lvlJc w:val="left"/>
      <w:pPr>
        <w:ind w:left="7200" w:hanging="1080"/>
      </w:pPr>
      <w:rPr>
        <w:rFonts w:hint="default"/>
      </w:rPr>
    </w:lvl>
    <w:lvl w:ilvl="5">
      <w:start w:val="1"/>
      <w:numFmt w:val="decimal"/>
      <w:isLgl/>
      <w:lvlText w:val="%1.%2.%3.%4.%5.%6."/>
      <w:lvlJc w:val="left"/>
      <w:pPr>
        <w:ind w:left="8640" w:hanging="1080"/>
      </w:pPr>
      <w:rPr>
        <w:rFonts w:hint="default"/>
      </w:rPr>
    </w:lvl>
    <w:lvl w:ilvl="6">
      <w:start w:val="1"/>
      <w:numFmt w:val="decimal"/>
      <w:isLgl/>
      <w:lvlText w:val="%1.%2.%3.%4.%5.%6.%7."/>
      <w:lvlJc w:val="left"/>
      <w:pPr>
        <w:ind w:left="10080" w:hanging="1080"/>
      </w:pPr>
      <w:rPr>
        <w:rFonts w:hint="default"/>
      </w:rPr>
    </w:lvl>
    <w:lvl w:ilvl="7">
      <w:start w:val="1"/>
      <w:numFmt w:val="decimal"/>
      <w:isLgl/>
      <w:lvlText w:val="%1.%2.%3.%4.%5.%6.%7.%8."/>
      <w:lvlJc w:val="left"/>
      <w:pPr>
        <w:ind w:left="11880" w:hanging="1440"/>
      </w:pPr>
      <w:rPr>
        <w:rFonts w:hint="default"/>
      </w:rPr>
    </w:lvl>
    <w:lvl w:ilvl="8">
      <w:start w:val="1"/>
      <w:numFmt w:val="decimal"/>
      <w:isLgl/>
      <w:lvlText w:val="%1.%2.%3.%4.%5.%6.%7.%8.%9."/>
      <w:lvlJc w:val="left"/>
      <w:pPr>
        <w:ind w:left="13320" w:hanging="1440"/>
      </w:pPr>
      <w:rPr>
        <w:rFonts w:hint="default"/>
      </w:rPr>
    </w:lvl>
  </w:abstractNum>
  <w:abstractNum w:abstractNumId="14">
    <w:nsid w:val="14EA0D76"/>
    <w:multiLevelType w:val="singleLevel"/>
    <w:tmpl w:val="183861A0"/>
    <w:lvl w:ilvl="0">
      <w:start w:val="1"/>
      <w:numFmt w:val="bullet"/>
      <w:lvlText w:val="-"/>
      <w:lvlJc w:val="left"/>
      <w:pPr>
        <w:tabs>
          <w:tab w:val="num" w:pos="360"/>
        </w:tabs>
        <w:ind w:left="360" w:hanging="360"/>
      </w:pPr>
    </w:lvl>
  </w:abstractNum>
  <w:abstractNum w:abstractNumId="15">
    <w:nsid w:val="16945281"/>
    <w:multiLevelType w:val="multilevel"/>
    <w:tmpl w:val="A8229A34"/>
    <w:lvl w:ilvl="0">
      <w:start w:val="15"/>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1FE13658"/>
    <w:multiLevelType w:val="hybridMultilevel"/>
    <w:tmpl w:val="4F0A899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00B0B72"/>
    <w:multiLevelType w:val="singleLevel"/>
    <w:tmpl w:val="04150011"/>
    <w:lvl w:ilvl="0">
      <w:start w:val="1"/>
      <w:numFmt w:val="decimal"/>
      <w:lvlText w:val="%1)"/>
      <w:lvlJc w:val="left"/>
      <w:pPr>
        <w:ind w:left="2340" w:hanging="360"/>
      </w:pPr>
    </w:lvl>
  </w:abstractNum>
  <w:abstractNum w:abstractNumId="18">
    <w:nsid w:val="2AB4040A"/>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F323D4B"/>
    <w:multiLevelType w:val="hybridMultilevel"/>
    <w:tmpl w:val="3912B766"/>
    <w:lvl w:ilvl="0" w:tplc="5EF6946C">
      <w:start w:val="1"/>
      <w:numFmt w:val="decimal"/>
      <w:lvlText w:val="%1."/>
      <w:lvlJc w:val="left"/>
      <w:pPr>
        <w:tabs>
          <w:tab w:val="num" w:pos="519"/>
        </w:tabs>
        <w:ind w:left="519" w:hanging="454"/>
      </w:pPr>
      <w:rPr>
        <w:rFonts w:hint="default"/>
      </w:rPr>
    </w:lvl>
    <w:lvl w:ilvl="1" w:tplc="04150019" w:tentative="1">
      <w:start w:val="1"/>
      <w:numFmt w:val="lowerLetter"/>
      <w:lvlText w:val="%2."/>
      <w:lvlJc w:val="left"/>
      <w:pPr>
        <w:tabs>
          <w:tab w:val="num" w:pos="1505"/>
        </w:tabs>
        <w:ind w:left="1505" w:hanging="360"/>
      </w:pPr>
    </w:lvl>
    <w:lvl w:ilvl="2" w:tplc="0415001B" w:tentative="1">
      <w:start w:val="1"/>
      <w:numFmt w:val="lowerRoman"/>
      <w:lvlText w:val="%3."/>
      <w:lvlJc w:val="right"/>
      <w:pPr>
        <w:tabs>
          <w:tab w:val="num" w:pos="2225"/>
        </w:tabs>
        <w:ind w:left="2225" w:hanging="180"/>
      </w:pPr>
    </w:lvl>
    <w:lvl w:ilvl="3" w:tplc="0415000F" w:tentative="1">
      <w:start w:val="1"/>
      <w:numFmt w:val="decimal"/>
      <w:lvlText w:val="%4."/>
      <w:lvlJc w:val="left"/>
      <w:pPr>
        <w:tabs>
          <w:tab w:val="num" w:pos="2945"/>
        </w:tabs>
        <w:ind w:left="2945" w:hanging="360"/>
      </w:pPr>
    </w:lvl>
    <w:lvl w:ilvl="4" w:tplc="04150019" w:tentative="1">
      <w:start w:val="1"/>
      <w:numFmt w:val="lowerLetter"/>
      <w:lvlText w:val="%5."/>
      <w:lvlJc w:val="left"/>
      <w:pPr>
        <w:tabs>
          <w:tab w:val="num" w:pos="3665"/>
        </w:tabs>
        <w:ind w:left="3665" w:hanging="360"/>
      </w:pPr>
    </w:lvl>
    <w:lvl w:ilvl="5" w:tplc="0415001B" w:tentative="1">
      <w:start w:val="1"/>
      <w:numFmt w:val="lowerRoman"/>
      <w:lvlText w:val="%6."/>
      <w:lvlJc w:val="right"/>
      <w:pPr>
        <w:tabs>
          <w:tab w:val="num" w:pos="4385"/>
        </w:tabs>
        <w:ind w:left="4385" w:hanging="180"/>
      </w:pPr>
    </w:lvl>
    <w:lvl w:ilvl="6" w:tplc="0415000F" w:tentative="1">
      <w:start w:val="1"/>
      <w:numFmt w:val="decimal"/>
      <w:lvlText w:val="%7."/>
      <w:lvlJc w:val="left"/>
      <w:pPr>
        <w:tabs>
          <w:tab w:val="num" w:pos="5105"/>
        </w:tabs>
        <w:ind w:left="5105" w:hanging="360"/>
      </w:pPr>
    </w:lvl>
    <w:lvl w:ilvl="7" w:tplc="04150019" w:tentative="1">
      <w:start w:val="1"/>
      <w:numFmt w:val="lowerLetter"/>
      <w:lvlText w:val="%8."/>
      <w:lvlJc w:val="left"/>
      <w:pPr>
        <w:tabs>
          <w:tab w:val="num" w:pos="5825"/>
        </w:tabs>
        <w:ind w:left="5825" w:hanging="360"/>
      </w:pPr>
    </w:lvl>
    <w:lvl w:ilvl="8" w:tplc="0415001B" w:tentative="1">
      <w:start w:val="1"/>
      <w:numFmt w:val="lowerRoman"/>
      <w:lvlText w:val="%9."/>
      <w:lvlJc w:val="right"/>
      <w:pPr>
        <w:tabs>
          <w:tab w:val="num" w:pos="6545"/>
        </w:tabs>
        <w:ind w:left="6545" w:hanging="180"/>
      </w:pPr>
    </w:lvl>
  </w:abstractNum>
  <w:abstractNum w:abstractNumId="20">
    <w:nsid w:val="37991B92"/>
    <w:multiLevelType w:val="multilevel"/>
    <w:tmpl w:val="C25CD716"/>
    <w:lvl w:ilvl="0">
      <w:start w:val="7"/>
      <w:numFmt w:val="decimal"/>
      <w:lvlText w:val="%1"/>
      <w:lvlJc w:val="left"/>
      <w:pPr>
        <w:ind w:left="660" w:hanging="660"/>
      </w:pPr>
      <w:rPr>
        <w:rFonts w:hint="default"/>
        <w:color w:val="auto"/>
      </w:rPr>
    </w:lvl>
    <w:lvl w:ilvl="1">
      <w:start w:val="6"/>
      <w:numFmt w:val="decimal"/>
      <w:lvlText w:val="%1.%2"/>
      <w:lvlJc w:val="left"/>
      <w:pPr>
        <w:ind w:left="1510" w:hanging="660"/>
      </w:pPr>
      <w:rPr>
        <w:rFonts w:hint="default"/>
        <w:color w:val="auto"/>
      </w:rPr>
    </w:lvl>
    <w:lvl w:ilvl="2">
      <w:start w:val="1"/>
      <w:numFmt w:val="decimal"/>
      <w:lvlText w:val="%1.%2.%3"/>
      <w:lvlJc w:val="left"/>
      <w:pPr>
        <w:ind w:left="2420" w:hanging="720"/>
      </w:pPr>
      <w:rPr>
        <w:rFonts w:hint="default"/>
        <w:color w:val="auto"/>
      </w:rPr>
    </w:lvl>
    <w:lvl w:ilvl="3">
      <w:start w:val="1"/>
      <w:numFmt w:val="decimal"/>
      <w:lvlText w:val="%1.%2.%3.%4"/>
      <w:lvlJc w:val="left"/>
      <w:pPr>
        <w:ind w:left="3270" w:hanging="720"/>
      </w:pPr>
      <w:rPr>
        <w:rFonts w:hint="default"/>
        <w:color w:val="auto"/>
      </w:rPr>
    </w:lvl>
    <w:lvl w:ilvl="4">
      <w:start w:val="1"/>
      <w:numFmt w:val="decimal"/>
      <w:lvlText w:val="%1.%2.%3.%4.%5"/>
      <w:lvlJc w:val="left"/>
      <w:pPr>
        <w:ind w:left="4480" w:hanging="1080"/>
      </w:pPr>
      <w:rPr>
        <w:rFonts w:hint="default"/>
        <w:color w:val="auto"/>
      </w:rPr>
    </w:lvl>
    <w:lvl w:ilvl="5">
      <w:start w:val="1"/>
      <w:numFmt w:val="decimal"/>
      <w:lvlText w:val="%1.%2.%3.%4.%5.%6"/>
      <w:lvlJc w:val="left"/>
      <w:pPr>
        <w:ind w:left="5330" w:hanging="1080"/>
      </w:pPr>
      <w:rPr>
        <w:rFonts w:hint="default"/>
        <w:color w:val="auto"/>
      </w:rPr>
    </w:lvl>
    <w:lvl w:ilvl="6">
      <w:start w:val="1"/>
      <w:numFmt w:val="decimal"/>
      <w:lvlText w:val="%1.%2.%3.%4.%5.%6.%7"/>
      <w:lvlJc w:val="left"/>
      <w:pPr>
        <w:ind w:left="6540" w:hanging="1440"/>
      </w:pPr>
      <w:rPr>
        <w:rFonts w:hint="default"/>
        <w:color w:val="auto"/>
      </w:rPr>
    </w:lvl>
    <w:lvl w:ilvl="7">
      <w:start w:val="1"/>
      <w:numFmt w:val="decimal"/>
      <w:lvlText w:val="%1.%2.%3.%4.%5.%6.%7.%8"/>
      <w:lvlJc w:val="left"/>
      <w:pPr>
        <w:ind w:left="7390" w:hanging="1440"/>
      </w:pPr>
      <w:rPr>
        <w:rFonts w:hint="default"/>
        <w:color w:val="auto"/>
      </w:rPr>
    </w:lvl>
    <w:lvl w:ilvl="8">
      <w:start w:val="1"/>
      <w:numFmt w:val="decimal"/>
      <w:lvlText w:val="%1.%2.%3.%4.%5.%6.%7.%8.%9"/>
      <w:lvlJc w:val="left"/>
      <w:pPr>
        <w:ind w:left="8600" w:hanging="1800"/>
      </w:pPr>
      <w:rPr>
        <w:rFonts w:hint="default"/>
        <w:color w:val="auto"/>
      </w:rPr>
    </w:lvl>
  </w:abstractNum>
  <w:abstractNum w:abstractNumId="21">
    <w:nsid w:val="3B7D6BBD"/>
    <w:multiLevelType w:val="multilevel"/>
    <w:tmpl w:val="A6B87480"/>
    <w:lvl w:ilvl="0">
      <w:start w:val="8"/>
      <w:numFmt w:val="decimal"/>
      <w:lvlText w:val="%1."/>
      <w:lvlJc w:val="left"/>
      <w:pPr>
        <w:ind w:left="360" w:hanging="360"/>
      </w:pPr>
      <w:rPr>
        <w:rFonts w:hint="default"/>
        <w:color w:val="auto"/>
      </w:rPr>
    </w:lvl>
    <w:lvl w:ilvl="1">
      <w:start w:val="1"/>
      <w:numFmt w:val="decimal"/>
      <w:lvlText w:val="%2)"/>
      <w:lvlJc w:val="left"/>
      <w:pPr>
        <w:ind w:left="1765" w:hanging="360"/>
      </w:pPr>
      <w:rPr>
        <w:rFonts w:hint="default"/>
        <w:color w:val="auto"/>
      </w:rPr>
    </w:lvl>
    <w:lvl w:ilvl="2">
      <w:start w:val="1"/>
      <w:numFmt w:val="decimal"/>
      <w:lvlText w:val="%1.%2.%3."/>
      <w:lvlJc w:val="left"/>
      <w:pPr>
        <w:ind w:left="3530" w:hanging="720"/>
      </w:pPr>
      <w:rPr>
        <w:rFonts w:hint="default"/>
        <w:color w:val="auto"/>
      </w:rPr>
    </w:lvl>
    <w:lvl w:ilvl="3">
      <w:start w:val="1"/>
      <w:numFmt w:val="decimal"/>
      <w:lvlText w:val="%1.%2.%3.%4."/>
      <w:lvlJc w:val="left"/>
      <w:pPr>
        <w:ind w:left="4935" w:hanging="720"/>
      </w:pPr>
      <w:rPr>
        <w:rFonts w:hint="default"/>
        <w:color w:val="auto"/>
      </w:rPr>
    </w:lvl>
    <w:lvl w:ilvl="4">
      <w:start w:val="1"/>
      <w:numFmt w:val="decimal"/>
      <w:lvlText w:val="%1.%2.%3.%4.%5."/>
      <w:lvlJc w:val="left"/>
      <w:pPr>
        <w:ind w:left="6700" w:hanging="1080"/>
      </w:pPr>
      <w:rPr>
        <w:rFonts w:hint="default"/>
        <w:color w:val="auto"/>
      </w:rPr>
    </w:lvl>
    <w:lvl w:ilvl="5">
      <w:start w:val="1"/>
      <w:numFmt w:val="decimal"/>
      <w:lvlText w:val="%1.%2.%3.%4.%5.%6."/>
      <w:lvlJc w:val="left"/>
      <w:pPr>
        <w:ind w:left="8105" w:hanging="1080"/>
      </w:pPr>
      <w:rPr>
        <w:rFonts w:hint="default"/>
        <w:color w:val="auto"/>
      </w:rPr>
    </w:lvl>
    <w:lvl w:ilvl="6">
      <w:start w:val="1"/>
      <w:numFmt w:val="decimal"/>
      <w:lvlText w:val="%1.%2.%3.%4.%5.%6.%7."/>
      <w:lvlJc w:val="left"/>
      <w:pPr>
        <w:ind w:left="9870" w:hanging="1440"/>
      </w:pPr>
      <w:rPr>
        <w:rFonts w:hint="default"/>
        <w:color w:val="auto"/>
      </w:rPr>
    </w:lvl>
    <w:lvl w:ilvl="7">
      <w:start w:val="1"/>
      <w:numFmt w:val="decimal"/>
      <w:lvlText w:val="%1.%2.%3.%4.%5.%6.%7.%8."/>
      <w:lvlJc w:val="left"/>
      <w:pPr>
        <w:ind w:left="11275" w:hanging="1440"/>
      </w:pPr>
      <w:rPr>
        <w:rFonts w:hint="default"/>
        <w:color w:val="auto"/>
      </w:rPr>
    </w:lvl>
    <w:lvl w:ilvl="8">
      <w:start w:val="1"/>
      <w:numFmt w:val="decimal"/>
      <w:lvlText w:val="%1.%2.%3.%4.%5.%6.%7.%8.%9."/>
      <w:lvlJc w:val="left"/>
      <w:pPr>
        <w:ind w:left="13040" w:hanging="1800"/>
      </w:pPr>
      <w:rPr>
        <w:rFonts w:hint="default"/>
        <w:color w:val="auto"/>
      </w:rPr>
    </w:lvl>
  </w:abstractNum>
  <w:abstractNum w:abstractNumId="22">
    <w:nsid w:val="3E741986"/>
    <w:multiLevelType w:val="multilevel"/>
    <w:tmpl w:val="45182D3E"/>
    <w:lvl w:ilvl="0">
      <w:start w:val="1"/>
      <w:numFmt w:val="decimal"/>
      <w:lvlText w:val="%1."/>
      <w:lvlJc w:val="left"/>
      <w:pPr>
        <w:ind w:left="720" w:hanging="360"/>
      </w:pPr>
      <w:rPr>
        <w:rFonts w:hint="default"/>
        <w:b/>
      </w:rPr>
    </w:lvl>
    <w:lvl w:ilvl="1">
      <w:start w:val="1"/>
      <w:numFmt w:val="decimal"/>
      <w:isLgl/>
      <w:lvlText w:val="%2)"/>
      <w:lvlJc w:val="left"/>
      <w:pPr>
        <w:ind w:left="1080" w:hanging="360"/>
      </w:pPr>
      <w:rPr>
        <w:rFonts w:ascii="Calibri" w:eastAsia="Times New Roman" w:hAnsi="Calibri" w:cs="Times New Roman"/>
        <w:b w:val="0"/>
        <w:color w:val="auto"/>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isLgl/>
      <w:lvlText w:val="%3)"/>
      <w:lvlJc w:val="left"/>
      <w:pPr>
        <w:ind w:left="1800" w:hanging="720"/>
      </w:pPr>
      <w:rPr>
        <w:rFonts w:ascii="Calibri" w:eastAsia="Times New Roman" w:hAnsi="Calibri" w:cs="Verdana"/>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3">
    <w:nsid w:val="40A404C8"/>
    <w:multiLevelType w:val="multilevel"/>
    <w:tmpl w:val="1FA0A374"/>
    <w:lvl w:ilvl="0">
      <w:start w:val="15"/>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5452D03"/>
    <w:multiLevelType w:val="hybridMultilevel"/>
    <w:tmpl w:val="17CC68F6"/>
    <w:lvl w:ilvl="0" w:tplc="29AE80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4E8E634F"/>
    <w:multiLevelType w:val="hybridMultilevel"/>
    <w:tmpl w:val="C9C40026"/>
    <w:lvl w:ilvl="0" w:tplc="29AE80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55776C8F"/>
    <w:multiLevelType w:val="multilevel"/>
    <w:tmpl w:val="D62C0100"/>
    <w:lvl w:ilvl="0">
      <w:start w:val="15"/>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A1F2177"/>
    <w:multiLevelType w:val="multilevel"/>
    <w:tmpl w:val="1F2E94F2"/>
    <w:name w:val="WW8Num182"/>
    <w:lvl w:ilvl="0">
      <w:start w:val="1"/>
      <w:numFmt w:val="decimal"/>
      <w:lvlText w:val="%1."/>
      <w:lvlJc w:val="left"/>
      <w:pPr>
        <w:tabs>
          <w:tab w:val="num" w:pos="0"/>
        </w:tabs>
        <w:ind w:left="360" w:hanging="360"/>
      </w:pPr>
      <w:rPr>
        <w:rFonts w:ascii="Calibri" w:hAnsi="Calibri" w:cs="Calibri" w:hint="default"/>
        <w:color w:val="000000"/>
        <w:sz w:val="22"/>
        <w:szCs w:val="22"/>
      </w:rPr>
    </w:lvl>
    <w:lvl w:ilvl="1">
      <w:start w:val="1"/>
      <w:numFmt w:val="decimal"/>
      <w:isLgl/>
      <w:lvlText w:val="%1.%2."/>
      <w:lvlJc w:val="left"/>
      <w:pPr>
        <w:ind w:left="2232" w:hanging="435"/>
      </w:pPr>
      <w:rPr>
        <w:rFonts w:hint="default"/>
      </w:rPr>
    </w:lvl>
    <w:lvl w:ilvl="2">
      <w:start w:val="1"/>
      <w:numFmt w:val="decimal"/>
      <w:isLgl/>
      <w:lvlText w:val="%1.%2.%3."/>
      <w:lvlJc w:val="left"/>
      <w:pPr>
        <w:ind w:left="4314" w:hanging="720"/>
      </w:pPr>
      <w:rPr>
        <w:rFonts w:hint="default"/>
      </w:rPr>
    </w:lvl>
    <w:lvl w:ilvl="3">
      <w:start w:val="1"/>
      <w:numFmt w:val="decimal"/>
      <w:isLgl/>
      <w:lvlText w:val="%1.%2.%3.%4."/>
      <w:lvlJc w:val="left"/>
      <w:pPr>
        <w:ind w:left="6111" w:hanging="720"/>
      </w:pPr>
      <w:rPr>
        <w:rFonts w:hint="default"/>
      </w:rPr>
    </w:lvl>
    <w:lvl w:ilvl="4">
      <w:start w:val="1"/>
      <w:numFmt w:val="decimal"/>
      <w:isLgl/>
      <w:lvlText w:val="%1.%2.%3.%4.%5."/>
      <w:lvlJc w:val="left"/>
      <w:pPr>
        <w:ind w:left="8268" w:hanging="1080"/>
      </w:pPr>
      <w:rPr>
        <w:rFonts w:hint="default"/>
      </w:rPr>
    </w:lvl>
    <w:lvl w:ilvl="5">
      <w:start w:val="1"/>
      <w:numFmt w:val="decimal"/>
      <w:isLgl/>
      <w:lvlText w:val="%1.%2.%3.%4.%5.%6."/>
      <w:lvlJc w:val="left"/>
      <w:pPr>
        <w:ind w:left="10065" w:hanging="1080"/>
      </w:pPr>
      <w:rPr>
        <w:rFonts w:hint="default"/>
      </w:rPr>
    </w:lvl>
    <w:lvl w:ilvl="6">
      <w:start w:val="1"/>
      <w:numFmt w:val="decimal"/>
      <w:isLgl/>
      <w:lvlText w:val="%1.%2.%3.%4.%5.%6.%7."/>
      <w:lvlJc w:val="left"/>
      <w:pPr>
        <w:ind w:left="11862" w:hanging="1080"/>
      </w:pPr>
      <w:rPr>
        <w:rFonts w:hint="default"/>
      </w:rPr>
    </w:lvl>
    <w:lvl w:ilvl="7">
      <w:start w:val="1"/>
      <w:numFmt w:val="decimal"/>
      <w:isLgl/>
      <w:lvlText w:val="%1.%2.%3.%4.%5.%6.%7.%8."/>
      <w:lvlJc w:val="left"/>
      <w:pPr>
        <w:ind w:left="14019" w:hanging="1440"/>
      </w:pPr>
      <w:rPr>
        <w:rFonts w:hint="default"/>
      </w:rPr>
    </w:lvl>
    <w:lvl w:ilvl="8">
      <w:start w:val="1"/>
      <w:numFmt w:val="decimal"/>
      <w:isLgl/>
      <w:lvlText w:val="%1.%2.%3.%4.%5.%6.%7.%8.%9."/>
      <w:lvlJc w:val="left"/>
      <w:pPr>
        <w:ind w:left="15816" w:hanging="1440"/>
      </w:pPr>
      <w:rPr>
        <w:rFonts w:hint="default"/>
      </w:rPr>
    </w:lvl>
  </w:abstractNum>
  <w:abstractNum w:abstractNumId="28">
    <w:nsid w:val="5D19606D"/>
    <w:multiLevelType w:val="multilevel"/>
    <w:tmpl w:val="ED3491E0"/>
    <w:lvl w:ilvl="0">
      <w:start w:val="15"/>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628B3405"/>
    <w:multiLevelType w:val="multilevel"/>
    <w:tmpl w:val="99782F9C"/>
    <w:name w:val="WW8Num62"/>
    <w:lvl w:ilvl="0">
      <w:start w:val="1"/>
      <w:numFmt w:val="decimal"/>
      <w:lvlText w:val="%1."/>
      <w:lvlJc w:val="left"/>
      <w:pPr>
        <w:ind w:left="720" w:hanging="360"/>
      </w:pPr>
      <w:rPr>
        <w:rFonts w:hint="default"/>
        <w:b w:val="0"/>
        <w:sz w:val="20"/>
        <w:szCs w:val="20"/>
      </w:rPr>
    </w:lvl>
    <w:lvl w:ilvl="1">
      <w:start w:val="2"/>
      <w:numFmt w:val="decimal"/>
      <w:isLgl/>
      <w:lvlText w:val="%1.%2."/>
      <w:lvlJc w:val="left"/>
      <w:pPr>
        <w:ind w:left="2157" w:hanging="360"/>
      </w:pPr>
      <w:rPr>
        <w:rFonts w:hint="default"/>
      </w:rPr>
    </w:lvl>
    <w:lvl w:ilvl="2">
      <w:start w:val="1"/>
      <w:numFmt w:val="decimal"/>
      <w:isLgl/>
      <w:lvlText w:val="%1.%2.%3."/>
      <w:lvlJc w:val="left"/>
      <w:pPr>
        <w:ind w:left="3954" w:hanging="720"/>
      </w:pPr>
      <w:rPr>
        <w:rFonts w:hint="default"/>
      </w:rPr>
    </w:lvl>
    <w:lvl w:ilvl="3">
      <w:start w:val="1"/>
      <w:numFmt w:val="decimal"/>
      <w:isLgl/>
      <w:lvlText w:val="%1.%2.%3.%4."/>
      <w:lvlJc w:val="left"/>
      <w:pPr>
        <w:ind w:left="5391" w:hanging="720"/>
      </w:pPr>
      <w:rPr>
        <w:rFonts w:hint="default"/>
      </w:rPr>
    </w:lvl>
    <w:lvl w:ilvl="4">
      <w:start w:val="1"/>
      <w:numFmt w:val="decimal"/>
      <w:isLgl/>
      <w:lvlText w:val="%1.%2.%3.%4.%5."/>
      <w:lvlJc w:val="left"/>
      <w:pPr>
        <w:ind w:left="7188" w:hanging="1080"/>
      </w:pPr>
      <w:rPr>
        <w:rFonts w:hint="default"/>
      </w:rPr>
    </w:lvl>
    <w:lvl w:ilvl="5">
      <w:start w:val="1"/>
      <w:numFmt w:val="decimal"/>
      <w:isLgl/>
      <w:lvlText w:val="%1.%2.%3.%4.%5.%6."/>
      <w:lvlJc w:val="left"/>
      <w:pPr>
        <w:ind w:left="8625" w:hanging="1080"/>
      </w:pPr>
      <w:rPr>
        <w:rFonts w:hint="default"/>
      </w:rPr>
    </w:lvl>
    <w:lvl w:ilvl="6">
      <w:start w:val="1"/>
      <w:numFmt w:val="decimal"/>
      <w:isLgl/>
      <w:lvlText w:val="%1.%2.%3.%4.%5.%6.%7."/>
      <w:lvlJc w:val="left"/>
      <w:pPr>
        <w:ind w:left="10062" w:hanging="1080"/>
      </w:pPr>
      <w:rPr>
        <w:rFonts w:hint="default"/>
      </w:rPr>
    </w:lvl>
    <w:lvl w:ilvl="7">
      <w:start w:val="1"/>
      <w:numFmt w:val="decimal"/>
      <w:isLgl/>
      <w:lvlText w:val="%1.%2.%3.%4.%5.%6.%7.%8."/>
      <w:lvlJc w:val="left"/>
      <w:pPr>
        <w:ind w:left="11859" w:hanging="1440"/>
      </w:pPr>
      <w:rPr>
        <w:rFonts w:hint="default"/>
      </w:rPr>
    </w:lvl>
    <w:lvl w:ilvl="8">
      <w:start w:val="1"/>
      <w:numFmt w:val="decimal"/>
      <w:isLgl/>
      <w:lvlText w:val="%1.%2.%3.%4.%5.%6.%7.%8.%9."/>
      <w:lvlJc w:val="left"/>
      <w:pPr>
        <w:ind w:left="13296" w:hanging="1440"/>
      </w:pPr>
      <w:rPr>
        <w:rFonts w:hint="default"/>
      </w:rPr>
    </w:lvl>
  </w:abstractNum>
  <w:abstractNum w:abstractNumId="30">
    <w:nsid w:val="688B71BC"/>
    <w:multiLevelType w:val="multilevel"/>
    <w:tmpl w:val="3738EA3E"/>
    <w:lvl w:ilvl="0">
      <w:start w:val="15"/>
      <w:numFmt w:val="decimal"/>
      <w:lvlText w:val="%1."/>
      <w:lvlJc w:val="left"/>
      <w:pPr>
        <w:ind w:left="480" w:hanging="480"/>
      </w:pPr>
      <w:rPr>
        <w:rFonts w:hint="default"/>
        <w:b/>
      </w:rPr>
    </w:lvl>
    <w:lvl w:ilvl="1">
      <w:start w:val="1"/>
      <w:numFmt w:val="decimal"/>
      <w:lvlText w:val="%1.%2."/>
      <w:lvlJc w:val="left"/>
      <w:pPr>
        <w:ind w:left="1885" w:hanging="480"/>
      </w:pPr>
      <w:rPr>
        <w:rFonts w:hint="default"/>
        <w:b/>
      </w:rPr>
    </w:lvl>
    <w:lvl w:ilvl="2">
      <w:start w:val="1"/>
      <w:numFmt w:val="upperLetter"/>
      <w:lvlText w:val="%1.%2.%3."/>
      <w:lvlJc w:val="left"/>
      <w:pPr>
        <w:ind w:left="3530" w:hanging="720"/>
      </w:pPr>
      <w:rPr>
        <w:rFonts w:hint="default"/>
        <w:b/>
      </w:rPr>
    </w:lvl>
    <w:lvl w:ilvl="3">
      <w:start w:val="1"/>
      <w:numFmt w:val="decimal"/>
      <w:lvlText w:val="%1.%2.%3.%4."/>
      <w:lvlJc w:val="left"/>
      <w:pPr>
        <w:ind w:left="4935" w:hanging="720"/>
      </w:pPr>
      <w:rPr>
        <w:rFonts w:hint="default"/>
        <w:b/>
      </w:rPr>
    </w:lvl>
    <w:lvl w:ilvl="4">
      <w:start w:val="1"/>
      <w:numFmt w:val="decimal"/>
      <w:lvlText w:val="%1.%2.%3.%4.%5."/>
      <w:lvlJc w:val="left"/>
      <w:pPr>
        <w:ind w:left="6700" w:hanging="1080"/>
      </w:pPr>
      <w:rPr>
        <w:rFonts w:hint="default"/>
        <w:b/>
      </w:rPr>
    </w:lvl>
    <w:lvl w:ilvl="5">
      <w:start w:val="1"/>
      <w:numFmt w:val="decimal"/>
      <w:lvlText w:val="%1.%2.%3.%4.%5.%6."/>
      <w:lvlJc w:val="left"/>
      <w:pPr>
        <w:ind w:left="8105" w:hanging="1080"/>
      </w:pPr>
      <w:rPr>
        <w:rFonts w:hint="default"/>
        <w:b/>
      </w:rPr>
    </w:lvl>
    <w:lvl w:ilvl="6">
      <w:start w:val="1"/>
      <w:numFmt w:val="decimal"/>
      <w:lvlText w:val="%1.%2.%3.%4.%5.%6.%7."/>
      <w:lvlJc w:val="left"/>
      <w:pPr>
        <w:ind w:left="9870" w:hanging="1440"/>
      </w:pPr>
      <w:rPr>
        <w:rFonts w:hint="default"/>
        <w:b/>
      </w:rPr>
    </w:lvl>
    <w:lvl w:ilvl="7">
      <w:start w:val="1"/>
      <w:numFmt w:val="decimal"/>
      <w:lvlText w:val="%1.%2.%3.%4.%5.%6.%7.%8."/>
      <w:lvlJc w:val="left"/>
      <w:pPr>
        <w:ind w:left="11275" w:hanging="1440"/>
      </w:pPr>
      <w:rPr>
        <w:rFonts w:hint="default"/>
        <w:b/>
      </w:rPr>
    </w:lvl>
    <w:lvl w:ilvl="8">
      <w:start w:val="1"/>
      <w:numFmt w:val="decimal"/>
      <w:lvlText w:val="%1.%2.%3.%4.%5.%6.%7.%8.%9."/>
      <w:lvlJc w:val="left"/>
      <w:pPr>
        <w:ind w:left="13040" w:hanging="1800"/>
      </w:pPr>
      <w:rPr>
        <w:rFonts w:hint="default"/>
        <w:b/>
      </w:rPr>
    </w:lvl>
  </w:abstractNum>
  <w:abstractNum w:abstractNumId="31">
    <w:nsid w:val="69F70383"/>
    <w:multiLevelType w:val="hybridMultilevel"/>
    <w:tmpl w:val="8F308B82"/>
    <w:lvl w:ilvl="0" w:tplc="97D69596">
      <w:start w:val="1"/>
      <w:numFmt w:val="decimal"/>
      <w:lvlText w:val="%1)"/>
      <w:lvlJc w:val="left"/>
      <w:pPr>
        <w:ind w:left="927" w:hanging="360"/>
      </w:pPr>
      <w:rPr>
        <w:rFonts w:cs="Times New Roman"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2">
    <w:nsid w:val="6CA555A3"/>
    <w:multiLevelType w:val="hybridMultilevel"/>
    <w:tmpl w:val="AEC2C3B0"/>
    <w:lvl w:ilvl="0" w:tplc="04150017">
      <w:start w:val="1"/>
      <w:numFmt w:val="lowerLetter"/>
      <w:lvlText w:val="%1)"/>
      <w:lvlJc w:val="left"/>
      <w:pPr>
        <w:ind w:left="1068" w:hanging="360"/>
      </w:pPr>
      <w:rPr>
        <w:rFonts w:cs="Times New Roman"/>
      </w:rPr>
    </w:lvl>
    <w:lvl w:ilvl="1" w:tplc="04150017">
      <w:start w:val="1"/>
      <w:numFmt w:val="lowerLetter"/>
      <w:lvlText w:val="%2)"/>
      <w:lvlJc w:val="left"/>
      <w:pPr>
        <w:ind w:left="1788" w:hanging="360"/>
      </w:pPr>
      <w:rPr>
        <w:rFonts w:cs="Times New Roman"/>
      </w:rPr>
    </w:lvl>
    <w:lvl w:ilvl="2" w:tplc="D26C1344">
      <w:start w:val="1"/>
      <w:numFmt w:val="decimal"/>
      <w:pStyle w:val="1"/>
      <w:lvlText w:val="%3)"/>
      <w:lvlJc w:val="left"/>
      <w:pPr>
        <w:ind w:left="2688" w:hanging="360"/>
      </w:pPr>
      <w:rPr>
        <w:rFonts w:hint="default"/>
        <w:b/>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33">
    <w:nsid w:val="771A6192"/>
    <w:multiLevelType w:val="multilevel"/>
    <w:tmpl w:val="F15287C8"/>
    <w:name w:val="WW8Num72"/>
    <w:lvl w:ilvl="0">
      <w:start w:val="1"/>
      <w:numFmt w:val="decimal"/>
      <w:lvlText w:val="%1."/>
      <w:lvlJc w:val="left"/>
      <w:pPr>
        <w:tabs>
          <w:tab w:val="num" w:pos="0"/>
        </w:tabs>
        <w:ind w:left="360" w:hanging="360"/>
      </w:pPr>
      <w:rPr>
        <w:rFonts w:hint="default"/>
        <w:b w:val="0"/>
        <w:i w:val="0"/>
        <w:sz w:val="20"/>
        <w:szCs w:val="24"/>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b w:val="0"/>
      </w:rPr>
    </w:lvl>
    <w:lvl w:ilvl="4">
      <w:start w:val="1"/>
      <w:numFmt w:val="decimal"/>
      <w:lvlText w:val="%5."/>
      <w:lvlJc w:val="left"/>
      <w:pPr>
        <w:tabs>
          <w:tab w:val="num" w:pos="2160"/>
        </w:tabs>
        <w:ind w:left="2160" w:hanging="360"/>
      </w:pPr>
      <w:rPr>
        <w:rFonts w:hint="default"/>
        <w:b w:val="0"/>
      </w:rPr>
    </w:lvl>
    <w:lvl w:ilvl="5">
      <w:start w:val="1"/>
      <w:numFmt w:val="decimal"/>
      <w:lvlText w:val="%6."/>
      <w:lvlJc w:val="left"/>
      <w:pPr>
        <w:tabs>
          <w:tab w:val="num" w:pos="2520"/>
        </w:tabs>
        <w:ind w:left="2520" w:hanging="360"/>
      </w:pPr>
      <w:rPr>
        <w:rFonts w:hint="default"/>
        <w:b w:val="0"/>
      </w:rPr>
    </w:lvl>
    <w:lvl w:ilvl="6">
      <w:start w:val="1"/>
      <w:numFmt w:val="decimal"/>
      <w:lvlText w:val="%7."/>
      <w:lvlJc w:val="left"/>
      <w:pPr>
        <w:tabs>
          <w:tab w:val="num" w:pos="2880"/>
        </w:tabs>
        <w:ind w:left="2880" w:hanging="360"/>
      </w:pPr>
      <w:rPr>
        <w:rFonts w:hint="default"/>
        <w:b w:val="0"/>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4">
    <w:nsid w:val="7C8C5451"/>
    <w:multiLevelType w:val="hybridMultilevel"/>
    <w:tmpl w:val="F8743820"/>
    <w:lvl w:ilvl="0" w:tplc="04150011">
      <w:start w:val="1"/>
      <w:numFmt w:val="decimal"/>
      <w:pStyle w:val="1wyla"/>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2"/>
  </w:num>
  <w:num w:numId="2">
    <w:abstractNumId w:val="0"/>
  </w:num>
  <w:num w:numId="3">
    <w:abstractNumId w:val="13"/>
  </w:num>
  <w:num w:numId="4">
    <w:abstractNumId w:val="32"/>
  </w:num>
  <w:num w:numId="5">
    <w:abstractNumId w:val="34"/>
  </w:num>
  <w:num w:numId="6">
    <w:abstractNumId w:val="19"/>
  </w:num>
  <w:num w:numId="7">
    <w:abstractNumId w:val="24"/>
  </w:num>
  <w:num w:numId="8">
    <w:abstractNumId w:val="25"/>
  </w:num>
  <w:num w:numId="9">
    <w:abstractNumId w:val="20"/>
  </w:num>
  <w:num w:numId="10">
    <w:abstractNumId w:val="21"/>
  </w:num>
  <w:num w:numId="11">
    <w:abstractNumId w:val="30"/>
  </w:num>
  <w:num w:numId="12">
    <w:abstractNumId w:val="26"/>
  </w:num>
  <w:num w:numId="13">
    <w:abstractNumId w:val="23"/>
  </w:num>
  <w:num w:numId="14">
    <w:abstractNumId w:val="15"/>
  </w:num>
  <w:num w:numId="15">
    <w:abstractNumId w:val="28"/>
  </w:num>
  <w:num w:numId="16">
    <w:abstractNumId w:val="31"/>
  </w:num>
  <w:num w:numId="17">
    <w:abstractNumId w:val="17"/>
  </w:num>
  <w:num w:numId="18">
    <w:abstractNumId w:val="18"/>
  </w:num>
  <w:num w:numId="19">
    <w:abstractNumId w:val="16"/>
  </w:num>
  <w:num w:numId="20">
    <w:abstractNumId w:val="1"/>
  </w:num>
  <w:num w:numId="21">
    <w:abstractNumId w:val="1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E8A"/>
    <w:rsid w:val="000A16A5"/>
    <w:rsid w:val="001860E0"/>
    <w:rsid w:val="002917E1"/>
    <w:rsid w:val="00311212"/>
    <w:rsid w:val="003174B1"/>
    <w:rsid w:val="003B0931"/>
    <w:rsid w:val="004216C0"/>
    <w:rsid w:val="0043578B"/>
    <w:rsid w:val="004939E1"/>
    <w:rsid w:val="004A1D8F"/>
    <w:rsid w:val="004B728A"/>
    <w:rsid w:val="00541E8A"/>
    <w:rsid w:val="00576C0D"/>
    <w:rsid w:val="005B7053"/>
    <w:rsid w:val="006156D6"/>
    <w:rsid w:val="00631FA6"/>
    <w:rsid w:val="0067344C"/>
    <w:rsid w:val="00683E58"/>
    <w:rsid w:val="006B61BB"/>
    <w:rsid w:val="006D30EE"/>
    <w:rsid w:val="007473F5"/>
    <w:rsid w:val="007812FB"/>
    <w:rsid w:val="007F3776"/>
    <w:rsid w:val="00801689"/>
    <w:rsid w:val="00825E62"/>
    <w:rsid w:val="008622EE"/>
    <w:rsid w:val="008D60E8"/>
    <w:rsid w:val="008F0606"/>
    <w:rsid w:val="00912734"/>
    <w:rsid w:val="00930000"/>
    <w:rsid w:val="00A01205"/>
    <w:rsid w:val="00B001F6"/>
    <w:rsid w:val="00B175D0"/>
    <w:rsid w:val="00B5417A"/>
    <w:rsid w:val="00B73F72"/>
    <w:rsid w:val="00BC492D"/>
    <w:rsid w:val="00CD1745"/>
    <w:rsid w:val="00D16334"/>
    <w:rsid w:val="00D20FDF"/>
    <w:rsid w:val="00D46D3C"/>
    <w:rsid w:val="00E10592"/>
    <w:rsid w:val="00F17120"/>
    <w:rsid w:val="00F31634"/>
    <w:rsid w:val="00FE61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E03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41E8A"/>
  </w:style>
  <w:style w:type="paragraph" w:styleId="Nagwek1">
    <w:name w:val="heading 1"/>
    <w:basedOn w:val="Normalny"/>
    <w:next w:val="Normalny"/>
    <w:link w:val="Nagwek1Znak"/>
    <w:qFormat/>
    <w:rsid w:val="00541E8A"/>
    <w:pPr>
      <w:keepNext/>
      <w:numPr>
        <w:numId w:val="2"/>
      </w:numPr>
      <w:tabs>
        <w:tab w:val="left" w:pos="561"/>
      </w:tabs>
      <w:suppressAutoHyphens/>
      <w:spacing w:before="240" w:after="60" w:line="240" w:lineRule="auto"/>
      <w:jc w:val="both"/>
      <w:outlineLvl w:val="0"/>
    </w:pPr>
    <w:rPr>
      <w:rFonts w:ascii="Arial Narrow" w:eastAsia="Times New Roman" w:hAnsi="Arial Narrow" w:cs="Arial"/>
      <w:b/>
      <w:bCs/>
      <w:kern w:val="1"/>
      <w:sz w:val="24"/>
      <w:szCs w:val="32"/>
      <w:lang w:eastAsia="ar-SA"/>
    </w:rPr>
  </w:style>
  <w:style w:type="paragraph" w:styleId="Nagwek2">
    <w:name w:val="heading 2"/>
    <w:basedOn w:val="Normalny"/>
    <w:next w:val="Normalny"/>
    <w:link w:val="Nagwek2Znak"/>
    <w:unhideWhenUsed/>
    <w:qFormat/>
    <w:rsid w:val="00541E8A"/>
    <w:pPr>
      <w:keepNext/>
      <w:keepLines/>
      <w:suppressAutoHyphens/>
      <w:spacing w:before="200" w:after="0" w:line="240" w:lineRule="auto"/>
      <w:outlineLvl w:val="1"/>
    </w:pPr>
    <w:rPr>
      <w:rFonts w:ascii="Cambria" w:eastAsia="Times New Roman" w:hAnsi="Cambria" w:cs="Times New Roman"/>
      <w:b/>
      <w:bCs/>
      <w:color w:val="4F81BD"/>
      <w:sz w:val="26"/>
      <w:szCs w:val="26"/>
      <w:lang w:eastAsia="ar-SA"/>
    </w:rPr>
  </w:style>
  <w:style w:type="paragraph" w:styleId="Nagwek3">
    <w:name w:val="heading 3"/>
    <w:basedOn w:val="Normalny"/>
    <w:next w:val="Normalny"/>
    <w:link w:val="Nagwek3Znak"/>
    <w:unhideWhenUsed/>
    <w:qFormat/>
    <w:rsid w:val="00541E8A"/>
    <w:pPr>
      <w:keepNext/>
      <w:keepLines/>
      <w:suppressAutoHyphens/>
      <w:spacing w:before="200" w:after="0" w:line="240" w:lineRule="auto"/>
      <w:outlineLvl w:val="2"/>
    </w:pPr>
    <w:rPr>
      <w:rFonts w:ascii="Cambria" w:eastAsia="Times New Roman" w:hAnsi="Cambria" w:cs="Times New Roman"/>
      <w:b/>
      <w:bCs/>
      <w:color w:val="4F81BD"/>
      <w:sz w:val="24"/>
      <w:szCs w:val="24"/>
      <w:lang w:eastAsia="ar-SA"/>
    </w:rPr>
  </w:style>
  <w:style w:type="paragraph" w:styleId="Nagwek4">
    <w:name w:val="heading 4"/>
    <w:basedOn w:val="Normalny"/>
    <w:next w:val="Normalny"/>
    <w:link w:val="Nagwek4Znak"/>
    <w:qFormat/>
    <w:rsid w:val="00541E8A"/>
    <w:pPr>
      <w:keepNext/>
      <w:pageBreakBefore/>
      <w:suppressAutoHyphens/>
      <w:spacing w:after="0" w:line="240" w:lineRule="auto"/>
      <w:jc w:val="both"/>
      <w:textAlignment w:val="top"/>
      <w:outlineLvl w:val="3"/>
    </w:pPr>
    <w:rPr>
      <w:rFonts w:ascii="Arial" w:eastAsia="Times New Roman" w:hAnsi="Arial" w:cs="Arial"/>
      <w:b/>
      <w:bCs/>
      <w:sz w:val="28"/>
      <w:szCs w:val="24"/>
      <w:lang w:eastAsia="ar-SA"/>
    </w:rPr>
  </w:style>
  <w:style w:type="paragraph" w:styleId="Nagwek5">
    <w:name w:val="heading 5"/>
    <w:basedOn w:val="Normalny"/>
    <w:next w:val="Normalny"/>
    <w:link w:val="Nagwek5Znak"/>
    <w:uiPriority w:val="9"/>
    <w:semiHidden/>
    <w:unhideWhenUsed/>
    <w:qFormat/>
    <w:rsid w:val="00541E8A"/>
    <w:pPr>
      <w:keepNext/>
      <w:keepLines/>
      <w:suppressAutoHyphens/>
      <w:spacing w:before="200" w:after="0" w:line="240" w:lineRule="auto"/>
      <w:outlineLvl w:val="4"/>
    </w:pPr>
    <w:rPr>
      <w:rFonts w:ascii="Cambria" w:eastAsia="Times New Roman" w:hAnsi="Cambria" w:cs="Times New Roman"/>
      <w:color w:val="243F60"/>
      <w:sz w:val="24"/>
      <w:szCs w:val="24"/>
      <w:lang w:eastAsia="ar-SA"/>
    </w:rPr>
  </w:style>
  <w:style w:type="paragraph" w:styleId="Nagwek6">
    <w:name w:val="heading 6"/>
    <w:basedOn w:val="Normalny"/>
    <w:next w:val="Normalny"/>
    <w:link w:val="Nagwek6Znak"/>
    <w:uiPriority w:val="9"/>
    <w:unhideWhenUsed/>
    <w:qFormat/>
    <w:rsid w:val="00541E8A"/>
    <w:pPr>
      <w:keepNext/>
      <w:keepLines/>
      <w:suppressAutoHyphens/>
      <w:spacing w:before="200" w:after="0" w:line="240" w:lineRule="auto"/>
      <w:outlineLvl w:val="5"/>
    </w:pPr>
    <w:rPr>
      <w:rFonts w:ascii="Cambria" w:eastAsia="Times New Roman" w:hAnsi="Cambria" w:cs="Times New Roman"/>
      <w:i/>
      <w:iCs/>
      <w:color w:val="243F60"/>
      <w:sz w:val="24"/>
      <w:szCs w:val="24"/>
      <w:lang w:eastAsia="ar-SA"/>
    </w:rPr>
  </w:style>
  <w:style w:type="paragraph" w:styleId="Nagwek9">
    <w:name w:val="heading 9"/>
    <w:basedOn w:val="Normalny"/>
    <w:next w:val="Normalny"/>
    <w:link w:val="Nagwek9Znak"/>
    <w:qFormat/>
    <w:rsid w:val="00541E8A"/>
    <w:pPr>
      <w:keepNext/>
      <w:numPr>
        <w:ilvl w:val="8"/>
        <w:numId w:val="2"/>
      </w:numPr>
      <w:spacing w:after="0" w:line="240" w:lineRule="auto"/>
      <w:jc w:val="right"/>
      <w:outlineLvl w:val="8"/>
    </w:pPr>
    <w:rPr>
      <w:rFonts w:ascii="Times New Roman" w:eastAsia="Times New Roman" w:hAnsi="Times New Roman" w:cs="Times New Roman"/>
      <w:sz w:val="24"/>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41E8A"/>
    <w:rPr>
      <w:rFonts w:ascii="Arial Narrow" w:eastAsia="Times New Roman" w:hAnsi="Arial Narrow" w:cs="Arial"/>
      <w:b/>
      <w:bCs/>
      <w:kern w:val="1"/>
      <w:sz w:val="24"/>
      <w:szCs w:val="32"/>
      <w:lang w:eastAsia="ar-SA"/>
    </w:rPr>
  </w:style>
  <w:style w:type="character" w:customStyle="1" w:styleId="Nagwek2Znak">
    <w:name w:val="Nagłówek 2 Znak"/>
    <w:basedOn w:val="Domylnaczcionkaakapitu"/>
    <w:link w:val="Nagwek2"/>
    <w:rsid w:val="00541E8A"/>
    <w:rPr>
      <w:rFonts w:ascii="Cambria" w:eastAsia="Times New Roman" w:hAnsi="Cambria" w:cs="Times New Roman"/>
      <w:b/>
      <w:bCs/>
      <w:color w:val="4F81BD"/>
      <w:sz w:val="26"/>
      <w:szCs w:val="26"/>
      <w:lang w:eastAsia="ar-SA"/>
    </w:rPr>
  </w:style>
  <w:style w:type="character" w:customStyle="1" w:styleId="Nagwek3Znak">
    <w:name w:val="Nagłówek 3 Znak"/>
    <w:basedOn w:val="Domylnaczcionkaakapitu"/>
    <w:link w:val="Nagwek3"/>
    <w:rsid w:val="00541E8A"/>
    <w:rPr>
      <w:rFonts w:ascii="Cambria" w:eastAsia="Times New Roman" w:hAnsi="Cambria" w:cs="Times New Roman"/>
      <w:b/>
      <w:bCs/>
      <w:color w:val="4F81BD"/>
      <w:sz w:val="24"/>
      <w:szCs w:val="24"/>
      <w:lang w:eastAsia="ar-SA"/>
    </w:rPr>
  </w:style>
  <w:style w:type="character" w:customStyle="1" w:styleId="Nagwek4Znak">
    <w:name w:val="Nagłówek 4 Znak"/>
    <w:basedOn w:val="Domylnaczcionkaakapitu"/>
    <w:link w:val="Nagwek4"/>
    <w:rsid w:val="00541E8A"/>
    <w:rPr>
      <w:rFonts w:ascii="Arial" w:eastAsia="Times New Roman" w:hAnsi="Arial" w:cs="Arial"/>
      <w:b/>
      <w:bCs/>
      <w:sz w:val="28"/>
      <w:szCs w:val="24"/>
      <w:lang w:eastAsia="ar-SA"/>
    </w:rPr>
  </w:style>
  <w:style w:type="character" w:customStyle="1" w:styleId="Nagwek5Znak">
    <w:name w:val="Nagłówek 5 Znak"/>
    <w:basedOn w:val="Domylnaczcionkaakapitu"/>
    <w:link w:val="Nagwek5"/>
    <w:uiPriority w:val="9"/>
    <w:semiHidden/>
    <w:rsid w:val="00541E8A"/>
    <w:rPr>
      <w:rFonts w:ascii="Cambria" w:eastAsia="Times New Roman" w:hAnsi="Cambria" w:cs="Times New Roman"/>
      <w:color w:val="243F60"/>
      <w:sz w:val="24"/>
      <w:szCs w:val="24"/>
      <w:lang w:eastAsia="ar-SA"/>
    </w:rPr>
  </w:style>
  <w:style w:type="character" w:customStyle="1" w:styleId="Nagwek6Znak">
    <w:name w:val="Nagłówek 6 Znak"/>
    <w:basedOn w:val="Domylnaczcionkaakapitu"/>
    <w:link w:val="Nagwek6"/>
    <w:uiPriority w:val="9"/>
    <w:rsid w:val="00541E8A"/>
    <w:rPr>
      <w:rFonts w:ascii="Cambria" w:eastAsia="Times New Roman" w:hAnsi="Cambria" w:cs="Times New Roman"/>
      <w:i/>
      <w:iCs/>
      <w:color w:val="243F60"/>
      <w:sz w:val="24"/>
      <w:szCs w:val="24"/>
      <w:lang w:eastAsia="ar-SA"/>
    </w:rPr>
  </w:style>
  <w:style w:type="character" w:customStyle="1" w:styleId="Nagwek9Znak">
    <w:name w:val="Nagłówek 9 Znak"/>
    <w:basedOn w:val="Domylnaczcionkaakapitu"/>
    <w:link w:val="Nagwek9"/>
    <w:rsid w:val="00541E8A"/>
    <w:rPr>
      <w:rFonts w:ascii="Times New Roman" w:eastAsia="Times New Roman" w:hAnsi="Times New Roman" w:cs="Times New Roman"/>
      <w:sz w:val="24"/>
      <w:szCs w:val="20"/>
      <w:lang w:eastAsia="zh-CN"/>
    </w:rPr>
  </w:style>
  <w:style w:type="numbering" w:customStyle="1" w:styleId="Bezlisty1">
    <w:name w:val="Bez listy1"/>
    <w:next w:val="Bezlisty"/>
    <w:uiPriority w:val="99"/>
    <w:semiHidden/>
    <w:unhideWhenUsed/>
    <w:rsid w:val="00541E8A"/>
  </w:style>
  <w:style w:type="paragraph" w:styleId="Nagwek">
    <w:name w:val="header"/>
    <w:basedOn w:val="Normalny"/>
    <w:link w:val="NagwekZnak"/>
    <w:uiPriority w:val="99"/>
    <w:unhideWhenUsed/>
    <w:rsid w:val="00541E8A"/>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NagwekZnak">
    <w:name w:val="Nagłówek Znak"/>
    <w:basedOn w:val="Domylnaczcionkaakapitu"/>
    <w:link w:val="Nagwek"/>
    <w:uiPriority w:val="99"/>
    <w:rsid w:val="00541E8A"/>
    <w:rPr>
      <w:rFonts w:ascii="Times New Roman" w:eastAsia="Times New Roman" w:hAnsi="Times New Roman" w:cs="Times New Roman"/>
      <w:sz w:val="24"/>
      <w:szCs w:val="24"/>
      <w:lang w:eastAsia="ar-SA"/>
    </w:rPr>
  </w:style>
  <w:style w:type="paragraph" w:styleId="Stopka">
    <w:name w:val="footer"/>
    <w:basedOn w:val="Normalny"/>
    <w:link w:val="StopkaZnak"/>
    <w:unhideWhenUsed/>
    <w:rsid w:val="00541E8A"/>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StopkaZnak">
    <w:name w:val="Stopka Znak"/>
    <w:basedOn w:val="Domylnaczcionkaakapitu"/>
    <w:link w:val="Stopka"/>
    <w:rsid w:val="00541E8A"/>
    <w:rPr>
      <w:rFonts w:ascii="Times New Roman" w:eastAsia="Times New Roman" w:hAnsi="Times New Roman" w:cs="Times New Roman"/>
      <w:sz w:val="24"/>
      <w:szCs w:val="24"/>
      <w:lang w:eastAsia="ar-SA"/>
    </w:rPr>
  </w:style>
  <w:style w:type="character" w:customStyle="1" w:styleId="apple-style-span">
    <w:name w:val="apple-style-span"/>
    <w:basedOn w:val="Domylnaczcionkaakapitu"/>
    <w:rsid w:val="00541E8A"/>
  </w:style>
  <w:style w:type="paragraph" w:customStyle="1" w:styleId="Tekstpodstawowy22">
    <w:name w:val="Tekst podstawowy 22"/>
    <w:basedOn w:val="Normalny"/>
    <w:rsid w:val="00541E8A"/>
    <w:pPr>
      <w:suppressAutoHyphens/>
      <w:spacing w:after="0" w:line="240" w:lineRule="auto"/>
      <w:jc w:val="both"/>
    </w:pPr>
    <w:rPr>
      <w:rFonts w:ascii="Arial" w:eastAsia="Times New Roman" w:hAnsi="Arial" w:cs="Arial"/>
      <w:sz w:val="24"/>
      <w:szCs w:val="24"/>
      <w:lang w:eastAsia="ar-SA"/>
    </w:rPr>
  </w:style>
  <w:style w:type="paragraph" w:customStyle="1" w:styleId="tekst">
    <w:name w:val="tekst"/>
    <w:basedOn w:val="Normalny"/>
    <w:rsid w:val="00541E8A"/>
    <w:pPr>
      <w:suppressLineNumbers/>
      <w:suppressAutoHyphens/>
      <w:spacing w:before="60" w:after="60" w:line="240" w:lineRule="auto"/>
      <w:jc w:val="both"/>
    </w:pPr>
    <w:rPr>
      <w:rFonts w:ascii="Times New Roman" w:eastAsia="Times New Roman" w:hAnsi="Times New Roman" w:cs="Times New Roman"/>
      <w:sz w:val="24"/>
      <w:szCs w:val="24"/>
      <w:lang w:eastAsia="ar-SA"/>
    </w:rPr>
  </w:style>
  <w:style w:type="paragraph" w:styleId="Tekstdymka">
    <w:name w:val="Balloon Text"/>
    <w:basedOn w:val="Normalny"/>
    <w:link w:val="TekstdymkaZnak"/>
    <w:semiHidden/>
    <w:unhideWhenUsed/>
    <w:rsid w:val="00541E8A"/>
    <w:pPr>
      <w:suppressAutoHyphens/>
      <w:spacing w:after="0" w:line="240" w:lineRule="auto"/>
    </w:pPr>
    <w:rPr>
      <w:rFonts w:ascii="Tahoma" w:eastAsia="Times New Roman" w:hAnsi="Tahoma" w:cs="Tahoma"/>
      <w:sz w:val="16"/>
      <w:szCs w:val="16"/>
      <w:lang w:eastAsia="ar-SA"/>
    </w:rPr>
  </w:style>
  <w:style w:type="character" w:customStyle="1" w:styleId="TekstdymkaZnak">
    <w:name w:val="Tekst dymka Znak"/>
    <w:basedOn w:val="Domylnaczcionkaakapitu"/>
    <w:link w:val="Tekstdymka"/>
    <w:semiHidden/>
    <w:rsid w:val="00541E8A"/>
    <w:rPr>
      <w:rFonts w:ascii="Tahoma" w:eastAsia="Times New Roman" w:hAnsi="Tahoma" w:cs="Tahoma"/>
      <w:sz w:val="16"/>
      <w:szCs w:val="16"/>
      <w:lang w:eastAsia="ar-SA"/>
    </w:rPr>
  </w:style>
  <w:style w:type="character" w:styleId="Hipercze">
    <w:name w:val="Hyperlink"/>
    <w:uiPriority w:val="99"/>
    <w:unhideWhenUsed/>
    <w:rsid w:val="00541E8A"/>
    <w:rPr>
      <w:color w:val="0000FF"/>
      <w:u w:val="single"/>
    </w:rPr>
  </w:style>
  <w:style w:type="paragraph" w:styleId="Spistreci1">
    <w:name w:val="toc 1"/>
    <w:basedOn w:val="Normalny"/>
    <w:next w:val="Normalny"/>
    <w:uiPriority w:val="39"/>
    <w:rsid w:val="00541E8A"/>
    <w:pPr>
      <w:tabs>
        <w:tab w:val="left" w:pos="480"/>
        <w:tab w:val="right" w:leader="dot" w:pos="9062"/>
      </w:tabs>
      <w:suppressAutoHyphens/>
      <w:spacing w:after="0" w:line="240" w:lineRule="auto"/>
      <w:ind w:left="540" w:hanging="540"/>
    </w:pPr>
    <w:rPr>
      <w:rFonts w:ascii="Times New Roman" w:eastAsia="Times New Roman" w:hAnsi="Times New Roman" w:cs="Times New Roman"/>
      <w:sz w:val="24"/>
      <w:szCs w:val="28"/>
      <w:lang w:eastAsia="ar-SA"/>
    </w:rPr>
  </w:style>
  <w:style w:type="paragraph" w:styleId="Akapitzlist">
    <w:name w:val="List Paragraph"/>
    <w:aliases w:val="normalny tekst"/>
    <w:basedOn w:val="Normalny"/>
    <w:link w:val="AkapitzlistZnak"/>
    <w:uiPriority w:val="34"/>
    <w:qFormat/>
    <w:rsid w:val="00541E8A"/>
    <w:pPr>
      <w:suppressAutoHyphens/>
      <w:spacing w:after="0" w:line="240" w:lineRule="auto"/>
      <w:ind w:left="708"/>
    </w:pPr>
    <w:rPr>
      <w:rFonts w:ascii="Times New Roman" w:eastAsia="Times New Roman" w:hAnsi="Times New Roman" w:cs="Times New Roman"/>
      <w:sz w:val="24"/>
      <w:szCs w:val="24"/>
      <w:lang w:val="x-none" w:eastAsia="ar-SA"/>
    </w:rPr>
  </w:style>
  <w:style w:type="character" w:customStyle="1" w:styleId="AkapitzlistZnak">
    <w:name w:val="Akapit z listą Znak"/>
    <w:aliases w:val="normalny tekst Znak"/>
    <w:link w:val="Akapitzlist"/>
    <w:uiPriority w:val="34"/>
    <w:rsid w:val="00541E8A"/>
    <w:rPr>
      <w:rFonts w:ascii="Times New Roman" w:eastAsia="Times New Roman" w:hAnsi="Times New Roman" w:cs="Times New Roman"/>
      <w:sz w:val="24"/>
      <w:szCs w:val="24"/>
      <w:lang w:val="x-none" w:eastAsia="ar-SA"/>
    </w:rPr>
  </w:style>
  <w:style w:type="character" w:customStyle="1" w:styleId="WW8Num2z5">
    <w:name w:val="WW8Num2z5"/>
    <w:rsid w:val="00541E8A"/>
  </w:style>
  <w:style w:type="table" w:styleId="Tabela-Siatka">
    <w:name w:val="Table Grid"/>
    <w:basedOn w:val="Standardowy"/>
    <w:uiPriority w:val="59"/>
    <w:rsid w:val="00541E8A"/>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4">
    <w:name w:val="Font Style24"/>
    <w:uiPriority w:val="99"/>
    <w:rsid w:val="00541E8A"/>
    <w:rPr>
      <w:rFonts w:ascii="Times New Roman" w:hAnsi="Times New Roman" w:cs="Times New Roman"/>
      <w:b/>
      <w:bCs/>
      <w:sz w:val="18"/>
      <w:szCs w:val="18"/>
    </w:rPr>
  </w:style>
  <w:style w:type="paragraph" w:customStyle="1" w:styleId="Tekstpodstawowywcity31">
    <w:name w:val="Tekst podstawowy wcięty 31"/>
    <w:basedOn w:val="Normalny"/>
    <w:rsid w:val="00541E8A"/>
    <w:pPr>
      <w:tabs>
        <w:tab w:val="left" w:pos="360"/>
      </w:tabs>
      <w:suppressAutoHyphens/>
      <w:spacing w:after="0" w:line="240" w:lineRule="auto"/>
      <w:ind w:left="360"/>
      <w:jc w:val="both"/>
    </w:pPr>
    <w:rPr>
      <w:rFonts w:ascii="Arial" w:eastAsia="Times New Roman" w:hAnsi="Arial" w:cs="Arial"/>
      <w:sz w:val="24"/>
      <w:szCs w:val="24"/>
      <w:lang w:eastAsia="ar-SA"/>
    </w:rPr>
  </w:style>
  <w:style w:type="character" w:customStyle="1" w:styleId="WW8Num3z3">
    <w:name w:val="WW8Num3z3"/>
    <w:rsid w:val="00541E8A"/>
  </w:style>
  <w:style w:type="paragraph" w:customStyle="1" w:styleId="3">
    <w:name w:val="3"/>
    <w:basedOn w:val="Normalny"/>
    <w:next w:val="Nagwek"/>
    <w:rsid w:val="00541E8A"/>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paragraph" w:styleId="Spistreci4">
    <w:name w:val="toc 4"/>
    <w:basedOn w:val="Normalny"/>
    <w:next w:val="Normalny"/>
    <w:autoRedefine/>
    <w:uiPriority w:val="39"/>
    <w:unhideWhenUsed/>
    <w:rsid w:val="00541E8A"/>
    <w:pPr>
      <w:suppressAutoHyphens/>
      <w:spacing w:after="100" w:line="240" w:lineRule="auto"/>
      <w:ind w:left="720"/>
    </w:pPr>
    <w:rPr>
      <w:rFonts w:ascii="Times New Roman" w:eastAsia="Times New Roman" w:hAnsi="Times New Roman" w:cs="Times New Roman"/>
      <w:sz w:val="24"/>
      <w:szCs w:val="24"/>
      <w:lang w:eastAsia="ar-SA"/>
    </w:rPr>
  </w:style>
  <w:style w:type="character" w:customStyle="1" w:styleId="Znakiprzypiswdolnych">
    <w:name w:val="Znaki przypisów dolnych"/>
    <w:rsid w:val="00541E8A"/>
    <w:rPr>
      <w:vertAlign w:val="superscript"/>
    </w:rPr>
  </w:style>
  <w:style w:type="character" w:styleId="Odwoanieprzypisudolnego">
    <w:name w:val="footnote reference"/>
    <w:rsid w:val="00541E8A"/>
    <w:rPr>
      <w:vertAlign w:val="superscript"/>
    </w:rPr>
  </w:style>
  <w:style w:type="paragraph" w:styleId="Tekstprzypisudolnego">
    <w:name w:val="footnote text"/>
    <w:basedOn w:val="Normalny"/>
    <w:link w:val="TekstprzypisudolnegoZnak"/>
    <w:rsid w:val="00541E8A"/>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link w:val="Tekstprzypisudolnego"/>
    <w:rsid w:val="00541E8A"/>
    <w:rPr>
      <w:rFonts w:ascii="Times New Roman" w:eastAsia="Times New Roman" w:hAnsi="Times New Roman" w:cs="Times New Roman"/>
      <w:sz w:val="20"/>
      <w:szCs w:val="20"/>
      <w:lang w:eastAsia="ar-SA"/>
    </w:rPr>
  </w:style>
  <w:style w:type="paragraph" w:styleId="Spistreci3">
    <w:name w:val="toc 3"/>
    <w:basedOn w:val="Normalny"/>
    <w:next w:val="Normalny"/>
    <w:autoRedefine/>
    <w:uiPriority w:val="39"/>
    <w:unhideWhenUsed/>
    <w:rsid w:val="00541E8A"/>
    <w:pPr>
      <w:suppressAutoHyphens/>
      <w:spacing w:after="100" w:line="240" w:lineRule="auto"/>
      <w:ind w:left="480"/>
    </w:pPr>
    <w:rPr>
      <w:rFonts w:ascii="Times New Roman" w:eastAsia="Times New Roman" w:hAnsi="Times New Roman" w:cs="Times New Roman"/>
      <w:sz w:val="24"/>
      <w:szCs w:val="24"/>
      <w:lang w:eastAsia="ar-SA"/>
    </w:rPr>
  </w:style>
  <w:style w:type="paragraph" w:styleId="Spistreci5">
    <w:name w:val="toc 5"/>
    <w:basedOn w:val="Normalny"/>
    <w:next w:val="Normalny"/>
    <w:autoRedefine/>
    <w:uiPriority w:val="39"/>
    <w:unhideWhenUsed/>
    <w:rsid w:val="00541E8A"/>
    <w:pPr>
      <w:suppressAutoHyphens/>
      <w:spacing w:after="100" w:line="240" w:lineRule="auto"/>
      <w:ind w:left="960"/>
    </w:pPr>
    <w:rPr>
      <w:rFonts w:ascii="Times New Roman" w:eastAsia="Times New Roman" w:hAnsi="Times New Roman" w:cs="Times New Roman"/>
      <w:sz w:val="24"/>
      <w:szCs w:val="24"/>
      <w:lang w:eastAsia="ar-SA"/>
    </w:rPr>
  </w:style>
  <w:style w:type="paragraph" w:styleId="Spistreci6">
    <w:name w:val="toc 6"/>
    <w:basedOn w:val="Normalny"/>
    <w:next w:val="Normalny"/>
    <w:autoRedefine/>
    <w:uiPriority w:val="39"/>
    <w:unhideWhenUsed/>
    <w:rsid w:val="00541E8A"/>
    <w:pPr>
      <w:suppressAutoHyphens/>
      <w:spacing w:after="100" w:line="240" w:lineRule="auto"/>
      <w:ind w:left="1200"/>
    </w:pPr>
    <w:rPr>
      <w:rFonts w:ascii="Times New Roman" w:eastAsia="Times New Roman" w:hAnsi="Times New Roman" w:cs="Times New Roman"/>
      <w:sz w:val="24"/>
      <w:szCs w:val="24"/>
      <w:lang w:eastAsia="ar-SA"/>
    </w:rPr>
  </w:style>
  <w:style w:type="paragraph" w:customStyle="1" w:styleId="1">
    <w:name w:val="1)..."/>
    <w:basedOn w:val="Akapitzlist"/>
    <w:qFormat/>
    <w:rsid w:val="00541E8A"/>
    <w:pPr>
      <w:numPr>
        <w:ilvl w:val="2"/>
        <w:numId w:val="4"/>
      </w:numPr>
      <w:suppressAutoHyphens w:val="0"/>
      <w:ind w:left="426"/>
      <w:contextualSpacing/>
    </w:pPr>
    <w:rPr>
      <w:rFonts w:ascii="Calibri" w:hAnsi="Calibri"/>
      <w:b/>
      <w:color w:val="000000"/>
      <w:sz w:val="22"/>
      <w:szCs w:val="22"/>
    </w:rPr>
  </w:style>
  <w:style w:type="paragraph" w:styleId="Tekstpodstawowy">
    <w:name w:val="Body Text"/>
    <w:basedOn w:val="Normalny"/>
    <w:link w:val="TekstpodstawowyZnak"/>
    <w:rsid w:val="00541E8A"/>
    <w:pPr>
      <w:suppressAutoHyphens/>
      <w:spacing w:after="0" w:line="240" w:lineRule="auto"/>
      <w:jc w:val="both"/>
    </w:pPr>
    <w:rPr>
      <w:rFonts w:ascii="Arial" w:eastAsia="Times New Roman" w:hAnsi="Arial" w:cs="Arial"/>
      <w:b/>
      <w:bCs/>
      <w:i/>
      <w:iCs/>
      <w:sz w:val="24"/>
      <w:szCs w:val="24"/>
      <w:lang w:eastAsia="ar-SA"/>
    </w:rPr>
  </w:style>
  <w:style w:type="character" w:customStyle="1" w:styleId="TekstpodstawowyZnak">
    <w:name w:val="Tekst podstawowy Znak"/>
    <w:basedOn w:val="Domylnaczcionkaakapitu"/>
    <w:link w:val="Tekstpodstawowy"/>
    <w:rsid w:val="00541E8A"/>
    <w:rPr>
      <w:rFonts w:ascii="Arial" w:eastAsia="Times New Roman" w:hAnsi="Arial" w:cs="Arial"/>
      <w:b/>
      <w:bCs/>
      <w:i/>
      <w:iCs/>
      <w:sz w:val="24"/>
      <w:szCs w:val="24"/>
      <w:lang w:eastAsia="ar-SA"/>
    </w:rPr>
  </w:style>
  <w:style w:type="paragraph" w:styleId="Tekstpodstawowy2">
    <w:name w:val="Body Text 2"/>
    <w:basedOn w:val="Normalny"/>
    <w:link w:val="Tekstpodstawowy2Znak"/>
    <w:unhideWhenUsed/>
    <w:rsid w:val="00541E8A"/>
    <w:pPr>
      <w:suppressAutoHyphens/>
      <w:spacing w:after="120" w:line="480" w:lineRule="auto"/>
    </w:pPr>
    <w:rPr>
      <w:rFonts w:ascii="Times New Roman" w:eastAsia="Times New Roman" w:hAnsi="Times New Roman" w:cs="Times New Roman"/>
      <w:sz w:val="24"/>
      <w:szCs w:val="24"/>
      <w:lang w:eastAsia="ar-SA"/>
    </w:rPr>
  </w:style>
  <w:style w:type="character" w:customStyle="1" w:styleId="Tekstpodstawowy2Znak">
    <w:name w:val="Tekst podstawowy 2 Znak"/>
    <w:basedOn w:val="Domylnaczcionkaakapitu"/>
    <w:link w:val="Tekstpodstawowy2"/>
    <w:rsid w:val="00541E8A"/>
    <w:rPr>
      <w:rFonts w:ascii="Times New Roman" w:eastAsia="Times New Roman" w:hAnsi="Times New Roman" w:cs="Times New Roman"/>
      <w:sz w:val="24"/>
      <w:szCs w:val="24"/>
      <w:lang w:eastAsia="ar-SA"/>
    </w:rPr>
  </w:style>
  <w:style w:type="character" w:styleId="Pogrubienie">
    <w:name w:val="Strong"/>
    <w:uiPriority w:val="22"/>
    <w:qFormat/>
    <w:rsid w:val="00541E8A"/>
    <w:rPr>
      <w:b/>
      <w:bCs/>
    </w:rPr>
  </w:style>
  <w:style w:type="paragraph" w:customStyle="1" w:styleId="Default">
    <w:name w:val="Default"/>
    <w:rsid w:val="00541E8A"/>
    <w:pPr>
      <w:suppressAutoHyphens/>
      <w:autoSpaceDE w:val="0"/>
      <w:spacing w:after="0" w:line="240" w:lineRule="auto"/>
    </w:pPr>
    <w:rPr>
      <w:rFonts w:ascii="Times New Roman" w:eastAsia="Calibri" w:hAnsi="Times New Roman" w:cs="Times New Roman"/>
      <w:color w:val="000000"/>
      <w:sz w:val="24"/>
      <w:szCs w:val="24"/>
      <w:lang w:eastAsia="ar-SA"/>
    </w:rPr>
  </w:style>
  <w:style w:type="paragraph" w:customStyle="1" w:styleId="Tekstpodstawowy21">
    <w:name w:val="Tekst podstawowy 21"/>
    <w:basedOn w:val="Normalny"/>
    <w:rsid w:val="00541E8A"/>
    <w:pPr>
      <w:suppressAutoHyphens/>
      <w:spacing w:after="120" w:line="480" w:lineRule="auto"/>
    </w:pPr>
    <w:rPr>
      <w:rFonts w:ascii="Times New Roman" w:eastAsia="Times New Roman" w:hAnsi="Times New Roman" w:cs="Times New Roman"/>
      <w:sz w:val="24"/>
      <w:szCs w:val="24"/>
      <w:lang w:eastAsia="ar-SA"/>
    </w:rPr>
  </w:style>
  <w:style w:type="character" w:customStyle="1" w:styleId="WW8Num2z4">
    <w:name w:val="WW8Num2z4"/>
    <w:rsid w:val="00541E8A"/>
  </w:style>
  <w:style w:type="paragraph" w:styleId="Tekstpodstawowy3">
    <w:name w:val="Body Text 3"/>
    <w:basedOn w:val="Normalny"/>
    <w:link w:val="Tekstpodstawowy3Znak"/>
    <w:unhideWhenUsed/>
    <w:rsid w:val="00541E8A"/>
    <w:pPr>
      <w:suppressAutoHyphens/>
      <w:spacing w:after="120" w:line="240" w:lineRule="auto"/>
    </w:pPr>
    <w:rPr>
      <w:rFonts w:ascii="Times New Roman" w:eastAsia="Times New Roman" w:hAnsi="Times New Roman" w:cs="Times New Roman"/>
      <w:sz w:val="16"/>
      <w:szCs w:val="16"/>
      <w:lang w:eastAsia="ar-SA"/>
    </w:rPr>
  </w:style>
  <w:style w:type="character" w:customStyle="1" w:styleId="Tekstpodstawowy3Znak">
    <w:name w:val="Tekst podstawowy 3 Znak"/>
    <w:basedOn w:val="Domylnaczcionkaakapitu"/>
    <w:link w:val="Tekstpodstawowy3"/>
    <w:rsid w:val="00541E8A"/>
    <w:rPr>
      <w:rFonts w:ascii="Times New Roman" w:eastAsia="Times New Roman" w:hAnsi="Times New Roman" w:cs="Times New Roman"/>
      <w:sz w:val="16"/>
      <w:szCs w:val="16"/>
      <w:lang w:eastAsia="ar-SA"/>
    </w:rPr>
  </w:style>
  <w:style w:type="paragraph" w:styleId="Tekstpodstawowywcity">
    <w:name w:val="Body Text Indent"/>
    <w:basedOn w:val="Normalny"/>
    <w:link w:val="TekstpodstawowywcityZnak"/>
    <w:rsid w:val="00541E8A"/>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541E8A"/>
    <w:rPr>
      <w:rFonts w:ascii="Times New Roman" w:eastAsia="Times New Roman" w:hAnsi="Times New Roman" w:cs="Times New Roman"/>
      <w:sz w:val="24"/>
      <w:szCs w:val="24"/>
      <w:lang w:eastAsia="pl-PL"/>
    </w:rPr>
  </w:style>
  <w:style w:type="paragraph" w:styleId="Tekstblokowy">
    <w:name w:val="Block Text"/>
    <w:basedOn w:val="Normalny"/>
    <w:rsid w:val="00541E8A"/>
    <w:pPr>
      <w:spacing w:before="39" w:after="39" w:line="240" w:lineRule="auto"/>
      <w:ind w:left="519" w:right="39" w:hanging="480"/>
    </w:pPr>
    <w:rPr>
      <w:rFonts w:ascii="Times New Roman" w:eastAsia="Times New Roman" w:hAnsi="Times New Roman" w:cs="Times New Roman"/>
      <w:sz w:val="24"/>
      <w:szCs w:val="24"/>
      <w:lang w:eastAsia="pl-PL"/>
    </w:rPr>
  </w:style>
  <w:style w:type="paragraph" w:styleId="Tytu">
    <w:name w:val="Title"/>
    <w:basedOn w:val="Normalny"/>
    <w:link w:val="TytuZnak"/>
    <w:qFormat/>
    <w:rsid w:val="00541E8A"/>
    <w:pPr>
      <w:spacing w:after="0" w:line="240" w:lineRule="auto"/>
      <w:jc w:val="center"/>
    </w:pPr>
    <w:rPr>
      <w:rFonts w:ascii="Times New Roman" w:eastAsia="Times New Roman" w:hAnsi="Times New Roman" w:cs="Times New Roman"/>
      <w:b/>
      <w:bCs/>
      <w:spacing w:val="80"/>
      <w:lang w:eastAsia="pl-PL"/>
    </w:rPr>
  </w:style>
  <w:style w:type="character" w:customStyle="1" w:styleId="TytuZnak">
    <w:name w:val="Tytuł Znak"/>
    <w:basedOn w:val="Domylnaczcionkaakapitu"/>
    <w:link w:val="Tytu"/>
    <w:rsid w:val="00541E8A"/>
    <w:rPr>
      <w:rFonts w:ascii="Times New Roman" w:eastAsia="Times New Roman" w:hAnsi="Times New Roman" w:cs="Times New Roman"/>
      <w:b/>
      <w:bCs/>
      <w:spacing w:val="80"/>
      <w:lang w:eastAsia="pl-PL"/>
    </w:rPr>
  </w:style>
  <w:style w:type="character" w:customStyle="1" w:styleId="TekstprzypisukocowegoZnak">
    <w:name w:val="Tekst przypisu końcowego Znak"/>
    <w:link w:val="Tekstprzypisukocowego"/>
    <w:semiHidden/>
    <w:rsid w:val="00541E8A"/>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541E8A"/>
    <w:pPr>
      <w:spacing w:after="0" w:line="240" w:lineRule="auto"/>
    </w:pPr>
    <w:rPr>
      <w:rFonts w:ascii="Times New Roman" w:eastAsia="Times New Roman" w:hAnsi="Times New Roman" w:cs="Times New Roman"/>
      <w:sz w:val="20"/>
      <w:szCs w:val="20"/>
      <w:lang w:eastAsia="pl-PL"/>
    </w:rPr>
  </w:style>
  <w:style w:type="character" w:customStyle="1" w:styleId="TekstprzypisukocowegoZnak1">
    <w:name w:val="Tekst przypisu końcowego Znak1"/>
    <w:basedOn w:val="Domylnaczcionkaakapitu"/>
    <w:uiPriority w:val="99"/>
    <w:semiHidden/>
    <w:rsid w:val="00541E8A"/>
    <w:rPr>
      <w:sz w:val="20"/>
      <w:szCs w:val="20"/>
    </w:rPr>
  </w:style>
  <w:style w:type="character" w:customStyle="1" w:styleId="TekstkomentarzaZnak">
    <w:name w:val="Tekst komentarza Znak"/>
    <w:link w:val="Tekstkomentarza"/>
    <w:semiHidden/>
    <w:rsid w:val="00541E8A"/>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semiHidden/>
    <w:rsid w:val="00541E8A"/>
    <w:pPr>
      <w:spacing w:after="0" w:line="240" w:lineRule="auto"/>
    </w:pPr>
    <w:rPr>
      <w:rFonts w:ascii="Times New Roman" w:eastAsia="Times New Roman" w:hAnsi="Times New Roman" w:cs="Times New Roman"/>
      <w:sz w:val="20"/>
      <w:szCs w:val="20"/>
      <w:lang w:eastAsia="pl-PL"/>
    </w:rPr>
  </w:style>
  <w:style w:type="character" w:customStyle="1" w:styleId="TekstkomentarzaZnak1">
    <w:name w:val="Tekst komentarza Znak1"/>
    <w:basedOn w:val="Domylnaczcionkaakapitu"/>
    <w:uiPriority w:val="99"/>
    <w:semiHidden/>
    <w:rsid w:val="00541E8A"/>
    <w:rPr>
      <w:sz w:val="20"/>
      <w:szCs w:val="20"/>
    </w:rPr>
  </w:style>
  <w:style w:type="character" w:customStyle="1" w:styleId="TematkomentarzaZnak">
    <w:name w:val="Temat komentarza Znak"/>
    <w:link w:val="Tematkomentarza"/>
    <w:semiHidden/>
    <w:rsid w:val="00541E8A"/>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semiHidden/>
    <w:rsid w:val="00541E8A"/>
    <w:rPr>
      <w:b/>
      <w:bCs/>
    </w:rPr>
  </w:style>
  <w:style w:type="character" w:customStyle="1" w:styleId="TematkomentarzaZnak1">
    <w:name w:val="Temat komentarza Znak1"/>
    <w:basedOn w:val="TekstkomentarzaZnak1"/>
    <w:uiPriority w:val="99"/>
    <w:semiHidden/>
    <w:rsid w:val="00541E8A"/>
    <w:rPr>
      <w:b/>
      <w:bCs/>
      <w:sz w:val="20"/>
      <w:szCs w:val="20"/>
    </w:rPr>
  </w:style>
  <w:style w:type="paragraph" w:customStyle="1" w:styleId="xl63">
    <w:name w:val="xl63"/>
    <w:basedOn w:val="Normalny"/>
    <w:rsid w:val="00541E8A"/>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64">
    <w:name w:val="xl64"/>
    <w:basedOn w:val="Normalny"/>
    <w:rsid w:val="00541E8A"/>
    <w:pPr>
      <w:pBdr>
        <w:top w:val="single" w:sz="4"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65">
    <w:name w:val="xl65"/>
    <w:basedOn w:val="Normalny"/>
    <w:rsid w:val="00541E8A"/>
    <w:pPr>
      <w:pBdr>
        <w:left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66">
    <w:name w:val="xl66"/>
    <w:basedOn w:val="Normalny"/>
    <w:rsid w:val="00541E8A"/>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67">
    <w:name w:val="xl67"/>
    <w:basedOn w:val="Normalny"/>
    <w:rsid w:val="00541E8A"/>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68">
    <w:name w:val="xl68"/>
    <w:basedOn w:val="Normalny"/>
    <w:rsid w:val="00541E8A"/>
    <w:pPr>
      <w:pBdr>
        <w:left w:val="single" w:sz="4" w:space="0" w:color="000000"/>
        <w:bottom w:val="single" w:sz="4" w:space="0" w:color="000000"/>
        <w:right w:val="single" w:sz="8"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69">
    <w:name w:val="xl69"/>
    <w:basedOn w:val="Normalny"/>
    <w:rsid w:val="00541E8A"/>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70">
    <w:name w:val="xl70"/>
    <w:basedOn w:val="Normalny"/>
    <w:rsid w:val="00541E8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71">
    <w:name w:val="xl71"/>
    <w:basedOn w:val="Normalny"/>
    <w:rsid w:val="00541E8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72">
    <w:name w:val="xl72"/>
    <w:basedOn w:val="Normalny"/>
    <w:rsid w:val="00541E8A"/>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73">
    <w:name w:val="xl73"/>
    <w:basedOn w:val="Normalny"/>
    <w:rsid w:val="00541E8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74">
    <w:name w:val="xl74"/>
    <w:basedOn w:val="Normalny"/>
    <w:rsid w:val="00541E8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75">
    <w:name w:val="xl75"/>
    <w:basedOn w:val="Normalny"/>
    <w:rsid w:val="00541E8A"/>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76">
    <w:name w:val="xl76"/>
    <w:basedOn w:val="Normalny"/>
    <w:rsid w:val="00541E8A"/>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77">
    <w:name w:val="xl77"/>
    <w:basedOn w:val="Normalny"/>
    <w:rsid w:val="00541E8A"/>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78">
    <w:name w:val="xl78"/>
    <w:basedOn w:val="Normalny"/>
    <w:rsid w:val="00541E8A"/>
    <w:pPr>
      <w:pBdr>
        <w:top w:val="single" w:sz="4" w:space="0" w:color="000000"/>
        <w:left w:val="single" w:sz="4" w:space="0" w:color="000000"/>
        <w:right w:val="single" w:sz="8"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79">
    <w:name w:val="xl79"/>
    <w:basedOn w:val="Normalny"/>
    <w:rsid w:val="00541E8A"/>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80">
    <w:name w:val="xl80"/>
    <w:basedOn w:val="Normalny"/>
    <w:rsid w:val="00541E8A"/>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81">
    <w:name w:val="xl81"/>
    <w:basedOn w:val="Normalny"/>
    <w:rsid w:val="00541E8A"/>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82">
    <w:name w:val="xl82"/>
    <w:basedOn w:val="Normalny"/>
    <w:rsid w:val="00541E8A"/>
    <w:pPr>
      <w:pBdr>
        <w:top w:val="single" w:sz="4" w:space="0" w:color="000000"/>
        <w:left w:val="single" w:sz="4"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83">
    <w:name w:val="xl83"/>
    <w:basedOn w:val="Normalny"/>
    <w:rsid w:val="00541E8A"/>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84">
    <w:name w:val="xl84"/>
    <w:basedOn w:val="Normalny"/>
    <w:rsid w:val="00541E8A"/>
    <w:pPr>
      <w:pBdr>
        <w:top w:val="single" w:sz="8" w:space="0" w:color="000000"/>
        <w:left w:val="single" w:sz="4" w:space="0" w:color="000000"/>
        <w:bottom w:val="single" w:sz="8" w:space="0" w:color="000000"/>
        <w:right w:val="single" w:sz="8"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85">
    <w:name w:val="xl85"/>
    <w:basedOn w:val="Normalny"/>
    <w:rsid w:val="00541E8A"/>
    <w:pPr>
      <w:pBdr>
        <w:top w:val="single" w:sz="4" w:space="0" w:color="000000"/>
        <w:left w:val="single" w:sz="8"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86">
    <w:name w:val="xl86"/>
    <w:basedOn w:val="Normalny"/>
    <w:rsid w:val="00541E8A"/>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87">
    <w:name w:val="xl87"/>
    <w:basedOn w:val="Normalny"/>
    <w:rsid w:val="00541E8A"/>
    <w:pPr>
      <w:pBdr>
        <w:top w:val="single" w:sz="8" w:space="0" w:color="000000"/>
        <w:left w:val="single" w:sz="8"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88">
    <w:name w:val="xl88"/>
    <w:basedOn w:val="Normalny"/>
    <w:rsid w:val="00541E8A"/>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89">
    <w:name w:val="xl89"/>
    <w:basedOn w:val="Normalny"/>
    <w:rsid w:val="00541E8A"/>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90">
    <w:name w:val="xl90"/>
    <w:basedOn w:val="Normalny"/>
    <w:rsid w:val="00541E8A"/>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91">
    <w:name w:val="xl91"/>
    <w:basedOn w:val="Normalny"/>
    <w:rsid w:val="00541E8A"/>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92">
    <w:name w:val="xl92"/>
    <w:basedOn w:val="Normalny"/>
    <w:rsid w:val="00541E8A"/>
    <w:pPr>
      <w:pBdr>
        <w:top w:val="single" w:sz="8" w:space="0" w:color="000000"/>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93">
    <w:name w:val="xl93"/>
    <w:basedOn w:val="Normalny"/>
    <w:rsid w:val="00541E8A"/>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94">
    <w:name w:val="xl94"/>
    <w:basedOn w:val="Normalny"/>
    <w:rsid w:val="00541E8A"/>
    <w:pPr>
      <w:pBdr>
        <w:top w:val="single" w:sz="8" w:space="0" w:color="000000"/>
        <w:left w:val="single" w:sz="8" w:space="0" w:color="000000"/>
        <w:bottom w:val="single" w:sz="8"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b/>
      <w:bCs/>
      <w:sz w:val="16"/>
      <w:szCs w:val="16"/>
      <w:lang w:eastAsia="pl-PL"/>
    </w:rPr>
  </w:style>
  <w:style w:type="paragraph" w:customStyle="1" w:styleId="xl95">
    <w:name w:val="xl95"/>
    <w:basedOn w:val="Normalny"/>
    <w:rsid w:val="00541E8A"/>
    <w:pPr>
      <w:pBdr>
        <w:left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96">
    <w:name w:val="xl96"/>
    <w:basedOn w:val="Normalny"/>
    <w:rsid w:val="00541E8A"/>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97">
    <w:name w:val="xl97"/>
    <w:basedOn w:val="Normalny"/>
    <w:rsid w:val="00541E8A"/>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98">
    <w:name w:val="xl98"/>
    <w:basedOn w:val="Normalny"/>
    <w:rsid w:val="00541E8A"/>
    <w:pPr>
      <w:pBdr>
        <w:left w:val="single" w:sz="4" w:space="0" w:color="000000"/>
        <w:bottom w:val="single" w:sz="8" w:space="0" w:color="000000"/>
        <w:right w:val="single" w:sz="8"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99">
    <w:name w:val="xl99"/>
    <w:basedOn w:val="Normalny"/>
    <w:rsid w:val="00541E8A"/>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100">
    <w:name w:val="xl100"/>
    <w:basedOn w:val="Normalny"/>
    <w:rsid w:val="00541E8A"/>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character" w:customStyle="1" w:styleId="WW8Num4z0">
    <w:name w:val="WW8Num4z0"/>
    <w:rsid w:val="00541E8A"/>
    <w:rPr>
      <w:rFonts w:ascii="Calibri" w:hAnsi="Calibri" w:cs="Calibri"/>
      <w:b w:val="0"/>
      <w:sz w:val="20"/>
      <w:szCs w:val="20"/>
    </w:rPr>
  </w:style>
  <w:style w:type="character" w:customStyle="1" w:styleId="WW8Num4z5">
    <w:name w:val="WW8Num4z5"/>
    <w:rsid w:val="00541E8A"/>
  </w:style>
  <w:style w:type="paragraph" w:styleId="Lista">
    <w:name w:val="List"/>
    <w:basedOn w:val="Tekstpodstawowy"/>
    <w:rsid w:val="00541E8A"/>
    <w:rPr>
      <w:rFonts w:cs="Tahoma"/>
    </w:rPr>
  </w:style>
  <w:style w:type="paragraph" w:customStyle="1" w:styleId="Standard">
    <w:name w:val="Standard"/>
    <w:rsid w:val="00541E8A"/>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Tekstpodstawowy23">
    <w:name w:val="Tekst podstawowy 23"/>
    <w:basedOn w:val="Normalny"/>
    <w:rsid w:val="00541E8A"/>
    <w:pPr>
      <w:spacing w:after="0" w:line="240" w:lineRule="auto"/>
      <w:jc w:val="center"/>
    </w:pPr>
    <w:rPr>
      <w:rFonts w:ascii="Times New Roman" w:eastAsia="Times New Roman" w:hAnsi="Times New Roman" w:cs="Times New Roman"/>
      <w:b/>
      <w:bCs/>
      <w:i/>
      <w:iCs/>
      <w:sz w:val="24"/>
      <w:szCs w:val="24"/>
      <w:lang w:eastAsia="ar-SA"/>
    </w:rPr>
  </w:style>
  <w:style w:type="paragraph" w:customStyle="1" w:styleId="1wyla">
    <w:name w:val="1. wyl. a)"/>
    <w:basedOn w:val="Normalny"/>
    <w:rsid w:val="00541E8A"/>
    <w:pPr>
      <w:numPr>
        <w:numId w:val="5"/>
      </w:numPr>
      <w:spacing w:after="0" w:line="360" w:lineRule="auto"/>
      <w:jc w:val="both"/>
    </w:pPr>
    <w:rPr>
      <w:rFonts w:ascii="Times New Roman" w:eastAsia="Times New Roman" w:hAnsi="Times New Roman" w:cs="Times New Roman"/>
      <w:sz w:val="20"/>
      <w:szCs w:val="20"/>
      <w:lang w:eastAsia="ar-SA"/>
    </w:rPr>
  </w:style>
  <w:style w:type="paragraph" w:styleId="Tekstpodstawowywcity3">
    <w:name w:val="Body Text Indent 3"/>
    <w:basedOn w:val="Normalny"/>
    <w:link w:val="Tekstpodstawowywcity3Znak"/>
    <w:uiPriority w:val="99"/>
    <w:semiHidden/>
    <w:unhideWhenUsed/>
    <w:rsid w:val="00541E8A"/>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541E8A"/>
    <w:rPr>
      <w:sz w:val="16"/>
      <w:szCs w:val="16"/>
    </w:rPr>
  </w:style>
  <w:style w:type="paragraph" w:styleId="Bezodstpw">
    <w:name w:val="No Spacing"/>
    <w:uiPriority w:val="1"/>
    <w:qFormat/>
    <w:rsid w:val="007812F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41E8A"/>
  </w:style>
  <w:style w:type="paragraph" w:styleId="Nagwek1">
    <w:name w:val="heading 1"/>
    <w:basedOn w:val="Normalny"/>
    <w:next w:val="Normalny"/>
    <w:link w:val="Nagwek1Znak"/>
    <w:qFormat/>
    <w:rsid w:val="00541E8A"/>
    <w:pPr>
      <w:keepNext/>
      <w:numPr>
        <w:numId w:val="2"/>
      </w:numPr>
      <w:tabs>
        <w:tab w:val="left" w:pos="561"/>
      </w:tabs>
      <w:suppressAutoHyphens/>
      <w:spacing w:before="240" w:after="60" w:line="240" w:lineRule="auto"/>
      <w:jc w:val="both"/>
      <w:outlineLvl w:val="0"/>
    </w:pPr>
    <w:rPr>
      <w:rFonts w:ascii="Arial Narrow" w:eastAsia="Times New Roman" w:hAnsi="Arial Narrow" w:cs="Arial"/>
      <w:b/>
      <w:bCs/>
      <w:kern w:val="1"/>
      <w:sz w:val="24"/>
      <w:szCs w:val="32"/>
      <w:lang w:eastAsia="ar-SA"/>
    </w:rPr>
  </w:style>
  <w:style w:type="paragraph" w:styleId="Nagwek2">
    <w:name w:val="heading 2"/>
    <w:basedOn w:val="Normalny"/>
    <w:next w:val="Normalny"/>
    <w:link w:val="Nagwek2Znak"/>
    <w:unhideWhenUsed/>
    <w:qFormat/>
    <w:rsid w:val="00541E8A"/>
    <w:pPr>
      <w:keepNext/>
      <w:keepLines/>
      <w:suppressAutoHyphens/>
      <w:spacing w:before="200" w:after="0" w:line="240" w:lineRule="auto"/>
      <w:outlineLvl w:val="1"/>
    </w:pPr>
    <w:rPr>
      <w:rFonts w:ascii="Cambria" w:eastAsia="Times New Roman" w:hAnsi="Cambria" w:cs="Times New Roman"/>
      <w:b/>
      <w:bCs/>
      <w:color w:val="4F81BD"/>
      <w:sz w:val="26"/>
      <w:szCs w:val="26"/>
      <w:lang w:eastAsia="ar-SA"/>
    </w:rPr>
  </w:style>
  <w:style w:type="paragraph" w:styleId="Nagwek3">
    <w:name w:val="heading 3"/>
    <w:basedOn w:val="Normalny"/>
    <w:next w:val="Normalny"/>
    <w:link w:val="Nagwek3Znak"/>
    <w:unhideWhenUsed/>
    <w:qFormat/>
    <w:rsid w:val="00541E8A"/>
    <w:pPr>
      <w:keepNext/>
      <w:keepLines/>
      <w:suppressAutoHyphens/>
      <w:spacing w:before="200" w:after="0" w:line="240" w:lineRule="auto"/>
      <w:outlineLvl w:val="2"/>
    </w:pPr>
    <w:rPr>
      <w:rFonts w:ascii="Cambria" w:eastAsia="Times New Roman" w:hAnsi="Cambria" w:cs="Times New Roman"/>
      <w:b/>
      <w:bCs/>
      <w:color w:val="4F81BD"/>
      <w:sz w:val="24"/>
      <w:szCs w:val="24"/>
      <w:lang w:eastAsia="ar-SA"/>
    </w:rPr>
  </w:style>
  <w:style w:type="paragraph" w:styleId="Nagwek4">
    <w:name w:val="heading 4"/>
    <w:basedOn w:val="Normalny"/>
    <w:next w:val="Normalny"/>
    <w:link w:val="Nagwek4Znak"/>
    <w:qFormat/>
    <w:rsid w:val="00541E8A"/>
    <w:pPr>
      <w:keepNext/>
      <w:pageBreakBefore/>
      <w:suppressAutoHyphens/>
      <w:spacing w:after="0" w:line="240" w:lineRule="auto"/>
      <w:jc w:val="both"/>
      <w:textAlignment w:val="top"/>
      <w:outlineLvl w:val="3"/>
    </w:pPr>
    <w:rPr>
      <w:rFonts w:ascii="Arial" w:eastAsia="Times New Roman" w:hAnsi="Arial" w:cs="Arial"/>
      <w:b/>
      <w:bCs/>
      <w:sz w:val="28"/>
      <w:szCs w:val="24"/>
      <w:lang w:eastAsia="ar-SA"/>
    </w:rPr>
  </w:style>
  <w:style w:type="paragraph" w:styleId="Nagwek5">
    <w:name w:val="heading 5"/>
    <w:basedOn w:val="Normalny"/>
    <w:next w:val="Normalny"/>
    <w:link w:val="Nagwek5Znak"/>
    <w:uiPriority w:val="9"/>
    <w:semiHidden/>
    <w:unhideWhenUsed/>
    <w:qFormat/>
    <w:rsid w:val="00541E8A"/>
    <w:pPr>
      <w:keepNext/>
      <w:keepLines/>
      <w:suppressAutoHyphens/>
      <w:spacing w:before="200" w:after="0" w:line="240" w:lineRule="auto"/>
      <w:outlineLvl w:val="4"/>
    </w:pPr>
    <w:rPr>
      <w:rFonts w:ascii="Cambria" w:eastAsia="Times New Roman" w:hAnsi="Cambria" w:cs="Times New Roman"/>
      <w:color w:val="243F60"/>
      <w:sz w:val="24"/>
      <w:szCs w:val="24"/>
      <w:lang w:eastAsia="ar-SA"/>
    </w:rPr>
  </w:style>
  <w:style w:type="paragraph" w:styleId="Nagwek6">
    <w:name w:val="heading 6"/>
    <w:basedOn w:val="Normalny"/>
    <w:next w:val="Normalny"/>
    <w:link w:val="Nagwek6Znak"/>
    <w:uiPriority w:val="9"/>
    <w:unhideWhenUsed/>
    <w:qFormat/>
    <w:rsid w:val="00541E8A"/>
    <w:pPr>
      <w:keepNext/>
      <w:keepLines/>
      <w:suppressAutoHyphens/>
      <w:spacing w:before="200" w:after="0" w:line="240" w:lineRule="auto"/>
      <w:outlineLvl w:val="5"/>
    </w:pPr>
    <w:rPr>
      <w:rFonts w:ascii="Cambria" w:eastAsia="Times New Roman" w:hAnsi="Cambria" w:cs="Times New Roman"/>
      <w:i/>
      <w:iCs/>
      <w:color w:val="243F60"/>
      <w:sz w:val="24"/>
      <w:szCs w:val="24"/>
      <w:lang w:eastAsia="ar-SA"/>
    </w:rPr>
  </w:style>
  <w:style w:type="paragraph" w:styleId="Nagwek9">
    <w:name w:val="heading 9"/>
    <w:basedOn w:val="Normalny"/>
    <w:next w:val="Normalny"/>
    <w:link w:val="Nagwek9Znak"/>
    <w:qFormat/>
    <w:rsid w:val="00541E8A"/>
    <w:pPr>
      <w:keepNext/>
      <w:numPr>
        <w:ilvl w:val="8"/>
        <w:numId w:val="2"/>
      </w:numPr>
      <w:spacing w:after="0" w:line="240" w:lineRule="auto"/>
      <w:jc w:val="right"/>
      <w:outlineLvl w:val="8"/>
    </w:pPr>
    <w:rPr>
      <w:rFonts w:ascii="Times New Roman" w:eastAsia="Times New Roman" w:hAnsi="Times New Roman" w:cs="Times New Roman"/>
      <w:sz w:val="24"/>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41E8A"/>
    <w:rPr>
      <w:rFonts w:ascii="Arial Narrow" w:eastAsia="Times New Roman" w:hAnsi="Arial Narrow" w:cs="Arial"/>
      <w:b/>
      <w:bCs/>
      <w:kern w:val="1"/>
      <w:sz w:val="24"/>
      <w:szCs w:val="32"/>
      <w:lang w:eastAsia="ar-SA"/>
    </w:rPr>
  </w:style>
  <w:style w:type="character" w:customStyle="1" w:styleId="Nagwek2Znak">
    <w:name w:val="Nagłówek 2 Znak"/>
    <w:basedOn w:val="Domylnaczcionkaakapitu"/>
    <w:link w:val="Nagwek2"/>
    <w:rsid w:val="00541E8A"/>
    <w:rPr>
      <w:rFonts w:ascii="Cambria" w:eastAsia="Times New Roman" w:hAnsi="Cambria" w:cs="Times New Roman"/>
      <w:b/>
      <w:bCs/>
      <w:color w:val="4F81BD"/>
      <w:sz w:val="26"/>
      <w:szCs w:val="26"/>
      <w:lang w:eastAsia="ar-SA"/>
    </w:rPr>
  </w:style>
  <w:style w:type="character" w:customStyle="1" w:styleId="Nagwek3Znak">
    <w:name w:val="Nagłówek 3 Znak"/>
    <w:basedOn w:val="Domylnaczcionkaakapitu"/>
    <w:link w:val="Nagwek3"/>
    <w:rsid w:val="00541E8A"/>
    <w:rPr>
      <w:rFonts w:ascii="Cambria" w:eastAsia="Times New Roman" w:hAnsi="Cambria" w:cs="Times New Roman"/>
      <w:b/>
      <w:bCs/>
      <w:color w:val="4F81BD"/>
      <w:sz w:val="24"/>
      <w:szCs w:val="24"/>
      <w:lang w:eastAsia="ar-SA"/>
    </w:rPr>
  </w:style>
  <w:style w:type="character" w:customStyle="1" w:styleId="Nagwek4Znak">
    <w:name w:val="Nagłówek 4 Znak"/>
    <w:basedOn w:val="Domylnaczcionkaakapitu"/>
    <w:link w:val="Nagwek4"/>
    <w:rsid w:val="00541E8A"/>
    <w:rPr>
      <w:rFonts w:ascii="Arial" w:eastAsia="Times New Roman" w:hAnsi="Arial" w:cs="Arial"/>
      <w:b/>
      <w:bCs/>
      <w:sz w:val="28"/>
      <w:szCs w:val="24"/>
      <w:lang w:eastAsia="ar-SA"/>
    </w:rPr>
  </w:style>
  <w:style w:type="character" w:customStyle="1" w:styleId="Nagwek5Znak">
    <w:name w:val="Nagłówek 5 Znak"/>
    <w:basedOn w:val="Domylnaczcionkaakapitu"/>
    <w:link w:val="Nagwek5"/>
    <w:uiPriority w:val="9"/>
    <w:semiHidden/>
    <w:rsid w:val="00541E8A"/>
    <w:rPr>
      <w:rFonts w:ascii="Cambria" w:eastAsia="Times New Roman" w:hAnsi="Cambria" w:cs="Times New Roman"/>
      <w:color w:val="243F60"/>
      <w:sz w:val="24"/>
      <w:szCs w:val="24"/>
      <w:lang w:eastAsia="ar-SA"/>
    </w:rPr>
  </w:style>
  <w:style w:type="character" w:customStyle="1" w:styleId="Nagwek6Znak">
    <w:name w:val="Nagłówek 6 Znak"/>
    <w:basedOn w:val="Domylnaczcionkaakapitu"/>
    <w:link w:val="Nagwek6"/>
    <w:uiPriority w:val="9"/>
    <w:rsid w:val="00541E8A"/>
    <w:rPr>
      <w:rFonts w:ascii="Cambria" w:eastAsia="Times New Roman" w:hAnsi="Cambria" w:cs="Times New Roman"/>
      <w:i/>
      <w:iCs/>
      <w:color w:val="243F60"/>
      <w:sz w:val="24"/>
      <w:szCs w:val="24"/>
      <w:lang w:eastAsia="ar-SA"/>
    </w:rPr>
  </w:style>
  <w:style w:type="character" w:customStyle="1" w:styleId="Nagwek9Znak">
    <w:name w:val="Nagłówek 9 Znak"/>
    <w:basedOn w:val="Domylnaczcionkaakapitu"/>
    <w:link w:val="Nagwek9"/>
    <w:rsid w:val="00541E8A"/>
    <w:rPr>
      <w:rFonts w:ascii="Times New Roman" w:eastAsia="Times New Roman" w:hAnsi="Times New Roman" w:cs="Times New Roman"/>
      <w:sz w:val="24"/>
      <w:szCs w:val="20"/>
      <w:lang w:eastAsia="zh-CN"/>
    </w:rPr>
  </w:style>
  <w:style w:type="numbering" w:customStyle="1" w:styleId="Bezlisty1">
    <w:name w:val="Bez listy1"/>
    <w:next w:val="Bezlisty"/>
    <w:uiPriority w:val="99"/>
    <w:semiHidden/>
    <w:unhideWhenUsed/>
    <w:rsid w:val="00541E8A"/>
  </w:style>
  <w:style w:type="paragraph" w:styleId="Nagwek">
    <w:name w:val="header"/>
    <w:basedOn w:val="Normalny"/>
    <w:link w:val="NagwekZnak"/>
    <w:uiPriority w:val="99"/>
    <w:unhideWhenUsed/>
    <w:rsid w:val="00541E8A"/>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NagwekZnak">
    <w:name w:val="Nagłówek Znak"/>
    <w:basedOn w:val="Domylnaczcionkaakapitu"/>
    <w:link w:val="Nagwek"/>
    <w:uiPriority w:val="99"/>
    <w:rsid w:val="00541E8A"/>
    <w:rPr>
      <w:rFonts w:ascii="Times New Roman" w:eastAsia="Times New Roman" w:hAnsi="Times New Roman" w:cs="Times New Roman"/>
      <w:sz w:val="24"/>
      <w:szCs w:val="24"/>
      <w:lang w:eastAsia="ar-SA"/>
    </w:rPr>
  </w:style>
  <w:style w:type="paragraph" w:styleId="Stopka">
    <w:name w:val="footer"/>
    <w:basedOn w:val="Normalny"/>
    <w:link w:val="StopkaZnak"/>
    <w:unhideWhenUsed/>
    <w:rsid w:val="00541E8A"/>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StopkaZnak">
    <w:name w:val="Stopka Znak"/>
    <w:basedOn w:val="Domylnaczcionkaakapitu"/>
    <w:link w:val="Stopka"/>
    <w:rsid w:val="00541E8A"/>
    <w:rPr>
      <w:rFonts w:ascii="Times New Roman" w:eastAsia="Times New Roman" w:hAnsi="Times New Roman" w:cs="Times New Roman"/>
      <w:sz w:val="24"/>
      <w:szCs w:val="24"/>
      <w:lang w:eastAsia="ar-SA"/>
    </w:rPr>
  </w:style>
  <w:style w:type="character" w:customStyle="1" w:styleId="apple-style-span">
    <w:name w:val="apple-style-span"/>
    <w:basedOn w:val="Domylnaczcionkaakapitu"/>
    <w:rsid w:val="00541E8A"/>
  </w:style>
  <w:style w:type="paragraph" w:customStyle="1" w:styleId="Tekstpodstawowy22">
    <w:name w:val="Tekst podstawowy 22"/>
    <w:basedOn w:val="Normalny"/>
    <w:rsid w:val="00541E8A"/>
    <w:pPr>
      <w:suppressAutoHyphens/>
      <w:spacing w:after="0" w:line="240" w:lineRule="auto"/>
      <w:jc w:val="both"/>
    </w:pPr>
    <w:rPr>
      <w:rFonts w:ascii="Arial" w:eastAsia="Times New Roman" w:hAnsi="Arial" w:cs="Arial"/>
      <w:sz w:val="24"/>
      <w:szCs w:val="24"/>
      <w:lang w:eastAsia="ar-SA"/>
    </w:rPr>
  </w:style>
  <w:style w:type="paragraph" w:customStyle="1" w:styleId="tekst">
    <w:name w:val="tekst"/>
    <w:basedOn w:val="Normalny"/>
    <w:rsid w:val="00541E8A"/>
    <w:pPr>
      <w:suppressLineNumbers/>
      <w:suppressAutoHyphens/>
      <w:spacing w:before="60" w:after="60" w:line="240" w:lineRule="auto"/>
      <w:jc w:val="both"/>
    </w:pPr>
    <w:rPr>
      <w:rFonts w:ascii="Times New Roman" w:eastAsia="Times New Roman" w:hAnsi="Times New Roman" w:cs="Times New Roman"/>
      <w:sz w:val="24"/>
      <w:szCs w:val="24"/>
      <w:lang w:eastAsia="ar-SA"/>
    </w:rPr>
  </w:style>
  <w:style w:type="paragraph" w:styleId="Tekstdymka">
    <w:name w:val="Balloon Text"/>
    <w:basedOn w:val="Normalny"/>
    <w:link w:val="TekstdymkaZnak"/>
    <w:semiHidden/>
    <w:unhideWhenUsed/>
    <w:rsid w:val="00541E8A"/>
    <w:pPr>
      <w:suppressAutoHyphens/>
      <w:spacing w:after="0" w:line="240" w:lineRule="auto"/>
    </w:pPr>
    <w:rPr>
      <w:rFonts w:ascii="Tahoma" w:eastAsia="Times New Roman" w:hAnsi="Tahoma" w:cs="Tahoma"/>
      <w:sz w:val="16"/>
      <w:szCs w:val="16"/>
      <w:lang w:eastAsia="ar-SA"/>
    </w:rPr>
  </w:style>
  <w:style w:type="character" w:customStyle="1" w:styleId="TekstdymkaZnak">
    <w:name w:val="Tekst dymka Znak"/>
    <w:basedOn w:val="Domylnaczcionkaakapitu"/>
    <w:link w:val="Tekstdymka"/>
    <w:semiHidden/>
    <w:rsid w:val="00541E8A"/>
    <w:rPr>
      <w:rFonts w:ascii="Tahoma" w:eastAsia="Times New Roman" w:hAnsi="Tahoma" w:cs="Tahoma"/>
      <w:sz w:val="16"/>
      <w:szCs w:val="16"/>
      <w:lang w:eastAsia="ar-SA"/>
    </w:rPr>
  </w:style>
  <w:style w:type="character" w:styleId="Hipercze">
    <w:name w:val="Hyperlink"/>
    <w:uiPriority w:val="99"/>
    <w:unhideWhenUsed/>
    <w:rsid w:val="00541E8A"/>
    <w:rPr>
      <w:color w:val="0000FF"/>
      <w:u w:val="single"/>
    </w:rPr>
  </w:style>
  <w:style w:type="paragraph" w:styleId="Spistreci1">
    <w:name w:val="toc 1"/>
    <w:basedOn w:val="Normalny"/>
    <w:next w:val="Normalny"/>
    <w:uiPriority w:val="39"/>
    <w:rsid w:val="00541E8A"/>
    <w:pPr>
      <w:tabs>
        <w:tab w:val="left" w:pos="480"/>
        <w:tab w:val="right" w:leader="dot" w:pos="9062"/>
      </w:tabs>
      <w:suppressAutoHyphens/>
      <w:spacing w:after="0" w:line="240" w:lineRule="auto"/>
      <w:ind w:left="540" w:hanging="540"/>
    </w:pPr>
    <w:rPr>
      <w:rFonts w:ascii="Times New Roman" w:eastAsia="Times New Roman" w:hAnsi="Times New Roman" w:cs="Times New Roman"/>
      <w:sz w:val="24"/>
      <w:szCs w:val="28"/>
      <w:lang w:eastAsia="ar-SA"/>
    </w:rPr>
  </w:style>
  <w:style w:type="paragraph" w:styleId="Akapitzlist">
    <w:name w:val="List Paragraph"/>
    <w:aliases w:val="normalny tekst"/>
    <w:basedOn w:val="Normalny"/>
    <w:link w:val="AkapitzlistZnak"/>
    <w:uiPriority w:val="34"/>
    <w:qFormat/>
    <w:rsid w:val="00541E8A"/>
    <w:pPr>
      <w:suppressAutoHyphens/>
      <w:spacing w:after="0" w:line="240" w:lineRule="auto"/>
      <w:ind w:left="708"/>
    </w:pPr>
    <w:rPr>
      <w:rFonts w:ascii="Times New Roman" w:eastAsia="Times New Roman" w:hAnsi="Times New Roman" w:cs="Times New Roman"/>
      <w:sz w:val="24"/>
      <w:szCs w:val="24"/>
      <w:lang w:val="x-none" w:eastAsia="ar-SA"/>
    </w:rPr>
  </w:style>
  <w:style w:type="character" w:customStyle="1" w:styleId="AkapitzlistZnak">
    <w:name w:val="Akapit z listą Znak"/>
    <w:aliases w:val="normalny tekst Znak"/>
    <w:link w:val="Akapitzlist"/>
    <w:uiPriority w:val="34"/>
    <w:rsid w:val="00541E8A"/>
    <w:rPr>
      <w:rFonts w:ascii="Times New Roman" w:eastAsia="Times New Roman" w:hAnsi="Times New Roman" w:cs="Times New Roman"/>
      <w:sz w:val="24"/>
      <w:szCs w:val="24"/>
      <w:lang w:val="x-none" w:eastAsia="ar-SA"/>
    </w:rPr>
  </w:style>
  <w:style w:type="character" w:customStyle="1" w:styleId="WW8Num2z5">
    <w:name w:val="WW8Num2z5"/>
    <w:rsid w:val="00541E8A"/>
  </w:style>
  <w:style w:type="table" w:styleId="Tabela-Siatka">
    <w:name w:val="Table Grid"/>
    <w:basedOn w:val="Standardowy"/>
    <w:uiPriority w:val="59"/>
    <w:rsid w:val="00541E8A"/>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4">
    <w:name w:val="Font Style24"/>
    <w:uiPriority w:val="99"/>
    <w:rsid w:val="00541E8A"/>
    <w:rPr>
      <w:rFonts w:ascii="Times New Roman" w:hAnsi="Times New Roman" w:cs="Times New Roman"/>
      <w:b/>
      <w:bCs/>
      <w:sz w:val="18"/>
      <w:szCs w:val="18"/>
    </w:rPr>
  </w:style>
  <w:style w:type="paragraph" w:customStyle="1" w:styleId="Tekstpodstawowywcity31">
    <w:name w:val="Tekst podstawowy wcięty 31"/>
    <w:basedOn w:val="Normalny"/>
    <w:rsid w:val="00541E8A"/>
    <w:pPr>
      <w:tabs>
        <w:tab w:val="left" w:pos="360"/>
      </w:tabs>
      <w:suppressAutoHyphens/>
      <w:spacing w:after="0" w:line="240" w:lineRule="auto"/>
      <w:ind w:left="360"/>
      <w:jc w:val="both"/>
    </w:pPr>
    <w:rPr>
      <w:rFonts w:ascii="Arial" w:eastAsia="Times New Roman" w:hAnsi="Arial" w:cs="Arial"/>
      <w:sz w:val="24"/>
      <w:szCs w:val="24"/>
      <w:lang w:eastAsia="ar-SA"/>
    </w:rPr>
  </w:style>
  <w:style w:type="character" w:customStyle="1" w:styleId="WW8Num3z3">
    <w:name w:val="WW8Num3z3"/>
    <w:rsid w:val="00541E8A"/>
  </w:style>
  <w:style w:type="paragraph" w:customStyle="1" w:styleId="3">
    <w:name w:val="3"/>
    <w:basedOn w:val="Normalny"/>
    <w:next w:val="Nagwek"/>
    <w:rsid w:val="00541E8A"/>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paragraph" w:styleId="Spistreci4">
    <w:name w:val="toc 4"/>
    <w:basedOn w:val="Normalny"/>
    <w:next w:val="Normalny"/>
    <w:autoRedefine/>
    <w:uiPriority w:val="39"/>
    <w:unhideWhenUsed/>
    <w:rsid w:val="00541E8A"/>
    <w:pPr>
      <w:suppressAutoHyphens/>
      <w:spacing w:after="100" w:line="240" w:lineRule="auto"/>
      <w:ind w:left="720"/>
    </w:pPr>
    <w:rPr>
      <w:rFonts w:ascii="Times New Roman" w:eastAsia="Times New Roman" w:hAnsi="Times New Roman" w:cs="Times New Roman"/>
      <w:sz w:val="24"/>
      <w:szCs w:val="24"/>
      <w:lang w:eastAsia="ar-SA"/>
    </w:rPr>
  </w:style>
  <w:style w:type="character" w:customStyle="1" w:styleId="Znakiprzypiswdolnych">
    <w:name w:val="Znaki przypisów dolnych"/>
    <w:rsid w:val="00541E8A"/>
    <w:rPr>
      <w:vertAlign w:val="superscript"/>
    </w:rPr>
  </w:style>
  <w:style w:type="character" w:styleId="Odwoanieprzypisudolnego">
    <w:name w:val="footnote reference"/>
    <w:rsid w:val="00541E8A"/>
    <w:rPr>
      <w:vertAlign w:val="superscript"/>
    </w:rPr>
  </w:style>
  <w:style w:type="paragraph" w:styleId="Tekstprzypisudolnego">
    <w:name w:val="footnote text"/>
    <w:basedOn w:val="Normalny"/>
    <w:link w:val="TekstprzypisudolnegoZnak"/>
    <w:rsid w:val="00541E8A"/>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link w:val="Tekstprzypisudolnego"/>
    <w:rsid w:val="00541E8A"/>
    <w:rPr>
      <w:rFonts w:ascii="Times New Roman" w:eastAsia="Times New Roman" w:hAnsi="Times New Roman" w:cs="Times New Roman"/>
      <w:sz w:val="20"/>
      <w:szCs w:val="20"/>
      <w:lang w:eastAsia="ar-SA"/>
    </w:rPr>
  </w:style>
  <w:style w:type="paragraph" w:styleId="Spistreci3">
    <w:name w:val="toc 3"/>
    <w:basedOn w:val="Normalny"/>
    <w:next w:val="Normalny"/>
    <w:autoRedefine/>
    <w:uiPriority w:val="39"/>
    <w:unhideWhenUsed/>
    <w:rsid w:val="00541E8A"/>
    <w:pPr>
      <w:suppressAutoHyphens/>
      <w:spacing w:after="100" w:line="240" w:lineRule="auto"/>
      <w:ind w:left="480"/>
    </w:pPr>
    <w:rPr>
      <w:rFonts w:ascii="Times New Roman" w:eastAsia="Times New Roman" w:hAnsi="Times New Roman" w:cs="Times New Roman"/>
      <w:sz w:val="24"/>
      <w:szCs w:val="24"/>
      <w:lang w:eastAsia="ar-SA"/>
    </w:rPr>
  </w:style>
  <w:style w:type="paragraph" w:styleId="Spistreci5">
    <w:name w:val="toc 5"/>
    <w:basedOn w:val="Normalny"/>
    <w:next w:val="Normalny"/>
    <w:autoRedefine/>
    <w:uiPriority w:val="39"/>
    <w:unhideWhenUsed/>
    <w:rsid w:val="00541E8A"/>
    <w:pPr>
      <w:suppressAutoHyphens/>
      <w:spacing w:after="100" w:line="240" w:lineRule="auto"/>
      <w:ind w:left="960"/>
    </w:pPr>
    <w:rPr>
      <w:rFonts w:ascii="Times New Roman" w:eastAsia="Times New Roman" w:hAnsi="Times New Roman" w:cs="Times New Roman"/>
      <w:sz w:val="24"/>
      <w:szCs w:val="24"/>
      <w:lang w:eastAsia="ar-SA"/>
    </w:rPr>
  </w:style>
  <w:style w:type="paragraph" w:styleId="Spistreci6">
    <w:name w:val="toc 6"/>
    <w:basedOn w:val="Normalny"/>
    <w:next w:val="Normalny"/>
    <w:autoRedefine/>
    <w:uiPriority w:val="39"/>
    <w:unhideWhenUsed/>
    <w:rsid w:val="00541E8A"/>
    <w:pPr>
      <w:suppressAutoHyphens/>
      <w:spacing w:after="100" w:line="240" w:lineRule="auto"/>
      <w:ind w:left="1200"/>
    </w:pPr>
    <w:rPr>
      <w:rFonts w:ascii="Times New Roman" w:eastAsia="Times New Roman" w:hAnsi="Times New Roman" w:cs="Times New Roman"/>
      <w:sz w:val="24"/>
      <w:szCs w:val="24"/>
      <w:lang w:eastAsia="ar-SA"/>
    </w:rPr>
  </w:style>
  <w:style w:type="paragraph" w:customStyle="1" w:styleId="1">
    <w:name w:val="1)..."/>
    <w:basedOn w:val="Akapitzlist"/>
    <w:qFormat/>
    <w:rsid w:val="00541E8A"/>
    <w:pPr>
      <w:numPr>
        <w:ilvl w:val="2"/>
        <w:numId w:val="4"/>
      </w:numPr>
      <w:suppressAutoHyphens w:val="0"/>
      <w:ind w:left="426"/>
      <w:contextualSpacing/>
    </w:pPr>
    <w:rPr>
      <w:rFonts w:ascii="Calibri" w:hAnsi="Calibri"/>
      <w:b/>
      <w:color w:val="000000"/>
      <w:sz w:val="22"/>
      <w:szCs w:val="22"/>
    </w:rPr>
  </w:style>
  <w:style w:type="paragraph" w:styleId="Tekstpodstawowy">
    <w:name w:val="Body Text"/>
    <w:basedOn w:val="Normalny"/>
    <w:link w:val="TekstpodstawowyZnak"/>
    <w:rsid w:val="00541E8A"/>
    <w:pPr>
      <w:suppressAutoHyphens/>
      <w:spacing w:after="0" w:line="240" w:lineRule="auto"/>
      <w:jc w:val="both"/>
    </w:pPr>
    <w:rPr>
      <w:rFonts w:ascii="Arial" w:eastAsia="Times New Roman" w:hAnsi="Arial" w:cs="Arial"/>
      <w:b/>
      <w:bCs/>
      <w:i/>
      <w:iCs/>
      <w:sz w:val="24"/>
      <w:szCs w:val="24"/>
      <w:lang w:eastAsia="ar-SA"/>
    </w:rPr>
  </w:style>
  <w:style w:type="character" w:customStyle="1" w:styleId="TekstpodstawowyZnak">
    <w:name w:val="Tekst podstawowy Znak"/>
    <w:basedOn w:val="Domylnaczcionkaakapitu"/>
    <w:link w:val="Tekstpodstawowy"/>
    <w:rsid w:val="00541E8A"/>
    <w:rPr>
      <w:rFonts w:ascii="Arial" w:eastAsia="Times New Roman" w:hAnsi="Arial" w:cs="Arial"/>
      <w:b/>
      <w:bCs/>
      <w:i/>
      <w:iCs/>
      <w:sz w:val="24"/>
      <w:szCs w:val="24"/>
      <w:lang w:eastAsia="ar-SA"/>
    </w:rPr>
  </w:style>
  <w:style w:type="paragraph" w:styleId="Tekstpodstawowy2">
    <w:name w:val="Body Text 2"/>
    <w:basedOn w:val="Normalny"/>
    <w:link w:val="Tekstpodstawowy2Znak"/>
    <w:unhideWhenUsed/>
    <w:rsid w:val="00541E8A"/>
    <w:pPr>
      <w:suppressAutoHyphens/>
      <w:spacing w:after="120" w:line="480" w:lineRule="auto"/>
    </w:pPr>
    <w:rPr>
      <w:rFonts w:ascii="Times New Roman" w:eastAsia="Times New Roman" w:hAnsi="Times New Roman" w:cs="Times New Roman"/>
      <w:sz w:val="24"/>
      <w:szCs w:val="24"/>
      <w:lang w:eastAsia="ar-SA"/>
    </w:rPr>
  </w:style>
  <w:style w:type="character" w:customStyle="1" w:styleId="Tekstpodstawowy2Znak">
    <w:name w:val="Tekst podstawowy 2 Znak"/>
    <w:basedOn w:val="Domylnaczcionkaakapitu"/>
    <w:link w:val="Tekstpodstawowy2"/>
    <w:rsid w:val="00541E8A"/>
    <w:rPr>
      <w:rFonts w:ascii="Times New Roman" w:eastAsia="Times New Roman" w:hAnsi="Times New Roman" w:cs="Times New Roman"/>
      <w:sz w:val="24"/>
      <w:szCs w:val="24"/>
      <w:lang w:eastAsia="ar-SA"/>
    </w:rPr>
  </w:style>
  <w:style w:type="character" w:styleId="Pogrubienie">
    <w:name w:val="Strong"/>
    <w:uiPriority w:val="22"/>
    <w:qFormat/>
    <w:rsid w:val="00541E8A"/>
    <w:rPr>
      <w:b/>
      <w:bCs/>
    </w:rPr>
  </w:style>
  <w:style w:type="paragraph" w:customStyle="1" w:styleId="Default">
    <w:name w:val="Default"/>
    <w:rsid w:val="00541E8A"/>
    <w:pPr>
      <w:suppressAutoHyphens/>
      <w:autoSpaceDE w:val="0"/>
      <w:spacing w:after="0" w:line="240" w:lineRule="auto"/>
    </w:pPr>
    <w:rPr>
      <w:rFonts w:ascii="Times New Roman" w:eastAsia="Calibri" w:hAnsi="Times New Roman" w:cs="Times New Roman"/>
      <w:color w:val="000000"/>
      <w:sz w:val="24"/>
      <w:szCs w:val="24"/>
      <w:lang w:eastAsia="ar-SA"/>
    </w:rPr>
  </w:style>
  <w:style w:type="paragraph" w:customStyle="1" w:styleId="Tekstpodstawowy21">
    <w:name w:val="Tekst podstawowy 21"/>
    <w:basedOn w:val="Normalny"/>
    <w:rsid w:val="00541E8A"/>
    <w:pPr>
      <w:suppressAutoHyphens/>
      <w:spacing w:after="120" w:line="480" w:lineRule="auto"/>
    </w:pPr>
    <w:rPr>
      <w:rFonts w:ascii="Times New Roman" w:eastAsia="Times New Roman" w:hAnsi="Times New Roman" w:cs="Times New Roman"/>
      <w:sz w:val="24"/>
      <w:szCs w:val="24"/>
      <w:lang w:eastAsia="ar-SA"/>
    </w:rPr>
  </w:style>
  <w:style w:type="character" w:customStyle="1" w:styleId="WW8Num2z4">
    <w:name w:val="WW8Num2z4"/>
    <w:rsid w:val="00541E8A"/>
  </w:style>
  <w:style w:type="paragraph" w:styleId="Tekstpodstawowy3">
    <w:name w:val="Body Text 3"/>
    <w:basedOn w:val="Normalny"/>
    <w:link w:val="Tekstpodstawowy3Znak"/>
    <w:unhideWhenUsed/>
    <w:rsid w:val="00541E8A"/>
    <w:pPr>
      <w:suppressAutoHyphens/>
      <w:spacing w:after="120" w:line="240" w:lineRule="auto"/>
    </w:pPr>
    <w:rPr>
      <w:rFonts w:ascii="Times New Roman" w:eastAsia="Times New Roman" w:hAnsi="Times New Roman" w:cs="Times New Roman"/>
      <w:sz w:val="16"/>
      <w:szCs w:val="16"/>
      <w:lang w:eastAsia="ar-SA"/>
    </w:rPr>
  </w:style>
  <w:style w:type="character" w:customStyle="1" w:styleId="Tekstpodstawowy3Znak">
    <w:name w:val="Tekst podstawowy 3 Znak"/>
    <w:basedOn w:val="Domylnaczcionkaakapitu"/>
    <w:link w:val="Tekstpodstawowy3"/>
    <w:rsid w:val="00541E8A"/>
    <w:rPr>
      <w:rFonts w:ascii="Times New Roman" w:eastAsia="Times New Roman" w:hAnsi="Times New Roman" w:cs="Times New Roman"/>
      <w:sz w:val="16"/>
      <w:szCs w:val="16"/>
      <w:lang w:eastAsia="ar-SA"/>
    </w:rPr>
  </w:style>
  <w:style w:type="paragraph" w:styleId="Tekstpodstawowywcity">
    <w:name w:val="Body Text Indent"/>
    <w:basedOn w:val="Normalny"/>
    <w:link w:val="TekstpodstawowywcityZnak"/>
    <w:rsid w:val="00541E8A"/>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541E8A"/>
    <w:rPr>
      <w:rFonts w:ascii="Times New Roman" w:eastAsia="Times New Roman" w:hAnsi="Times New Roman" w:cs="Times New Roman"/>
      <w:sz w:val="24"/>
      <w:szCs w:val="24"/>
      <w:lang w:eastAsia="pl-PL"/>
    </w:rPr>
  </w:style>
  <w:style w:type="paragraph" w:styleId="Tekstblokowy">
    <w:name w:val="Block Text"/>
    <w:basedOn w:val="Normalny"/>
    <w:rsid w:val="00541E8A"/>
    <w:pPr>
      <w:spacing w:before="39" w:after="39" w:line="240" w:lineRule="auto"/>
      <w:ind w:left="519" w:right="39" w:hanging="480"/>
    </w:pPr>
    <w:rPr>
      <w:rFonts w:ascii="Times New Roman" w:eastAsia="Times New Roman" w:hAnsi="Times New Roman" w:cs="Times New Roman"/>
      <w:sz w:val="24"/>
      <w:szCs w:val="24"/>
      <w:lang w:eastAsia="pl-PL"/>
    </w:rPr>
  </w:style>
  <w:style w:type="paragraph" w:styleId="Tytu">
    <w:name w:val="Title"/>
    <w:basedOn w:val="Normalny"/>
    <w:link w:val="TytuZnak"/>
    <w:qFormat/>
    <w:rsid w:val="00541E8A"/>
    <w:pPr>
      <w:spacing w:after="0" w:line="240" w:lineRule="auto"/>
      <w:jc w:val="center"/>
    </w:pPr>
    <w:rPr>
      <w:rFonts w:ascii="Times New Roman" w:eastAsia="Times New Roman" w:hAnsi="Times New Roman" w:cs="Times New Roman"/>
      <w:b/>
      <w:bCs/>
      <w:spacing w:val="80"/>
      <w:lang w:eastAsia="pl-PL"/>
    </w:rPr>
  </w:style>
  <w:style w:type="character" w:customStyle="1" w:styleId="TytuZnak">
    <w:name w:val="Tytuł Znak"/>
    <w:basedOn w:val="Domylnaczcionkaakapitu"/>
    <w:link w:val="Tytu"/>
    <w:rsid w:val="00541E8A"/>
    <w:rPr>
      <w:rFonts w:ascii="Times New Roman" w:eastAsia="Times New Roman" w:hAnsi="Times New Roman" w:cs="Times New Roman"/>
      <w:b/>
      <w:bCs/>
      <w:spacing w:val="80"/>
      <w:lang w:eastAsia="pl-PL"/>
    </w:rPr>
  </w:style>
  <w:style w:type="character" w:customStyle="1" w:styleId="TekstprzypisukocowegoZnak">
    <w:name w:val="Tekst przypisu końcowego Znak"/>
    <w:link w:val="Tekstprzypisukocowego"/>
    <w:semiHidden/>
    <w:rsid w:val="00541E8A"/>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541E8A"/>
    <w:pPr>
      <w:spacing w:after="0" w:line="240" w:lineRule="auto"/>
    </w:pPr>
    <w:rPr>
      <w:rFonts w:ascii="Times New Roman" w:eastAsia="Times New Roman" w:hAnsi="Times New Roman" w:cs="Times New Roman"/>
      <w:sz w:val="20"/>
      <w:szCs w:val="20"/>
      <w:lang w:eastAsia="pl-PL"/>
    </w:rPr>
  </w:style>
  <w:style w:type="character" w:customStyle="1" w:styleId="TekstprzypisukocowegoZnak1">
    <w:name w:val="Tekst przypisu końcowego Znak1"/>
    <w:basedOn w:val="Domylnaczcionkaakapitu"/>
    <w:uiPriority w:val="99"/>
    <w:semiHidden/>
    <w:rsid w:val="00541E8A"/>
    <w:rPr>
      <w:sz w:val="20"/>
      <w:szCs w:val="20"/>
    </w:rPr>
  </w:style>
  <w:style w:type="character" w:customStyle="1" w:styleId="TekstkomentarzaZnak">
    <w:name w:val="Tekst komentarza Znak"/>
    <w:link w:val="Tekstkomentarza"/>
    <w:semiHidden/>
    <w:rsid w:val="00541E8A"/>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semiHidden/>
    <w:rsid w:val="00541E8A"/>
    <w:pPr>
      <w:spacing w:after="0" w:line="240" w:lineRule="auto"/>
    </w:pPr>
    <w:rPr>
      <w:rFonts w:ascii="Times New Roman" w:eastAsia="Times New Roman" w:hAnsi="Times New Roman" w:cs="Times New Roman"/>
      <w:sz w:val="20"/>
      <w:szCs w:val="20"/>
      <w:lang w:eastAsia="pl-PL"/>
    </w:rPr>
  </w:style>
  <w:style w:type="character" w:customStyle="1" w:styleId="TekstkomentarzaZnak1">
    <w:name w:val="Tekst komentarza Znak1"/>
    <w:basedOn w:val="Domylnaczcionkaakapitu"/>
    <w:uiPriority w:val="99"/>
    <w:semiHidden/>
    <w:rsid w:val="00541E8A"/>
    <w:rPr>
      <w:sz w:val="20"/>
      <w:szCs w:val="20"/>
    </w:rPr>
  </w:style>
  <w:style w:type="character" w:customStyle="1" w:styleId="TematkomentarzaZnak">
    <w:name w:val="Temat komentarza Znak"/>
    <w:link w:val="Tematkomentarza"/>
    <w:semiHidden/>
    <w:rsid w:val="00541E8A"/>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semiHidden/>
    <w:rsid w:val="00541E8A"/>
    <w:rPr>
      <w:b/>
      <w:bCs/>
    </w:rPr>
  </w:style>
  <w:style w:type="character" w:customStyle="1" w:styleId="TematkomentarzaZnak1">
    <w:name w:val="Temat komentarza Znak1"/>
    <w:basedOn w:val="TekstkomentarzaZnak1"/>
    <w:uiPriority w:val="99"/>
    <w:semiHidden/>
    <w:rsid w:val="00541E8A"/>
    <w:rPr>
      <w:b/>
      <w:bCs/>
      <w:sz w:val="20"/>
      <w:szCs w:val="20"/>
    </w:rPr>
  </w:style>
  <w:style w:type="paragraph" w:customStyle="1" w:styleId="xl63">
    <w:name w:val="xl63"/>
    <w:basedOn w:val="Normalny"/>
    <w:rsid w:val="00541E8A"/>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64">
    <w:name w:val="xl64"/>
    <w:basedOn w:val="Normalny"/>
    <w:rsid w:val="00541E8A"/>
    <w:pPr>
      <w:pBdr>
        <w:top w:val="single" w:sz="4"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65">
    <w:name w:val="xl65"/>
    <w:basedOn w:val="Normalny"/>
    <w:rsid w:val="00541E8A"/>
    <w:pPr>
      <w:pBdr>
        <w:left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66">
    <w:name w:val="xl66"/>
    <w:basedOn w:val="Normalny"/>
    <w:rsid w:val="00541E8A"/>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67">
    <w:name w:val="xl67"/>
    <w:basedOn w:val="Normalny"/>
    <w:rsid w:val="00541E8A"/>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68">
    <w:name w:val="xl68"/>
    <w:basedOn w:val="Normalny"/>
    <w:rsid w:val="00541E8A"/>
    <w:pPr>
      <w:pBdr>
        <w:left w:val="single" w:sz="4" w:space="0" w:color="000000"/>
        <w:bottom w:val="single" w:sz="4" w:space="0" w:color="000000"/>
        <w:right w:val="single" w:sz="8"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69">
    <w:name w:val="xl69"/>
    <w:basedOn w:val="Normalny"/>
    <w:rsid w:val="00541E8A"/>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70">
    <w:name w:val="xl70"/>
    <w:basedOn w:val="Normalny"/>
    <w:rsid w:val="00541E8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71">
    <w:name w:val="xl71"/>
    <w:basedOn w:val="Normalny"/>
    <w:rsid w:val="00541E8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72">
    <w:name w:val="xl72"/>
    <w:basedOn w:val="Normalny"/>
    <w:rsid w:val="00541E8A"/>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73">
    <w:name w:val="xl73"/>
    <w:basedOn w:val="Normalny"/>
    <w:rsid w:val="00541E8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74">
    <w:name w:val="xl74"/>
    <w:basedOn w:val="Normalny"/>
    <w:rsid w:val="00541E8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75">
    <w:name w:val="xl75"/>
    <w:basedOn w:val="Normalny"/>
    <w:rsid w:val="00541E8A"/>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76">
    <w:name w:val="xl76"/>
    <w:basedOn w:val="Normalny"/>
    <w:rsid w:val="00541E8A"/>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77">
    <w:name w:val="xl77"/>
    <w:basedOn w:val="Normalny"/>
    <w:rsid w:val="00541E8A"/>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78">
    <w:name w:val="xl78"/>
    <w:basedOn w:val="Normalny"/>
    <w:rsid w:val="00541E8A"/>
    <w:pPr>
      <w:pBdr>
        <w:top w:val="single" w:sz="4" w:space="0" w:color="000000"/>
        <w:left w:val="single" w:sz="4" w:space="0" w:color="000000"/>
        <w:right w:val="single" w:sz="8"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79">
    <w:name w:val="xl79"/>
    <w:basedOn w:val="Normalny"/>
    <w:rsid w:val="00541E8A"/>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80">
    <w:name w:val="xl80"/>
    <w:basedOn w:val="Normalny"/>
    <w:rsid w:val="00541E8A"/>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81">
    <w:name w:val="xl81"/>
    <w:basedOn w:val="Normalny"/>
    <w:rsid w:val="00541E8A"/>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82">
    <w:name w:val="xl82"/>
    <w:basedOn w:val="Normalny"/>
    <w:rsid w:val="00541E8A"/>
    <w:pPr>
      <w:pBdr>
        <w:top w:val="single" w:sz="4" w:space="0" w:color="000000"/>
        <w:left w:val="single" w:sz="4"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83">
    <w:name w:val="xl83"/>
    <w:basedOn w:val="Normalny"/>
    <w:rsid w:val="00541E8A"/>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84">
    <w:name w:val="xl84"/>
    <w:basedOn w:val="Normalny"/>
    <w:rsid w:val="00541E8A"/>
    <w:pPr>
      <w:pBdr>
        <w:top w:val="single" w:sz="8" w:space="0" w:color="000000"/>
        <w:left w:val="single" w:sz="4" w:space="0" w:color="000000"/>
        <w:bottom w:val="single" w:sz="8" w:space="0" w:color="000000"/>
        <w:right w:val="single" w:sz="8"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85">
    <w:name w:val="xl85"/>
    <w:basedOn w:val="Normalny"/>
    <w:rsid w:val="00541E8A"/>
    <w:pPr>
      <w:pBdr>
        <w:top w:val="single" w:sz="4" w:space="0" w:color="000000"/>
        <w:left w:val="single" w:sz="8"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86">
    <w:name w:val="xl86"/>
    <w:basedOn w:val="Normalny"/>
    <w:rsid w:val="00541E8A"/>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87">
    <w:name w:val="xl87"/>
    <w:basedOn w:val="Normalny"/>
    <w:rsid w:val="00541E8A"/>
    <w:pPr>
      <w:pBdr>
        <w:top w:val="single" w:sz="8" w:space="0" w:color="000000"/>
        <w:left w:val="single" w:sz="8"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88">
    <w:name w:val="xl88"/>
    <w:basedOn w:val="Normalny"/>
    <w:rsid w:val="00541E8A"/>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89">
    <w:name w:val="xl89"/>
    <w:basedOn w:val="Normalny"/>
    <w:rsid w:val="00541E8A"/>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90">
    <w:name w:val="xl90"/>
    <w:basedOn w:val="Normalny"/>
    <w:rsid w:val="00541E8A"/>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91">
    <w:name w:val="xl91"/>
    <w:basedOn w:val="Normalny"/>
    <w:rsid w:val="00541E8A"/>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92">
    <w:name w:val="xl92"/>
    <w:basedOn w:val="Normalny"/>
    <w:rsid w:val="00541E8A"/>
    <w:pPr>
      <w:pBdr>
        <w:top w:val="single" w:sz="8" w:space="0" w:color="000000"/>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93">
    <w:name w:val="xl93"/>
    <w:basedOn w:val="Normalny"/>
    <w:rsid w:val="00541E8A"/>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94">
    <w:name w:val="xl94"/>
    <w:basedOn w:val="Normalny"/>
    <w:rsid w:val="00541E8A"/>
    <w:pPr>
      <w:pBdr>
        <w:top w:val="single" w:sz="8" w:space="0" w:color="000000"/>
        <w:left w:val="single" w:sz="8" w:space="0" w:color="000000"/>
        <w:bottom w:val="single" w:sz="8"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b/>
      <w:bCs/>
      <w:sz w:val="16"/>
      <w:szCs w:val="16"/>
      <w:lang w:eastAsia="pl-PL"/>
    </w:rPr>
  </w:style>
  <w:style w:type="paragraph" w:customStyle="1" w:styleId="xl95">
    <w:name w:val="xl95"/>
    <w:basedOn w:val="Normalny"/>
    <w:rsid w:val="00541E8A"/>
    <w:pPr>
      <w:pBdr>
        <w:left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96">
    <w:name w:val="xl96"/>
    <w:basedOn w:val="Normalny"/>
    <w:rsid w:val="00541E8A"/>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97">
    <w:name w:val="xl97"/>
    <w:basedOn w:val="Normalny"/>
    <w:rsid w:val="00541E8A"/>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98">
    <w:name w:val="xl98"/>
    <w:basedOn w:val="Normalny"/>
    <w:rsid w:val="00541E8A"/>
    <w:pPr>
      <w:pBdr>
        <w:left w:val="single" w:sz="4" w:space="0" w:color="000000"/>
        <w:bottom w:val="single" w:sz="8" w:space="0" w:color="000000"/>
        <w:right w:val="single" w:sz="8"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99">
    <w:name w:val="xl99"/>
    <w:basedOn w:val="Normalny"/>
    <w:rsid w:val="00541E8A"/>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100">
    <w:name w:val="xl100"/>
    <w:basedOn w:val="Normalny"/>
    <w:rsid w:val="00541E8A"/>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character" w:customStyle="1" w:styleId="WW8Num4z0">
    <w:name w:val="WW8Num4z0"/>
    <w:rsid w:val="00541E8A"/>
    <w:rPr>
      <w:rFonts w:ascii="Calibri" w:hAnsi="Calibri" w:cs="Calibri"/>
      <w:b w:val="0"/>
      <w:sz w:val="20"/>
      <w:szCs w:val="20"/>
    </w:rPr>
  </w:style>
  <w:style w:type="character" w:customStyle="1" w:styleId="WW8Num4z5">
    <w:name w:val="WW8Num4z5"/>
    <w:rsid w:val="00541E8A"/>
  </w:style>
  <w:style w:type="paragraph" w:styleId="Lista">
    <w:name w:val="List"/>
    <w:basedOn w:val="Tekstpodstawowy"/>
    <w:rsid w:val="00541E8A"/>
    <w:rPr>
      <w:rFonts w:cs="Tahoma"/>
    </w:rPr>
  </w:style>
  <w:style w:type="paragraph" w:customStyle="1" w:styleId="Standard">
    <w:name w:val="Standard"/>
    <w:rsid w:val="00541E8A"/>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Tekstpodstawowy23">
    <w:name w:val="Tekst podstawowy 23"/>
    <w:basedOn w:val="Normalny"/>
    <w:rsid w:val="00541E8A"/>
    <w:pPr>
      <w:spacing w:after="0" w:line="240" w:lineRule="auto"/>
      <w:jc w:val="center"/>
    </w:pPr>
    <w:rPr>
      <w:rFonts w:ascii="Times New Roman" w:eastAsia="Times New Roman" w:hAnsi="Times New Roman" w:cs="Times New Roman"/>
      <w:b/>
      <w:bCs/>
      <w:i/>
      <w:iCs/>
      <w:sz w:val="24"/>
      <w:szCs w:val="24"/>
      <w:lang w:eastAsia="ar-SA"/>
    </w:rPr>
  </w:style>
  <w:style w:type="paragraph" w:customStyle="1" w:styleId="1wyla">
    <w:name w:val="1. wyl. a)"/>
    <w:basedOn w:val="Normalny"/>
    <w:rsid w:val="00541E8A"/>
    <w:pPr>
      <w:numPr>
        <w:numId w:val="5"/>
      </w:numPr>
      <w:spacing w:after="0" w:line="360" w:lineRule="auto"/>
      <w:jc w:val="both"/>
    </w:pPr>
    <w:rPr>
      <w:rFonts w:ascii="Times New Roman" w:eastAsia="Times New Roman" w:hAnsi="Times New Roman" w:cs="Times New Roman"/>
      <w:sz w:val="20"/>
      <w:szCs w:val="20"/>
      <w:lang w:eastAsia="ar-SA"/>
    </w:rPr>
  </w:style>
  <w:style w:type="paragraph" w:styleId="Tekstpodstawowywcity3">
    <w:name w:val="Body Text Indent 3"/>
    <w:basedOn w:val="Normalny"/>
    <w:link w:val="Tekstpodstawowywcity3Znak"/>
    <w:uiPriority w:val="99"/>
    <w:semiHidden/>
    <w:unhideWhenUsed/>
    <w:rsid w:val="00541E8A"/>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541E8A"/>
    <w:rPr>
      <w:sz w:val="16"/>
      <w:szCs w:val="16"/>
    </w:rPr>
  </w:style>
  <w:style w:type="paragraph" w:styleId="Bezodstpw">
    <w:name w:val="No Spacing"/>
    <w:uiPriority w:val="1"/>
    <w:qFormat/>
    <w:rsid w:val="007812F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zdp@rde.p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zdp.rde.pl" TargetMode="Externa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22</Pages>
  <Words>7404</Words>
  <Characters>44429</Characters>
  <Application>Microsoft Office Word</Application>
  <DocSecurity>0</DocSecurity>
  <Lines>370</Lines>
  <Paragraphs>103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ZARZĄD DRÓG</dc:creator>
  <cp:lastModifiedBy>ZARZĄD DRÓG</cp:lastModifiedBy>
  <cp:revision>7</cp:revision>
  <dcterms:created xsi:type="dcterms:W3CDTF">2020-12-21T17:48:00Z</dcterms:created>
  <dcterms:modified xsi:type="dcterms:W3CDTF">2020-12-30T07:08:00Z</dcterms:modified>
</cp:coreProperties>
</file>